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B7" w:rsidRPr="001A41C0" w:rsidRDefault="00110AA2" w:rsidP="00B03F18">
      <w:pPr>
        <w:autoSpaceDE w:val="0"/>
        <w:autoSpaceDN w:val="0"/>
        <w:adjustRightInd w:val="0"/>
        <w:spacing w:after="0" w:line="240" w:lineRule="auto"/>
        <w:jc w:val="center"/>
        <w:rPr>
          <w:rFonts w:ascii="Bookman Old Style" w:hAnsi="Bookman Old Style" w:cs="Arial-BoldMT"/>
          <w:b/>
          <w:bCs/>
          <w:sz w:val="40"/>
          <w:szCs w:val="40"/>
        </w:rPr>
      </w:pPr>
      <w:bookmarkStart w:id="0" w:name="_GoBack"/>
      <w:bookmarkEnd w:id="0"/>
      <w:r w:rsidRPr="001A41C0">
        <w:rPr>
          <w:rFonts w:ascii="Bookman Old Style" w:hAnsi="Bookman Old Style"/>
          <w:b/>
          <w:smallCaps/>
          <w:sz w:val="40"/>
          <w:szCs w:val="40"/>
          <w:lang w:val="en-GB"/>
        </w:rPr>
        <w:t>J</w:t>
      </w:r>
      <w:r w:rsidR="00B03F18">
        <w:rPr>
          <w:rFonts w:ascii="Bookman Old Style" w:hAnsi="Bookman Old Style"/>
          <w:b/>
          <w:smallCaps/>
          <w:sz w:val="40"/>
          <w:szCs w:val="40"/>
          <w:lang w:val="en-GB"/>
        </w:rPr>
        <w:t>udo</w:t>
      </w:r>
      <w:r w:rsidRPr="001A41C0">
        <w:rPr>
          <w:rFonts w:ascii="Bookman Old Style" w:hAnsi="Bookman Old Style"/>
          <w:b/>
          <w:smallCaps/>
          <w:sz w:val="40"/>
          <w:szCs w:val="40"/>
          <w:lang w:val="en-GB"/>
        </w:rPr>
        <w:t xml:space="preserve"> Australia </w:t>
      </w:r>
      <w:r w:rsidR="00213DE1">
        <w:rPr>
          <w:rFonts w:ascii="Bookman Old Style" w:hAnsi="Bookman Old Style"/>
          <w:b/>
          <w:smallCaps/>
          <w:sz w:val="40"/>
          <w:szCs w:val="40"/>
          <w:lang w:val="en-GB"/>
        </w:rPr>
        <w:t>(</w:t>
      </w:r>
      <w:r w:rsidRPr="001A41C0">
        <w:rPr>
          <w:rFonts w:ascii="Bookman Old Style" w:hAnsi="Bookman Old Style"/>
          <w:b/>
          <w:smallCaps/>
          <w:sz w:val="40"/>
          <w:szCs w:val="40"/>
          <w:lang w:val="en-GB"/>
        </w:rPr>
        <w:t>ACT</w:t>
      </w:r>
      <w:r w:rsidR="00213DE1">
        <w:rPr>
          <w:rFonts w:ascii="Bookman Old Style" w:hAnsi="Bookman Old Style"/>
          <w:b/>
          <w:smallCaps/>
          <w:sz w:val="40"/>
          <w:szCs w:val="40"/>
          <w:lang w:val="en-GB"/>
        </w:rPr>
        <w:t>)</w:t>
      </w:r>
      <w:r w:rsidRPr="001A41C0">
        <w:rPr>
          <w:rFonts w:ascii="Bookman Old Style" w:hAnsi="Bookman Old Style"/>
          <w:b/>
          <w:smallCaps/>
          <w:sz w:val="40"/>
          <w:szCs w:val="40"/>
          <w:lang w:val="en-GB"/>
        </w:rPr>
        <w:t xml:space="preserve"> inc</w:t>
      </w:r>
      <w:r w:rsidR="00B03F18">
        <w:rPr>
          <w:rFonts w:ascii="Bookman Old Style" w:hAnsi="Bookman Old Style" w:cs="Arial-BoldMT"/>
          <w:b/>
          <w:bCs/>
          <w:sz w:val="40"/>
          <w:szCs w:val="40"/>
        </w:rPr>
        <w:t xml:space="preserve"> </w:t>
      </w:r>
      <w:r w:rsidR="006249B7" w:rsidRPr="001A41C0">
        <w:rPr>
          <w:rFonts w:ascii="Bookman Old Style" w:hAnsi="Bookman Old Style" w:cs="Arial-BoldMT"/>
          <w:b/>
          <w:bCs/>
          <w:sz w:val="40"/>
          <w:szCs w:val="40"/>
        </w:rPr>
        <w:t>By-Laws</w:t>
      </w:r>
    </w:p>
    <w:p w:rsidR="00110AA2" w:rsidRPr="00FB70FA" w:rsidRDefault="00110AA2" w:rsidP="006249B7">
      <w:pPr>
        <w:autoSpaceDE w:val="0"/>
        <w:autoSpaceDN w:val="0"/>
        <w:adjustRightInd w:val="0"/>
        <w:spacing w:after="0" w:line="240" w:lineRule="auto"/>
        <w:rPr>
          <w:rFonts w:ascii="Bookman Old Style" w:hAnsi="Bookman Old Style" w:cs="Arial-BoldMT"/>
          <w:b/>
          <w:bCs/>
        </w:rPr>
      </w:pPr>
    </w:p>
    <w:p w:rsidR="006249B7" w:rsidRDefault="006249B7" w:rsidP="006249B7">
      <w:pPr>
        <w:autoSpaceDE w:val="0"/>
        <w:autoSpaceDN w:val="0"/>
        <w:adjustRightInd w:val="0"/>
        <w:spacing w:after="0" w:line="240" w:lineRule="auto"/>
        <w:rPr>
          <w:rFonts w:ascii="Bookman Old Style" w:hAnsi="Bookman Old Style" w:cs="Arial-BoldMT"/>
          <w:b/>
          <w:bCs/>
        </w:rPr>
      </w:pPr>
      <w:r w:rsidRPr="00FB70FA">
        <w:rPr>
          <w:rFonts w:ascii="Bookman Old Style" w:hAnsi="Bookman Old Style" w:cs="Arial-BoldMT"/>
          <w:b/>
          <w:bCs/>
        </w:rPr>
        <w:t>CONTENTS</w:t>
      </w:r>
    </w:p>
    <w:p w:rsidR="00FB70FA" w:rsidRPr="00FB70FA" w:rsidRDefault="00FB70FA" w:rsidP="006249B7">
      <w:pPr>
        <w:autoSpaceDE w:val="0"/>
        <w:autoSpaceDN w:val="0"/>
        <w:adjustRightInd w:val="0"/>
        <w:spacing w:after="0" w:line="240" w:lineRule="auto"/>
        <w:rPr>
          <w:rFonts w:ascii="Bookman Old Style" w:hAnsi="Bookman Old Style" w:cs="Arial-BoldMT"/>
          <w:b/>
          <w:bCs/>
        </w:rPr>
      </w:pP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OBJECTS</w:t>
      </w:r>
    </w:p>
    <w:p w:rsidR="006A0582" w:rsidRPr="00BA3EA3"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BA3EA3">
        <w:rPr>
          <w:rFonts w:ascii="Bookman Old Style" w:hAnsi="Bookman Old Style" w:cs="Arial-BoldMT"/>
          <w:b/>
          <w:bCs/>
        </w:rPr>
        <w:t xml:space="preserve">MEMBERSHIP APPLICATIONS FOR </w:t>
      </w:r>
      <w:r w:rsidR="003C698F">
        <w:rPr>
          <w:rFonts w:ascii="Bookman Old Style" w:hAnsi="Bookman Old Style" w:cs="Arial-BoldMT"/>
          <w:b/>
          <w:bCs/>
        </w:rPr>
        <w:t>CLUB</w:t>
      </w:r>
      <w:r w:rsidRPr="00BA3EA3">
        <w:rPr>
          <w:rFonts w:ascii="Bookman Old Style" w:hAnsi="Bookman Old Style" w:cs="Arial-BoldMT"/>
          <w:b/>
          <w:bCs/>
        </w:rPr>
        <w:t xml:space="preserve"> AND INDIVIDUAL MEMBERS</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COMMITTEE</w:t>
      </w:r>
    </w:p>
    <w:p w:rsidR="008F0A78" w:rsidRDefault="008F0A78"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ROLE OF THE PRESIDENT</w:t>
      </w:r>
    </w:p>
    <w:p w:rsidR="00257CCA" w:rsidRDefault="0005007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THE ROLE AND CHARTER OF THE COMMITTEE</w:t>
      </w:r>
    </w:p>
    <w:p w:rsidR="006A0582" w:rsidRPr="009237A4"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BA3EA3">
        <w:rPr>
          <w:rFonts w:ascii="Bookman Old Style" w:hAnsi="Bookman Old Style" w:cs="Arial-BoldMT"/>
          <w:b/>
          <w:bCs/>
        </w:rPr>
        <w:t>FEES</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FB70FA">
        <w:rPr>
          <w:rFonts w:ascii="Bookman Old Style" w:hAnsi="Bookman Old Style" w:cs="Arial-BoldMT"/>
          <w:b/>
          <w:bCs/>
        </w:rPr>
        <w:t>QUALIFICATION</w:t>
      </w:r>
      <w:r>
        <w:rPr>
          <w:rFonts w:ascii="Bookman Old Style" w:hAnsi="Bookman Old Style" w:cs="Arial-BoldMT"/>
          <w:b/>
          <w:bCs/>
        </w:rPr>
        <w:t>S</w:t>
      </w:r>
      <w:r w:rsidRPr="00FB70FA">
        <w:rPr>
          <w:rFonts w:ascii="Bookman Old Style" w:hAnsi="Bookman Old Style" w:cs="Arial-BoldMT"/>
          <w:b/>
          <w:bCs/>
        </w:rPr>
        <w:t xml:space="preserve"> OF </w:t>
      </w:r>
      <w:r w:rsidRPr="002A53CD">
        <w:rPr>
          <w:rFonts w:ascii="Bookman Old Style" w:hAnsi="Bookman Old Style" w:cs="Arial-BoldMT"/>
          <w:b/>
          <w:bCs/>
        </w:rPr>
        <w:t>ELECTED COMMITTEE MEMBERS (OFFICE BEARERS)</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1B3F65">
        <w:rPr>
          <w:rFonts w:ascii="Bookman Old Style" w:hAnsi="Bookman Old Style" w:cs="Arial-BoldMT"/>
          <w:b/>
          <w:bCs/>
        </w:rPr>
        <w:t>BOARD</w:t>
      </w:r>
      <w:r w:rsidRPr="00BA3EA3">
        <w:rPr>
          <w:rFonts w:ascii="Bookman Old Style" w:hAnsi="Bookman Old Style" w:cs="Arial-BoldMT"/>
          <w:b/>
          <w:bCs/>
        </w:rPr>
        <w:t xml:space="preserve"> PERFORMANCE REVIEW</w:t>
      </w:r>
    </w:p>
    <w:p w:rsidR="006A0582" w:rsidRPr="009237A4"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BA3EA3">
        <w:rPr>
          <w:rFonts w:ascii="Bookman Old Style" w:hAnsi="Bookman Old Style" w:cs="Arial-BoldMT"/>
          <w:b/>
          <w:bCs/>
        </w:rPr>
        <w:t>PREPARATION OF ACCOUNTS</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BA3EA3">
        <w:rPr>
          <w:rFonts w:ascii="Bookman Old Style" w:hAnsi="Bookman Old Style" w:cs="Arial-BoldMT"/>
          <w:b/>
          <w:bCs/>
        </w:rPr>
        <w:t>INTERNAL CONTROL POLICIES</w:t>
      </w:r>
    </w:p>
    <w:p w:rsidR="0059023C" w:rsidRDefault="0059023C"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GRADING AUTHORITY</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KYU GRADINGS</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DAN GRADINGS</w:t>
      </w:r>
    </w:p>
    <w:p w:rsidR="006A0582" w:rsidRDefault="003C698F"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 xml:space="preserve">DAN GRADING PANEL </w:t>
      </w:r>
      <w:r w:rsidR="006A0582">
        <w:rPr>
          <w:rFonts w:ascii="Bookman Old Style" w:hAnsi="Bookman Old Style" w:cs="Arial-BoldMT"/>
          <w:b/>
          <w:bCs/>
        </w:rPr>
        <w:t>FORMATION</w:t>
      </w:r>
    </w:p>
    <w:p w:rsidR="00283C5E" w:rsidRPr="00283C5E" w:rsidRDefault="00283C5E"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283C5E">
        <w:rPr>
          <w:rFonts w:ascii="Bookman Old Style" w:hAnsi="Bookman Old Style" w:cs="Arial-BoldMT"/>
          <w:b/>
          <w:bCs/>
        </w:rPr>
        <w:t>REFEREEING</w:t>
      </w:r>
    </w:p>
    <w:p w:rsidR="00283C5E" w:rsidRDefault="00215845"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COACHING ACCREDITATION</w:t>
      </w:r>
      <w:r w:rsidR="003C698F">
        <w:rPr>
          <w:rFonts w:ascii="Bookman Old Style" w:hAnsi="Bookman Old Style" w:cs="Arial-BoldMT"/>
          <w:b/>
          <w:bCs/>
        </w:rPr>
        <w:t xml:space="preserve"> </w:t>
      </w:r>
      <w:r w:rsidR="002B05A8">
        <w:rPr>
          <w:rFonts w:ascii="Bookman Old Style" w:hAnsi="Bookman Old Style" w:cs="Arial-BoldMT"/>
          <w:b/>
          <w:bCs/>
        </w:rPr>
        <w:t>FRA</w:t>
      </w:r>
      <w:r w:rsidR="005A666E">
        <w:rPr>
          <w:rFonts w:ascii="Bookman Old Style" w:hAnsi="Bookman Old Style" w:cs="Arial-BoldMT"/>
          <w:b/>
          <w:bCs/>
        </w:rPr>
        <w:t>MEWORK</w:t>
      </w:r>
    </w:p>
    <w:p w:rsidR="00505B1D" w:rsidRDefault="00505B1D"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COACHING</w:t>
      </w:r>
    </w:p>
    <w:p w:rsidR="006A0582" w:rsidRPr="00BA3EA3"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sidRPr="00BA3EA3">
        <w:rPr>
          <w:rFonts w:ascii="Bookman Old Style" w:hAnsi="Bookman Old Style" w:cs="Arial-BoldMT"/>
          <w:b/>
          <w:bCs/>
        </w:rPr>
        <w:t>MEMBER PROTECTION POLICY</w:t>
      </w:r>
    </w:p>
    <w:p w:rsidR="006A0582" w:rsidRDefault="006A0582"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LIFE MEMBERS</w:t>
      </w:r>
    </w:p>
    <w:p w:rsidR="006A0582" w:rsidRDefault="0059023C"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SERVICE</w:t>
      </w:r>
      <w:r w:rsidR="006A0582" w:rsidRPr="00BA3EA3">
        <w:rPr>
          <w:rFonts w:ascii="Bookman Old Style" w:hAnsi="Bookman Old Style" w:cs="Arial-BoldMT"/>
          <w:b/>
          <w:bCs/>
        </w:rPr>
        <w:t xml:space="preserve"> AWARD</w:t>
      </w:r>
      <w:r w:rsidR="00215845">
        <w:rPr>
          <w:rFonts w:ascii="Bookman Old Style" w:hAnsi="Bookman Old Style" w:cs="Arial-BoldMT"/>
          <w:b/>
          <w:bCs/>
        </w:rPr>
        <w:t>S</w:t>
      </w:r>
    </w:p>
    <w:p w:rsidR="0059023C" w:rsidRDefault="0059023C"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VOLUNTEER AWARDS</w:t>
      </w:r>
    </w:p>
    <w:p w:rsidR="00213DE1" w:rsidRDefault="00213DE1"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ACT TEAM SELECTION AND FUNDING</w:t>
      </w:r>
    </w:p>
    <w:p w:rsidR="001E2905" w:rsidRDefault="00A1483C"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 xml:space="preserve">DUTIES OF A </w:t>
      </w:r>
      <w:r w:rsidR="001E2905">
        <w:rPr>
          <w:rFonts w:ascii="Bookman Old Style" w:hAnsi="Bookman Old Style" w:cs="Arial-BoldMT"/>
          <w:b/>
          <w:bCs/>
        </w:rPr>
        <w:t>TEAM MEMBER</w:t>
      </w:r>
    </w:p>
    <w:p w:rsidR="001E2905" w:rsidRDefault="001E2905"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DUTY SUMMARY OF TEAM COACH</w:t>
      </w:r>
    </w:p>
    <w:p w:rsidR="001E2905" w:rsidRDefault="001E2905"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DUTY SUMMMARY OF TEAM MANAGER</w:t>
      </w:r>
    </w:p>
    <w:p w:rsidR="00EF7CDB" w:rsidRDefault="00EF7CDB"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CODES OF CONDUCT</w:t>
      </w:r>
    </w:p>
    <w:p w:rsidR="00BA377B" w:rsidRDefault="00BA377B"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ACT HEAD STATE COACH</w:t>
      </w:r>
    </w:p>
    <w:p w:rsidR="001B644B" w:rsidRPr="00BA377B" w:rsidRDefault="001B644B" w:rsidP="00C81D5D">
      <w:pPr>
        <w:pStyle w:val="ListParagraph"/>
        <w:numPr>
          <w:ilvl w:val="0"/>
          <w:numId w:val="9"/>
        </w:numPr>
        <w:autoSpaceDE w:val="0"/>
        <w:autoSpaceDN w:val="0"/>
        <w:adjustRightInd w:val="0"/>
        <w:spacing w:before="60" w:after="0" w:line="240" w:lineRule="auto"/>
        <w:ind w:left="992" w:hanging="635"/>
        <w:contextualSpacing w:val="0"/>
        <w:rPr>
          <w:rFonts w:ascii="Bookman Old Style" w:hAnsi="Bookman Old Style" w:cs="Arial-BoldMT"/>
          <w:b/>
          <w:bCs/>
        </w:rPr>
      </w:pPr>
      <w:r>
        <w:rPr>
          <w:rFonts w:ascii="Bookman Old Style" w:hAnsi="Bookman Old Style" w:cs="Arial-BoldMT"/>
          <w:b/>
          <w:bCs/>
        </w:rPr>
        <w:t>TOURNAMENT COMMITTEE</w:t>
      </w:r>
    </w:p>
    <w:p w:rsidR="00BA377B" w:rsidRPr="00050072" w:rsidRDefault="00BA377B" w:rsidP="00050072">
      <w:pPr>
        <w:autoSpaceDE w:val="0"/>
        <w:autoSpaceDN w:val="0"/>
        <w:adjustRightInd w:val="0"/>
        <w:spacing w:before="60" w:after="0" w:line="240" w:lineRule="auto"/>
        <w:ind w:left="357"/>
        <w:rPr>
          <w:rFonts w:ascii="Bookman Old Style" w:hAnsi="Bookman Old Style" w:cs="Arial-BoldMT"/>
          <w:b/>
          <w:bCs/>
        </w:rPr>
      </w:pPr>
    </w:p>
    <w:p w:rsidR="00F00A8C" w:rsidRPr="00FB70FA" w:rsidRDefault="00F00A8C" w:rsidP="006249B7">
      <w:pPr>
        <w:autoSpaceDE w:val="0"/>
        <w:autoSpaceDN w:val="0"/>
        <w:adjustRightInd w:val="0"/>
        <w:spacing w:after="0" w:line="240" w:lineRule="auto"/>
        <w:rPr>
          <w:rFonts w:ascii="Bookman Old Style" w:hAnsi="Bookman Old Style" w:cs="Arial-BoldMT"/>
          <w:b/>
          <w:bCs/>
        </w:rPr>
      </w:pPr>
    </w:p>
    <w:p w:rsidR="00F00A8C" w:rsidRPr="00FB70FA" w:rsidRDefault="00F00A8C" w:rsidP="006249B7">
      <w:pPr>
        <w:autoSpaceDE w:val="0"/>
        <w:autoSpaceDN w:val="0"/>
        <w:adjustRightInd w:val="0"/>
        <w:spacing w:after="0" w:line="240" w:lineRule="auto"/>
        <w:rPr>
          <w:rFonts w:ascii="Bookman Old Style" w:hAnsi="Bookman Old Style" w:cs="Arial-BoldMT"/>
          <w:b/>
          <w:bCs/>
        </w:rPr>
      </w:pPr>
    </w:p>
    <w:p w:rsidR="00F00A8C" w:rsidRPr="00FB70FA" w:rsidRDefault="00F00A8C" w:rsidP="006249B7">
      <w:pPr>
        <w:autoSpaceDE w:val="0"/>
        <w:autoSpaceDN w:val="0"/>
        <w:adjustRightInd w:val="0"/>
        <w:spacing w:after="0" w:line="240" w:lineRule="auto"/>
        <w:rPr>
          <w:rFonts w:ascii="Bookman Old Style" w:hAnsi="Bookman Old Style" w:cs="Arial-BoldMT"/>
          <w:b/>
          <w:bCs/>
        </w:rPr>
      </w:pPr>
    </w:p>
    <w:p w:rsidR="00F00A8C" w:rsidRPr="00FB70FA" w:rsidRDefault="00F00A8C" w:rsidP="006249B7">
      <w:pPr>
        <w:autoSpaceDE w:val="0"/>
        <w:autoSpaceDN w:val="0"/>
        <w:adjustRightInd w:val="0"/>
        <w:spacing w:after="0" w:line="240" w:lineRule="auto"/>
        <w:rPr>
          <w:rFonts w:ascii="Bookman Old Style" w:hAnsi="Bookman Old Style" w:cs="Arial-BoldMT"/>
          <w:b/>
          <w:bCs/>
        </w:rPr>
      </w:pPr>
    </w:p>
    <w:p w:rsidR="00BC4277" w:rsidRDefault="00BC4277">
      <w:pPr>
        <w:rPr>
          <w:rFonts w:ascii="Bookman Old Style" w:hAnsi="Bookman Old Style" w:cs="Arial-BoldMT"/>
          <w:b/>
          <w:bCs/>
        </w:rPr>
      </w:pPr>
      <w:r>
        <w:rPr>
          <w:rFonts w:ascii="Bookman Old Style" w:hAnsi="Bookman Old Style" w:cs="Arial-BoldMT"/>
          <w:b/>
          <w:bCs/>
        </w:rPr>
        <w:br w:type="page"/>
      </w:r>
    </w:p>
    <w:p w:rsidR="00110AA2" w:rsidRPr="001A41C0" w:rsidRDefault="00110AA2" w:rsidP="00D37919">
      <w:pPr>
        <w:autoSpaceDE w:val="0"/>
        <w:autoSpaceDN w:val="0"/>
        <w:adjustRightInd w:val="0"/>
        <w:spacing w:after="0" w:line="240" w:lineRule="auto"/>
        <w:jc w:val="center"/>
        <w:rPr>
          <w:rFonts w:ascii="Bookman Old Style" w:hAnsi="Bookman Old Style"/>
          <w:b/>
          <w:smallCaps/>
          <w:sz w:val="28"/>
          <w:szCs w:val="28"/>
          <w:lang w:val="en-GB"/>
        </w:rPr>
      </w:pPr>
      <w:r w:rsidRPr="001A41C0">
        <w:rPr>
          <w:rFonts w:ascii="Bookman Old Style" w:hAnsi="Bookman Old Style"/>
          <w:b/>
          <w:smallCaps/>
          <w:sz w:val="28"/>
          <w:szCs w:val="28"/>
          <w:lang w:val="en-GB"/>
        </w:rPr>
        <w:lastRenderedPageBreak/>
        <w:t xml:space="preserve">Judo Australia ACT inc </w:t>
      </w:r>
      <w:r w:rsidR="00B03F18">
        <w:rPr>
          <w:rFonts w:ascii="Bookman Old Style" w:hAnsi="Bookman Old Style"/>
          <w:b/>
          <w:smallCaps/>
          <w:sz w:val="28"/>
          <w:szCs w:val="28"/>
          <w:lang w:val="en-GB"/>
        </w:rPr>
        <w:t>(j</w:t>
      </w:r>
      <w:r w:rsidR="001A41C0">
        <w:rPr>
          <w:rFonts w:ascii="Bookman Old Style" w:hAnsi="Bookman Old Style"/>
          <w:b/>
          <w:smallCaps/>
          <w:sz w:val="28"/>
          <w:szCs w:val="28"/>
          <w:lang w:val="en-GB"/>
        </w:rPr>
        <w:t>a(act)</w:t>
      </w:r>
      <w:r w:rsidR="00C82D4E">
        <w:rPr>
          <w:rFonts w:ascii="Bookman Old Style" w:hAnsi="Bookman Old Style"/>
          <w:b/>
          <w:smallCaps/>
          <w:sz w:val="28"/>
          <w:szCs w:val="28"/>
          <w:lang w:val="en-GB"/>
        </w:rPr>
        <w:t>)</w:t>
      </w:r>
      <w:r w:rsidR="001A41C0">
        <w:rPr>
          <w:rFonts w:ascii="Bookman Old Style" w:hAnsi="Bookman Old Style"/>
          <w:b/>
          <w:smallCaps/>
          <w:sz w:val="28"/>
          <w:szCs w:val="28"/>
          <w:lang w:val="en-GB"/>
        </w:rPr>
        <w:t xml:space="preserve"> </w:t>
      </w:r>
      <w:r w:rsidR="00C82D4E">
        <w:rPr>
          <w:rFonts w:ascii="Bookman Old Style" w:hAnsi="Bookman Old Style"/>
          <w:b/>
          <w:smallCaps/>
          <w:sz w:val="28"/>
          <w:szCs w:val="28"/>
          <w:lang w:val="en-GB"/>
        </w:rPr>
        <w:t>B</w:t>
      </w:r>
      <w:r w:rsidRPr="00D37919">
        <w:rPr>
          <w:rFonts w:ascii="Bookman Old Style" w:hAnsi="Bookman Old Style"/>
          <w:b/>
          <w:smallCaps/>
          <w:sz w:val="28"/>
          <w:szCs w:val="28"/>
          <w:lang w:val="en-GB"/>
        </w:rPr>
        <w:t>y-Laws</w:t>
      </w:r>
    </w:p>
    <w:p w:rsidR="00110AA2" w:rsidRPr="00FB70FA" w:rsidRDefault="00110AA2" w:rsidP="006249B7">
      <w:pPr>
        <w:autoSpaceDE w:val="0"/>
        <w:autoSpaceDN w:val="0"/>
        <w:adjustRightInd w:val="0"/>
        <w:spacing w:after="0" w:line="240" w:lineRule="auto"/>
        <w:rPr>
          <w:rFonts w:ascii="Bookman Old Style" w:hAnsi="Bookman Old Style" w:cs="Arial-BoldMT"/>
          <w:b/>
          <w:bCs/>
        </w:rPr>
      </w:pPr>
    </w:p>
    <w:p w:rsidR="00BA3EA3" w:rsidRDefault="00BA3EA3"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Pr>
          <w:rFonts w:ascii="Bookman Old Style" w:hAnsi="Bookman Old Style" w:cs="Arial-BoldMT"/>
          <w:b/>
          <w:bCs/>
        </w:rPr>
        <w:t>OBJECTS</w:t>
      </w:r>
    </w:p>
    <w:p w:rsidR="00A351F1" w:rsidRDefault="00A351F1" w:rsidP="00A351F1">
      <w:pPr>
        <w:pStyle w:val="ListParagraph"/>
        <w:autoSpaceDE w:val="0"/>
        <w:autoSpaceDN w:val="0"/>
        <w:adjustRightInd w:val="0"/>
        <w:spacing w:after="0" w:line="240" w:lineRule="auto"/>
        <w:ind w:left="360"/>
        <w:rPr>
          <w:rFonts w:ascii="Bookman Old Style" w:hAnsi="Bookman Old Style" w:cs="Arial-BoldMT"/>
          <w:b/>
          <w:bCs/>
        </w:rPr>
      </w:pPr>
    </w:p>
    <w:p w:rsidR="00A351F1" w:rsidRPr="00A351F1" w:rsidRDefault="00A351F1" w:rsidP="00A351F1">
      <w:pPr>
        <w:autoSpaceDE w:val="0"/>
        <w:autoSpaceDN w:val="0"/>
        <w:adjustRightInd w:val="0"/>
        <w:spacing w:after="0" w:line="240" w:lineRule="auto"/>
        <w:rPr>
          <w:rFonts w:ascii="Bookman Old Style" w:hAnsi="Bookman Old Style" w:cs="ArialMT"/>
        </w:rPr>
      </w:pPr>
      <w:r>
        <w:rPr>
          <w:rFonts w:ascii="Bookman Old Style" w:hAnsi="Bookman Old Style" w:cs="ArialMT"/>
        </w:rPr>
        <w:t xml:space="preserve">The </w:t>
      </w:r>
      <w:r w:rsidR="00B03F18">
        <w:rPr>
          <w:rFonts w:ascii="Bookman Old Style" w:hAnsi="Bookman Old Style" w:cs="ArialMT"/>
        </w:rPr>
        <w:t>JA</w:t>
      </w:r>
      <w:r>
        <w:rPr>
          <w:rFonts w:ascii="Bookman Old Style" w:hAnsi="Bookman Old Style" w:cs="ArialMT"/>
        </w:rPr>
        <w:t xml:space="preserve">(ACT) is governed by its </w:t>
      </w:r>
      <w:r w:rsidR="003724B5">
        <w:rPr>
          <w:rFonts w:ascii="Bookman Old Style" w:hAnsi="Bookman Old Style" w:cs="ArialMT"/>
        </w:rPr>
        <w:t>Constitution</w:t>
      </w:r>
      <w:r>
        <w:rPr>
          <w:rFonts w:ascii="Bookman Old Style" w:hAnsi="Bookman Old Style" w:cs="ArialMT"/>
        </w:rPr>
        <w:t xml:space="preserve"> and the By-Laws</w:t>
      </w:r>
      <w:r w:rsidR="003724B5">
        <w:rPr>
          <w:rFonts w:ascii="Bookman Old Style" w:hAnsi="Bookman Old Style" w:cs="ArialMT"/>
        </w:rPr>
        <w:t xml:space="preserve"> </w:t>
      </w:r>
      <w:r w:rsidR="004C0468">
        <w:rPr>
          <w:rFonts w:ascii="Bookman Old Style" w:hAnsi="Bookman Old Style" w:cs="ArialMT"/>
        </w:rPr>
        <w:t xml:space="preserve">support the </w:t>
      </w:r>
      <w:r w:rsidR="00420A8A">
        <w:rPr>
          <w:rFonts w:ascii="Bookman Old Style" w:hAnsi="Bookman Old Style" w:cs="ArialMT"/>
        </w:rPr>
        <w:t>Constitution</w:t>
      </w:r>
      <w:r w:rsidR="004C0468">
        <w:rPr>
          <w:rFonts w:ascii="Bookman Old Style" w:hAnsi="Bookman Old Style" w:cs="ArialMT"/>
        </w:rPr>
        <w:t xml:space="preserve"> </w:t>
      </w:r>
      <w:r w:rsidR="00420A8A">
        <w:rPr>
          <w:rFonts w:ascii="Bookman Old Style" w:hAnsi="Bookman Old Style" w:cs="ArialMT"/>
        </w:rPr>
        <w:t>and</w:t>
      </w:r>
      <w:r w:rsidR="004C0468">
        <w:rPr>
          <w:rFonts w:ascii="Bookman Old Style" w:hAnsi="Bookman Old Style" w:cs="ArialMT"/>
        </w:rPr>
        <w:t xml:space="preserve"> outline the </w:t>
      </w:r>
      <w:r w:rsidR="003724B5" w:rsidRPr="004C0468">
        <w:rPr>
          <w:rFonts w:ascii="Bookman Old Style" w:hAnsi="Bookman Old Style" w:cs="ArialMT"/>
        </w:rPr>
        <w:t>rule</w:t>
      </w:r>
      <w:r w:rsidR="004C0468">
        <w:rPr>
          <w:rFonts w:ascii="Bookman Old Style" w:hAnsi="Bookman Old Style" w:cs="ArialMT"/>
        </w:rPr>
        <w:t>s</w:t>
      </w:r>
      <w:r w:rsidR="003724B5" w:rsidRPr="004C0468">
        <w:rPr>
          <w:rFonts w:ascii="Bookman Old Style" w:hAnsi="Bookman Old Style" w:cs="ArialMT"/>
        </w:rPr>
        <w:t xml:space="preserve"> </w:t>
      </w:r>
      <w:r w:rsidR="004C0468">
        <w:rPr>
          <w:rFonts w:ascii="Bookman Old Style" w:hAnsi="Bookman Old Style" w:cs="ArialMT"/>
        </w:rPr>
        <w:t>that</w:t>
      </w:r>
      <w:r w:rsidR="003724B5" w:rsidRPr="004C0468">
        <w:rPr>
          <w:rFonts w:ascii="Bookman Old Style" w:hAnsi="Bookman Old Style" w:cs="ArialMT"/>
        </w:rPr>
        <w:t xml:space="preserve"> control the actions of </w:t>
      </w:r>
      <w:r w:rsidR="004C0468">
        <w:rPr>
          <w:rFonts w:ascii="Bookman Old Style" w:hAnsi="Bookman Old Style" w:cs="ArialMT"/>
        </w:rPr>
        <w:t xml:space="preserve">the </w:t>
      </w:r>
      <w:r w:rsidR="00B03F18">
        <w:rPr>
          <w:rFonts w:ascii="Bookman Old Style" w:hAnsi="Bookman Old Style" w:cs="ArialMT"/>
        </w:rPr>
        <w:t>JA</w:t>
      </w:r>
      <w:r w:rsidR="004C0468">
        <w:rPr>
          <w:rFonts w:ascii="Bookman Old Style" w:hAnsi="Bookman Old Style" w:cs="ArialMT"/>
        </w:rPr>
        <w:t>(ACT).</w:t>
      </w:r>
    </w:p>
    <w:p w:rsidR="00BA3EA3" w:rsidRDefault="00BA3EA3" w:rsidP="00BA3EA3">
      <w:pPr>
        <w:pStyle w:val="ListParagraph"/>
        <w:autoSpaceDE w:val="0"/>
        <w:autoSpaceDN w:val="0"/>
        <w:adjustRightInd w:val="0"/>
        <w:spacing w:after="0" w:line="240" w:lineRule="auto"/>
        <w:ind w:left="360"/>
        <w:rPr>
          <w:rFonts w:ascii="Bookman Old Style" w:hAnsi="Bookman Old Style" w:cs="Arial-BoldMT"/>
          <w:b/>
          <w:bCs/>
        </w:rPr>
      </w:pPr>
    </w:p>
    <w:p w:rsidR="00D85EF2" w:rsidRPr="00D85EF2" w:rsidRDefault="00D85EF2" w:rsidP="00D85EF2">
      <w:p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 xml:space="preserve">The Objects of the </w:t>
      </w:r>
      <w:r w:rsidR="00B03F18">
        <w:rPr>
          <w:rFonts w:ascii="Bookman Old Style" w:hAnsi="Bookman Old Style" w:cs="ArialMT"/>
        </w:rPr>
        <w:t>JA</w:t>
      </w:r>
      <w:r w:rsidR="001A41C0">
        <w:rPr>
          <w:rFonts w:ascii="Bookman Old Style" w:hAnsi="Bookman Old Style" w:cs="ArialMT"/>
        </w:rPr>
        <w:t>(ACT) shall be to:</w:t>
      </w:r>
    </w:p>
    <w:p w:rsidR="00D85EF2" w:rsidRPr="00D85EF2" w:rsidRDefault="00D85EF2" w:rsidP="00C81D5D">
      <w:pPr>
        <w:pStyle w:val="ListParagraph"/>
        <w:numPr>
          <w:ilvl w:val="0"/>
          <w:numId w:val="2"/>
        </w:num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 xml:space="preserve">adopt and exercise Judo in </w:t>
      </w:r>
      <w:r>
        <w:rPr>
          <w:rFonts w:ascii="Bookman Old Style" w:hAnsi="Bookman Old Style" w:cs="ArialMT"/>
        </w:rPr>
        <w:t>the ACT</w:t>
      </w:r>
      <w:r w:rsidRPr="00D85EF2">
        <w:rPr>
          <w:rFonts w:ascii="Bookman Old Style" w:hAnsi="Bookman Old Style" w:cs="ArialMT"/>
        </w:rPr>
        <w:t xml:space="preserve"> and act as the sole Australian affiliated member of </w:t>
      </w:r>
      <w:r>
        <w:rPr>
          <w:rFonts w:ascii="Bookman Old Style" w:hAnsi="Bookman Old Style" w:cs="ArialMT"/>
        </w:rPr>
        <w:t xml:space="preserve">the </w:t>
      </w:r>
      <w:r w:rsidR="00B03F18">
        <w:rPr>
          <w:rFonts w:ascii="Bookman Old Style" w:hAnsi="Bookman Old Style" w:cs="ArialMT"/>
        </w:rPr>
        <w:t>JA</w:t>
      </w:r>
      <w:r w:rsidRPr="00D85EF2">
        <w:rPr>
          <w:rFonts w:ascii="Bookman Old Style" w:hAnsi="Bookman Old Style" w:cs="ArialMT"/>
        </w:rPr>
        <w:t xml:space="preserve"> </w:t>
      </w:r>
    </w:p>
    <w:p w:rsidR="00D85EF2" w:rsidRPr="00D85EF2" w:rsidRDefault="00D85EF2" w:rsidP="00C81D5D">
      <w:pPr>
        <w:pStyle w:val="ListParagraph"/>
        <w:numPr>
          <w:ilvl w:val="0"/>
          <w:numId w:val="2"/>
        </w:num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 xml:space="preserve">conduct, encourage, promote, advance, control and manage all levels of Judo in </w:t>
      </w:r>
      <w:r>
        <w:rPr>
          <w:rFonts w:ascii="Bookman Old Style" w:hAnsi="Bookman Old Style" w:cs="ArialMT"/>
        </w:rPr>
        <w:t>the ACT</w:t>
      </w:r>
    </w:p>
    <w:p w:rsidR="00D85EF2" w:rsidRPr="00D85EF2" w:rsidRDefault="00D85EF2" w:rsidP="00C81D5D">
      <w:pPr>
        <w:pStyle w:val="ListParagraph"/>
        <w:numPr>
          <w:ilvl w:val="0"/>
          <w:numId w:val="2"/>
        </w:num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encourage the provision and development of appropriate facili</w:t>
      </w:r>
      <w:r>
        <w:rPr>
          <w:rFonts w:ascii="Bookman Old Style" w:hAnsi="Bookman Old Style" w:cs="ArialMT"/>
        </w:rPr>
        <w:t>ties for participation in Judo</w:t>
      </w:r>
      <w:r w:rsidR="0069482C">
        <w:rPr>
          <w:rFonts w:ascii="Bookman Old Style" w:hAnsi="Bookman Old Style" w:cs="ArialMT"/>
        </w:rPr>
        <w:t xml:space="preserve"> in the ACT</w:t>
      </w:r>
    </w:p>
    <w:p w:rsidR="00D85EF2" w:rsidRPr="00D85EF2" w:rsidRDefault="00D85EF2" w:rsidP="00C81D5D">
      <w:pPr>
        <w:pStyle w:val="ListParagraph"/>
        <w:numPr>
          <w:ilvl w:val="0"/>
          <w:numId w:val="2"/>
        </w:num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 xml:space="preserve">maintain and enhance standards, quality and reputation of Judo for the collective and mutual </w:t>
      </w:r>
      <w:r>
        <w:rPr>
          <w:rFonts w:ascii="Bookman Old Style" w:hAnsi="Bookman Old Style" w:cs="ArialMT"/>
        </w:rPr>
        <w:t>benefit and interest of Members</w:t>
      </w:r>
    </w:p>
    <w:p w:rsidR="00D85EF2" w:rsidRDefault="00D85EF2" w:rsidP="00C81D5D">
      <w:pPr>
        <w:pStyle w:val="ListParagraph"/>
        <w:numPr>
          <w:ilvl w:val="0"/>
          <w:numId w:val="2"/>
        </w:num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promote the sport of Judo for commercial, government and p</w:t>
      </w:r>
      <w:r>
        <w:rPr>
          <w:rFonts w:ascii="Bookman Old Style" w:hAnsi="Bookman Old Style" w:cs="ArialMT"/>
        </w:rPr>
        <w:t>ublic recognition and benefits</w:t>
      </w:r>
    </w:p>
    <w:p w:rsidR="00BA3EA3" w:rsidRPr="00D63BD7" w:rsidRDefault="00D85EF2" w:rsidP="00C81D5D">
      <w:pPr>
        <w:pStyle w:val="ListParagraph"/>
        <w:numPr>
          <w:ilvl w:val="0"/>
          <w:numId w:val="2"/>
        </w:numPr>
        <w:autoSpaceDE w:val="0"/>
        <w:autoSpaceDN w:val="0"/>
        <w:adjustRightInd w:val="0"/>
        <w:spacing w:after="0" w:line="240" w:lineRule="auto"/>
        <w:rPr>
          <w:rFonts w:ascii="Bookman Old Style" w:hAnsi="Bookman Old Style" w:cs="ArialMT"/>
        </w:rPr>
      </w:pPr>
      <w:r w:rsidRPr="00D85EF2">
        <w:rPr>
          <w:rFonts w:ascii="Bookman Old Style" w:hAnsi="Bookman Old Style" w:cs="ArialMT"/>
        </w:rPr>
        <w:t>promote, control, manage and conduct Judo events, competitions and championships</w:t>
      </w:r>
      <w:r>
        <w:rPr>
          <w:rFonts w:ascii="Bookman Old Style" w:hAnsi="Bookman Old Style" w:cs="ArialMT"/>
        </w:rPr>
        <w:t xml:space="preserve"> within the ACT</w:t>
      </w:r>
      <w:r w:rsidR="00254F52" w:rsidRPr="00D63BD7">
        <w:rPr>
          <w:rFonts w:ascii="Bookman Old Style" w:hAnsi="Bookman Old Style" w:cs="ArialMT"/>
        </w:rPr>
        <w:t>.</w:t>
      </w:r>
    </w:p>
    <w:p w:rsidR="00BA3EA3" w:rsidRDefault="00BA3EA3" w:rsidP="00BA3EA3">
      <w:pPr>
        <w:pStyle w:val="ListParagraph"/>
        <w:autoSpaceDE w:val="0"/>
        <w:autoSpaceDN w:val="0"/>
        <w:adjustRightInd w:val="0"/>
        <w:spacing w:after="0" w:line="240" w:lineRule="auto"/>
        <w:ind w:left="360"/>
        <w:rPr>
          <w:rFonts w:ascii="Bookman Old Style" w:hAnsi="Bookman Old Style" w:cs="Arial-BoldMT"/>
          <w:b/>
          <w:bCs/>
        </w:rPr>
      </w:pPr>
    </w:p>
    <w:p w:rsidR="006249B7" w:rsidRPr="00FB70FA" w:rsidRDefault="006249B7"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sidRPr="00FB70FA">
        <w:rPr>
          <w:rFonts w:ascii="Bookman Old Style" w:hAnsi="Bookman Old Style" w:cs="Arial-BoldMT"/>
          <w:b/>
          <w:bCs/>
        </w:rPr>
        <w:t xml:space="preserve">MEMBERSHIP APPLICATIONS FOR </w:t>
      </w:r>
      <w:r w:rsidR="00110AA2" w:rsidRPr="00FB70FA">
        <w:rPr>
          <w:rFonts w:ascii="Bookman Old Style" w:hAnsi="Bookman Old Style" w:cs="Arial-BoldMT"/>
          <w:b/>
          <w:bCs/>
        </w:rPr>
        <w:t>CLUB</w:t>
      </w:r>
      <w:r w:rsidRPr="00FB70FA">
        <w:rPr>
          <w:rFonts w:ascii="Bookman Old Style" w:hAnsi="Bookman Old Style" w:cs="Arial-BoldMT"/>
          <w:b/>
          <w:bCs/>
        </w:rPr>
        <w:t xml:space="preserve"> AND INDIVIDUAL MEMBERS</w:t>
      </w:r>
    </w:p>
    <w:p w:rsidR="00110AA2" w:rsidRPr="00FB70FA" w:rsidRDefault="00110AA2" w:rsidP="00110AA2">
      <w:pPr>
        <w:pStyle w:val="ListParagraph"/>
        <w:autoSpaceDE w:val="0"/>
        <w:autoSpaceDN w:val="0"/>
        <w:adjustRightInd w:val="0"/>
        <w:spacing w:after="0" w:line="240" w:lineRule="auto"/>
        <w:rPr>
          <w:rFonts w:ascii="Bookman Old Style" w:hAnsi="Bookman Old Style" w:cs="Arial-BoldMT"/>
          <w:b/>
          <w:bCs/>
        </w:rPr>
      </w:pPr>
    </w:p>
    <w:p w:rsidR="000938B4" w:rsidRPr="002A53CD" w:rsidRDefault="003F51DD" w:rsidP="00C81D5D">
      <w:pPr>
        <w:pStyle w:val="ListParagraph"/>
        <w:numPr>
          <w:ilvl w:val="0"/>
          <w:numId w:val="10"/>
        </w:numPr>
        <w:autoSpaceDE w:val="0"/>
        <w:autoSpaceDN w:val="0"/>
        <w:adjustRightInd w:val="0"/>
        <w:spacing w:after="0" w:line="240" w:lineRule="auto"/>
        <w:rPr>
          <w:rFonts w:ascii="Bookman Old Style" w:hAnsi="Bookman Old Style" w:cs="ArialMT"/>
        </w:rPr>
      </w:pPr>
      <w:r w:rsidRPr="002A53CD">
        <w:rPr>
          <w:rFonts w:ascii="Bookman Old Style" w:hAnsi="Bookman Old Style" w:cs="ArialMT"/>
        </w:rPr>
        <w:t>T</w:t>
      </w:r>
      <w:r w:rsidR="006249B7" w:rsidRPr="002A53CD">
        <w:rPr>
          <w:rFonts w:ascii="Bookman Old Style" w:hAnsi="Bookman Old Style" w:cs="ArialMT"/>
        </w:rPr>
        <w:t xml:space="preserve">he Constitution </w:t>
      </w:r>
      <w:r w:rsidRPr="002A53CD">
        <w:rPr>
          <w:rFonts w:ascii="Bookman Old Style" w:hAnsi="Bookman Old Style" w:cs="ArialMT"/>
        </w:rPr>
        <w:t>describes</w:t>
      </w:r>
      <w:r w:rsidR="006249B7" w:rsidRPr="002A53CD">
        <w:rPr>
          <w:rFonts w:ascii="Bookman Old Style" w:hAnsi="Bookman Old Style" w:cs="ArialMT"/>
        </w:rPr>
        <w:t xml:space="preserve"> </w:t>
      </w:r>
      <w:r w:rsidR="000938B4" w:rsidRPr="002A53CD">
        <w:rPr>
          <w:rFonts w:ascii="Bookman Old Style" w:hAnsi="Bookman Old Style" w:cs="ArialMT"/>
        </w:rPr>
        <w:t xml:space="preserve">ACT </w:t>
      </w:r>
      <w:r w:rsidRPr="002A53CD">
        <w:rPr>
          <w:rFonts w:ascii="Bookman Old Style" w:hAnsi="Bookman Old Style" w:cs="ArialMT"/>
        </w:rPr>
        <w:t>m</w:t>
      </w:r>
      <w:r w:rsidR="006249B7" w:rsidRPr="002A53CD">
        <w:rPr>
          <w:rFonts w:ascii="Bookman Old Style" w:hAnsi="Bookman Old Style" w:cs="ArialMT"/>
        </w:rPr>
        <w:t>ember</w:t>
      </w:r>
      <w:r w:rsidRPr="002A53CD">
        <w:rPr>
          <w:rFonts w:ascii="Bookman Old Style" w:hAnsi="Bookman Old Style" w:cs="ArialMT"/>
        </w:rPr>
        <w:t xml:space="preserve">ship </w:t>
      </w:r>
      <w:r w:rsidR="000938B4" w:rsidRPr="002A53CD">
        <w:rPr>
          <w:rFonts w:ascii="Bookman Old Style" w:hAnsi="Bookman Old Style" w:cs="ArialMT"/>
        </w:rPr>
        <w:t>processes and requirements</w:t>
      </w:r>
      <w:r w:rsidR="00650C01" w:rsidRPr="002A53CD">
        <w:rPr>
          <w:rFonts w:ascii="Bookman Old Style" w:hAnsi="Bookman Old Style" w:cs="ArialMT"/>
        </w:rPr>
        <w:t>, including the registration procedure for an Individual Member</w:t>
      </w:r>
    </w:p>
    <w:p w:rsidR="000938B4" w:rsidRPr="00FB70FA" w:rsidRDefault="000938B4" w:rsidP="002A53CD">
      <w:pPr>
        <w:autoSpaceDE w:val="0"/>
        <w:autoSpaceDN w:val="0"/>
        <w:adjustRightInd w:val="0"/>
        <w:spacing w:after="0" w:line="240" w:lineRule="auto"/>
        <w:rPr>
          <w:rFonts w:ascii="Bookman Old Style" w:hAnsi="Bookman Old Style" w:cs="ArialMT"/>
        </w:rPr>
      </w:pPr>
    </w:p>
    <w:p w:rsidR="006249B7" w:rsidRPr="002A53CD" w:rsidRDefault="006249B7" w:rsidP="00C81D5D">
      <w:pPr>
        <w:pStyle w:val="ListParagraph"/>
        <w:numPr>
          <w:ilvl w:val="0"/>
          <w:numId w:val="10"/>
        </w:numPr>
        <w:autoSpaceDE w:val="0"/>
        <w:autoSpaceDN w:val="0"/>
        <w:adjustRightInd w:val="0"/>
        <w:spacing w:after="0" w:line="240" w:lineRule="auto"/>
        <w:rPr>
          <w:rFonts w:ascii="Bookman Old Style" w:hAnsi="Bookman Old Style" w:cs="ArialMT"/>
        </w:rPr>
      </w:pPr>
      <w:r w:rsidRPr="002A53CD">
        <w:rPr>
          <w:rFonts w:ascii="Bookman Old Style" w:hAnsi="Bookman Old Style" w:cs="ArialMT"/>
        </w:rPr>
        <w:t>The membership application procedure</w:t>
      </w:r>
      <w:r w:rsidR="00650C01" w:rsidRPr="002A53CD">
        <w:rPr>
          <w:rFonts w:ascii="Bookman Old Style" w:hAnsi="Bookman Old Style" w:cs="ArialMT"/>
        </w:rPr>
        <w:t>s</w:t>
      </w:r>
      <w:r w:rsidRPr="002A53CD">
        <w:rPr>
          <w:rFonts w:ascii="Bookman Old Style" w:hAnsi="Bookman Old Style" w:cs="ArialMT"/>
        </w:rPr>
        <w:t xml:space="preserve"> for </w:t>
      </w:r>
      <w:r w:rsidR="000938B4" w:rsidRPr="002A53CD">
        <w:rPr>
          <w:rFonts w:ascii="Bookman Old Style" w:hAnsi="Bookman Old Style" w:cs="ArialMT"/>
        </w:rPr>
        <w:t>Club</w:t>
      </w:r>
      <w:r w:rsidRPr="002A53CD">
        <w:rPr>
          <w:rFonts w:ascii="Bookman Old Style" w:hAnsi="Bookman Old Style" w:cs="ArialMT"/>
        </w:rPr>
        <w:t xml:space="preserve"> Member</w:t>
      </w:r>
      <w:r w:rsidR="00650C01" w:rsidRPr="002A53CD">
        <w:rPr>
          <w:rFonts w:ascii="Bookman Old Style" w:hAnsi="Bookman Old Style" w:cs="ArialMT"/>
        </w:rPr>
        <w:t>s</w:t>
      </w:r>
      <w:r w:rsidRPr="002A53CD">
        <w:rPr>
          <w:rFonts w:ascii="Bookman Old Style" w:hAnsi="Bookman Old Style" w:cs="ArialMT"/>
        </w:rPr>
        <w:t xml:space="preserve"> shall be as</w:t>
      </w:r>
      <w:r w:rsidR="00110AA2" w:rsidRPr="002A53CD">
        <w:rPr>
          <w:rFonts w:ascii="Bookman Old Style" w:hAnsi="Bookman Old Style" w:cs="ArialMT"/>
        </w:rPr>
        <w:t xml:space="preserve"> </w:t>
      </w:r>
      <w:r w:rsidRPr="002A53CD">
        <w:rPr>
          <w:rFonts w:ascii="Bookman Old Style" w:hAnsi="Bookman Old Style" w:cs="ArialMT"/>
        </w:rPr>
        <w:t xml:space="preserve">determined by the relevant </w:t>
      </w:r>
      <w:r w:rsidR="000938B4" w:rsidRPr="002A53CD">
        <w:rPr>
          <w:rFonts w:ascii="Bookman Old Style" w:hAnsi="Bookman Old Style" w:cs="ArialMT"/>
        </w:rPr>
        <w:t>Club</w:t>
      </w:r>
    </w:p>
    <w:p w:rsidR="000938B4" w:rsidRPr="00FB70FA" w:rsidRDefault="000938B4" w:rsidP="002A53CD">
      <w:pPr>
        <w:autoSpaceDE w:val="0"/>
        <w:autoSpaceDN w:val="0"/>
        <w:adjustRightInd w:val="0"/>
        <w:spacing w:after="0" w:line="240" w:lineRule="auto"/>
        <w:rPr>
          <w:rFonts w:ascii="Bookman Old Style" w:hAnsi="Bookman Old Style" w:cs="ArialMT"/>
        </w:rPr>
      </w:pPr>
    </w:p>
    <w:p w:rsidR="00A062DA" w:rsidRPr="002A53CD" w:rsidRDefault="00650C01" w:rsidP="00C81D5D">
      <w:pPr>
        <w:pStyle w:val="ListParagraph"/>
        <w:numPr>
          <w:ilvl w:val="0"/>
          <w:numId w:val="10"/>
        </w:numPr>
        <w:autoSpaceDE w:val="0"/>
        <w:autoSpaceDN w:val="0"/>
        <w:adjustRightInd w:val="0"/>
        <w:spacing w:after="0" w:line="240" w:lineRule="auto"/>
        <w:rPr>
          <w:rFonts w:ascii="Bookman Old Style" w:hAnsi="Bookman Old Style" w:cs="ArialMT"/>
        </w:rPr>
      </w:pPr>
      <w:r w:rsidRPr="002A53CD">
        <w:rPr>
          <w:rFonts w:ascii="Bookman Old Style" w:hAnsi="Bookman Old Style" w:cs="ArialMT"/>
        </w:rPr>
        <w:t xml:space="preserve">All members of a club must be registered members of the Judo Australia </w:t>
      </w:r>
      <w:r w:rsidR="00A062DA" w:rsidRPr="002A53CD">
        <w:rPr>
          <w:rFonts w:ascii="Bookman Old Style" w:hAnsi="Bookman Old Style" w:cs="ArialMT"/>
        </w:rPr>
        <w:t>ACT</w:t>
      </w:r>
      <w:r w:rsidRPr="002A53CD">
        <w:rPr>
          <w:rFonts w:ascii="Bookman Old Style" w:hAnsi="Bookman Old Style" w:cs="ArialMT"/>
        </w:rPr>
        <w:t xml:space="preserve"> Inc</w:t>
      </w:r>
    </w:p>
    <w:p w:rsidR="00A062DA" w:rsidRPr="00FB70FA" w:rsidRDefault="00A062DA" w:rsidP="002A53CD">
      <w:pPr>
        <w:pStyle w:val="ListParagraph"/>
        <w:rPr>
          <w:rFonts w:ascii="Bookman Old Style" w:hAnsi="Bookman Old Style" w:cs="ArialMT"/>
        </w:rPr>
      </w:pPr>
    </w:p>
    <w:p w:rsidR="00BC4277" w:rsidRPr="00142668" w:rsidRDefault="00A062DA" w:rsidP="00C81D5D">
      <w:pPr>
        <w:pStyle w:val="ListParagraph"/>
        <w:numPr>
          <w:ilvl w:val="0"/>
          <w:numId w:val="10"/>
        </w:numPr>
        <w:autoSpaceDE w:val="0"/>
        <w:autoSpaceDN w:val="0"/>
        <w:adjustRightInd w:val="0"/>
        <w:spacing w:after="0" w:line="240" w:lineRule="auto"/>
        <w:rPr>
          <w:rFonts w:ascii="Bookman Old Style" w:hAnsi="Bookman Old Style" w:cs="Arial-BoldMT"/>
          <w:b/>
          <w:bCs/>
        </w:rPr>
      </w:pPr>
      <w:r w:rsidRPr="002A53CD">
        <w:rPr>
          <w:rFonts w:ascii="Bookman Old Style" w:hAnsi="Bookman Old Style" w:cs="ArialMT"/>
        </w:rPr>
        <w:t xml:space="preserve">Club and State registration shall occur within 2 </w:t>
      </w:r>
      <w:r w:rsidR="00CA4E05">
        <w:rPr>
          <w:rFonts w:ascii="Bookman Old Style" w:hAnsi="Bookman Old Style" w:cs="ArialMT"/>
        </w:rPr>
        <w:t xml:space="preserve">weeks </w:t>
      </w:r>
      <w:r w:rsidR="003330D2" w:rsidRPr="002A53CD">
        <w:rPr>
          <w:rFonts w:ascii="Bookman Old Style" w:hAnsi="Bookman Old Style" w:cs="ArialMT"/>
        </w:rPr>
        <w:t>of an individual undertaking judo activity</w:t>
      </w:r>
    </w:p>
    <w:p w:rsidR="00142668" w:rsidRPr="00142668" w:rsidRDefault="00142668" w:rsidP="00142668">
      <w:pPr>
        <w:pStyle w:val="ListParagraph"/>
        <w:rPr>
          <w:rFonts w:ascii="Bookman Old Style" w:hAnsi="Bookman Old Style" w:cs="Arial-BoldMT"/>
          <w:b/>
          <w:bCs/>
        </w:rPr>
      </w:pPr>
    </w:p>
    <w:p w:rsidR="00142668" w:rsidRDefault="00142668" w:rsidP="00C81D5D">
      <w:pPr>
        <w:pStyle w:val="ListParagraph"/>
        <w:numPr>
          <w:ilvl w:val="0"/>
          <w:numId w:val="10"/>
        </w:numPr>
        <w:autoSpaceDE w:val="0"/>
        <w:autoSpaceDN w:val="0"/>
        <w:adjustRightInd w:val="0"/>
        <w:spacing w:after="0" w:line="240" w:lineRule="auto"/>
        <w:rPr>
          <w:rFonts w:ascii="Bookman Old Style" w:hAnsi="Bookman Old Style" w:cs="ArialMT"/>
        </w:rPr>
      </w:pPr>
      <w:r w:rsidRPr="00BC4277">
        <w:rPr>
          <w:rFonts w:ascii="Bookman Old Style" w:hAnsi="Bookman Old Style" w:cs="ArialMT"/>
        </w:rPr>
        <w:t xml:space="preserve">To maintain </w:t>
      </w:r>
      <w:r>
        <w:rPr>
          <w:rFonts w:ascii="Bookman Old Style" w:hAnsi="Bookman Old Style" w:cs="ArialMT"/>
        </w:rPr>
        <w:t xml:space="preserve">and gain </w:t>
      </w:r>
      <w:r w:rsidRPr="00BC4277">
        <w:rPr>
          <w:rFonts w:ascii="Bookman Old Style" w:hAnsi="Bookman Old Style" w:cs="ArialMT"/>
        </w:rPr>
        <w:t xml:space="preserve">membership </w:t>
      </w:r>
      <w:r>
        <w:rPr>
          <w:rFonts w:ascii="Bookman Old Style" w:hAnsi="Bookman Old Style" w:cs="ArialMT"/>
        </w:rPr>
        <w:t>a bone fide club must:</w:t>
      </w:r>
    </w:p>
    <w:p w:rsidR="00213DE1" w:rsidRPr="008B4210" w:rsidRDefault="00142668" w:rsidP="00C81D5D">
      <w:pPr>
        <w:pStyle w:val="ListParagraph"/>
        <w:numPr>
          <w:ilvl w:val="1"/>
          <w:numId w:val="10"/>
        </w:numPr>
        <w:autoSpaceDE w:val="0"/>
        <w:autoSpaceDN w:val="0"/>
        <w:adjustRightInd w:val="0"/>
        <w:spacing w:after="0" w:line="240" w:lineRule="auto"/>
        <w:rPr>
          <w:rFonts w:ascii="Bookman Old Style" w:hAnsi="Bookman Old Style" w:cs="ArialMT"/>
        </w:rPr>
      </w:pPr>
      <w:r w:rsidRPr="00821839">
        <w:rPr>
          <w:rFonts w:ascii="Bookman Old Style" w:hAnsi="Bookman Old Style" w:cs="ArialMT"/>
        </w:rPr>
        <w:t xml:space="preserve">register their members and all members must be registered members of the </w:t>
      </w:r>
      <w:r w:rsidR="00B03F18">
        <w:rPr>
          <w:rFonts w:ascii="Bookman Old Style" w:hAnsi="Bookman Old Style" w:cs="ArialMT"/>
        </w:rPr>
        <w:t>JA</w:t>
      </w:r>
      <w:r w:rsidRPr="00821839">
        <w:rPr>
          <w:rFonts w:ascii="Bookman Old Style" w:hAnsi="Bookman Old Style" w:cs="ArialMT"/>
        </w:rPr>
        <w:t>(ACT) Inc</w:t>
      </w:r>
    </w:p>
    <w:p w:rsidR="00213DE1" w:rsidRPr="00A351F1" w:rsidRDefault="00142668" w:rsidP="00C81D5D">
      <w:pPr>
        <w:pStyle w:val="ListParagraph"/>
        <w:numPr>
          <w:ilvl w:val="1"/>
          <w:numId w:val="10"/>
        </w:numPr>
        <w:autoSpaceDE w:val="0"/>
        <w:autoSpaceDN w:val="0"/>
        <w:adjustRightInd w:val="0"/>
        <w:spacing w:after="0" w:line="240" w:lineRule="auto"/>
        <w:rPr>
          <w:rFonts w:ascii="Bookman Old Style" w:hAnsi="Bookman Old Style" w:cs="Arial-BoldMT"/>
          <w:bCs/>
        </w:rPr>
      </w:pPr>
      <w:r w:rsidRPr="007C3640">
        <w:rPr>
          <w:rFonts w:ascii="Bookman Old Style" w:hAnsi="Bookman Old Style" w:cs="ArialMT"/>
        </w:rPr>
        <w:t xml:space="preserve">have registered coaches and all club coaches must be registered members of the </w:t>
      </w:r>
      <w:r w:rsidR="00B03F18">
        <w:rPr>
          <w:rFonts w:ascii="Bookman Old Style" w:hAnsi="Bookman Old Style" w:cs="ArialMT"/>
        </w:rPr>
        <w:t>JA</w:t>
      </w:r>
      <w:r w:rsidRPr="007C3640">
        <w:rPr>
          <w:rFonts w:ascii="Bookman Old Style" w:hAnsi="Bookman Old Style" w:cs="ArialMT"/>
        </w:rPr>
        <w:t>(ACT)</w:t>
      </w:r>
      <w:r w:rsidRPr="00213DE1">
        <w:rPr>
          <w:rFonts w:ascii="Bookman Old Style" w:hAnsi="Bookman Old Style" w:cs="ArialMT"/>
        </w:rPr>
        <w:t xml:space="preserve"> Inc</w:t>
      </w:r>
      <w:r w:rsidR="00213DE1">
        <w:rPr>
          <w:rFonts w:ascii="Bookman Old Style" w:hAnsi="Bookman Old Style" w:cs="ArialMT"/>
        </w:rPr>
        <w:t>; and</w:t>
      </w:r>
      <w:r w:rsidR="00A351F1">
        <w:rPr>
          <w:rFonts w:ascii="Bookman Old Style" w:hAnsi="Bookman Old Style" w:cs="ArialMT"/>
        </w:rPr>
        <w:t xml:space="preserve"> </w:t>
      </w:r>
      <w:r w:rsidRPr="00A351F1">
        <w:rPr>
          <w:rFonts w:ascii="Bookman Old Style" w:hAnsi="Bookman Old Style" w:cs="ArialMT"/>
        </w:rPr>
        <w:t xml:space="preserve">the principal coach must have an </w:t>
      </w:r>
      <w:r w:rsidR="00ED31C1">
        <w:rPr>
          <w:rFonts w:ascii="Bookman Old Style" w:hAnsi="Bookman Old Style" w:cs="ArialMT"/>
        </w:rPr>
        <w:t>CAF</w:t>
      </w:r>
      <w:r w:rsidRPr="00A351F1">
        <w:rPr>
          <w:rFonts w:ascii="Bookman Old Style" w:hAnsi="Bookman Old Style" w:cs="ArialMT"/>
        </w:rPr>
        <w:t xml:space="preserve"> accreditation</w:t>
      </w:r>
    </w:p>
    <w:p w:rsidR="00581E79" w:rsidRDefault="00581E79" w:rsidP="00C81D5D">
      <w:pPr>
        <w:pStyle w:val="ListParagraph"/>
        <w:numPr>
          <w:ilvl w:val="1"/>
          <w:numId w:val="10"/>
        </w:numPr>
        <w:autoSpaceDE w:val="0"/>
        <w:autoSpaceDN w:val="0"/>
        <w:adjustRightInd w:val="0"/>
        <w:spacing w:after="0" w:line="240" w:lineRule="auto"/>
        <w:rPr>
          <w:rFonts w:ascii="Bookman Old Style" w:hAnsi="Bookman Old Style" w:cs="Arial-BoldMT"/>
          <w:bCs/>
        </w:rPr>
      </w:pPr>
      <w:r>
        <w:rPr>
          <w:rFonts w:ascii="Bookman Old Style" w:hAnsi="Bookman Old Style" w:cs="Arial-BoldMT"/>
          <w:bCs/>
        </w:rPr>
        <w:t>comply with vulnerable people requirements</w:t>
      </w:r>
    </w:p>
    <w:p w:rsidR="00581E79" w:rsidRDefault="00581E79" w:rsidP="00C81D5D">
      <w:pPr>
        <w:pStyle w:val="ListParagraph"/>
        <w:numPr>
          <w:ilvl w:val="1"/>
          <w:numId w:val="10"/>
        </w:numPr>
        <w:autoSpaceDE w:val="0"/>
        <w:autoSpaceDN w:val="0"/>
        <w:adjustRightInd w:val="0"/>
        <w:spacing w:after="0" w:line="240" w:lineRule="auto"/>
        <w:rPr>
          <w:rFonts w:ascii="Bookman Old Style" w:hAnsi="Bookman Old Style" w:cs="Arial-BoldMT"/>
          <w:bCs/>
        </w:rPr>
      </w:pPr>
      <w:r>
        <w:rPr>
          <w:rFonts w:ascii="Bookman Old Style" w:hAnsi="Bookman Old Style" w:cs="Arial-BoldMT"/>
          <w:bCs/>
        </w:rPr>
        <w:t>have a person with first aid qualifications during training</w:t>
      </w:r>
    </w:p>
    <w:p w:rsidR="00D63BD7" w:rsidRDefault="00581E79" w:rsidP="00C81D5D">
      <w:pPr>
        <w:pStyle w:val="ListParagraph"/>
        <w:numPr>
          <w:ilvl w:val="1"/>
          <w:numId w:val="10"/>
        </w:numPr>
        <w:autoSpaceDE w:val="0"/>
        <w:autoSpaceDN w:val="0"/>
        <w:adjustRightInd w:val="0"/>
        <w:spacing w:after="0" w:line="240" w:lineRule="auto"/>
        <w:rPr>
          <w:rFonts w:ascii="Bookman Old Style" w:hAnsi="Bookman Old Style" w:cs="Arial-BoldMT"/>
          <w:bCs/>
        </w:rPr>
      </w:pPr>
      <w:r>
        <w:rPr>
          <w:rFonts w:ascii="Bookman Old Style" w:hAnsi="Bookman Old Style" w:cs="Arial-BoldMT"/>
          <w:bCs/>
        </w:rPr>
        <w:t>ensure a safe environment to practice judo</w:t>
      </w:r>
      <w:r w:rsidR="00777BD0">
        <w:rPr>
          <w:rFonts w:ascii="Bookman Old Style" w:hAnsi="Bookman Old Style" w:cs="Arial-BoldMT"/>
          <w:bCs/>
        </w:rPr>
        <w:t>.</w:t>
      </w:r>
    </w:p>
    <w:p w:rsidR="00BC4277" w:rsidRPr="00821839" w:rsidRDefault="00BC4277" w:rsidP="00D37919">
      <w:pPr>
        <w:autoSpaceDE w:val="0"/>
        <w:autoSpaceDN w:val="0"/>
        <w:adjustRightInd w:val="0"/>
        <w:spacing w:after="0" w:line="240" w:lineRule="auto"/>
        <w:rPr>
          <w:rFonts w:ascii="Bookman Old Style" w:hAnsi="Bookman Old Style" w:cs="ArialMT"/>
        </w:rPr>
      </w:pPr>
    </w:p>
    <w:p w:rsidR="00230954" w:rsidRDefault="00F23F03" w:rsidP="00C81D5D">
      <w:pPr>
        <w:pStyle w:val="ListParagraph"/>
        <w:numPr>
          <w:ilvl w:val="0"/>
          <w:numId w:val="10"/>
        </w:numPr>
        <w:rPr>
          <w:rFonts w:ascii="Bookman Old Style" w:hAnsi="Bookman Old Style" w:cs="ArialMT"/>
        </w:rPr>
      </w:pPr>
      <w:r w:rsidRPr="00D37919">
        <w:rPr>
          <w:rFonts w:ascii="Bookman Old Style" w:hAnsi="Bookman Old Style" w:cs="ArialMT"/>
        </w:rPr>
        <w:t xml:space="preserve">For a club to be considered a bona fide club it shall comprise of a minimum of one </w:t>
      </w:r>
      <w:r w:rsidR="00074DD7" w:rsidRPr="00D37919">
        <w:rPr>
          <w:rFonts w:ascii="Bookman Old Style" w:hAnsi="Bookman Old Style" w:cs="ArialMT"/>
        </w:rPr>
        <w:t xml:space="preserve">(1) </w:t>
      </w:r>
      <w:r w:rsidR="00ED31C1">
        <w:rPr>
          <w:rFonts w:ascii="Bookman Old Style" w:hAnsi="Bookman Old Style" w:cs="ArialMT"/>
        </w:rPr>
        <w:t>CAF</w:t>
      </w:r>
      <w:r w:rsidRPr="00D37919">
        <w:rPr>
          <w:rFonts w:ascii="Bookman Old Style" w:hAnsi="Bookman Old Style" w:cs="ArialMT"/>
        </w:rPr>
        <w:t xml:space="preserve"> accredited coach and at least </w:t>
      </w:r>
      <w:r w:rsidR="00074DD7" w:rsidRPr="00D37919">
        <w:rPr>
          <w:rFonts w:ascii="Bookman Old Style" w:hAnsi="Bookman Old Style" w:cs="ArialMT"/>
        </w:rPr>
        <w:t>six (</w:t>
      </w:r>
      <w:r w:rsidRPr="00D37919">
        <w:rPr>
          <w:rFonts w:ascii="Bookman Old Style" w:hAnsi="Bookman Old Style" w:cs="ArialMT"/>
        </w:rPr>
        <w:t>6</w:t>
      </w:r>
      <w:r w:rsidR="00074DD7" w:rsidRPr="00D37919">
        <w:rPr>
          <w:rFonts w:ascii="Bookman Old Style" w:hAnsi="Bookman Old Style" w:cs="ArialMT"/>
        </w:rPr>
        <w:t>)</w:t>
      </w:r>
      <w:r w:rsidRPr="00D37919">
        <w:rPr>
          <w:rFonts w:ascii="Bookman Old Style" w:hAnsi="Bookman Old Style" w:cs="ArialMT"/>
        </w:rPr>
        <w:t xml:space="preserve"> members</w:t>
      </w:r>
      <w:r w:rsidR="00BC4277" w:rsidRPr="00D37919">
        <w:rPr>
          <w:rFonts w:ascii="Bookman Old Style" w:hAnsi="Bookman Old Style" w:cs="ArialMT"/>
        </w:rPr>
        <w:t>.</w:t>
      </w:r>
    </w:p>
    <w:p w:rsidR="00777BD0" w:rsidRDefault="00777BD0" w:rsidP="00777BD0">
      <w:pPr>
        <w:pStyle w:val="ListParagraph"/>
        <w:rPr>
          <w:rFonts w:ascii="Bookman Old Style" w:hAnsi="Bookman Old Style" w:cs="ArialMT"/>
        </w:rPr>
      </w:pPr>
    </w:p>
    <w:p w:rsidR="00777BD0" w:rsidRPr="00777BD0" w:rsidRDefault="00777BD0" w:rsidP="00C81D5D">
      <w:pPr>
        <w:pStyle w:val="ListParagraph"/>
        <w:numPr>
          <w:ilvl w:val="0"/>
          <w:numId w:val="10"/>
        </w:numPr>
        <w:rPr>
          <w:rFonts w:ascii="Bookman Old Style" w:hAnsi="Bookman Old Style" w:cs="ArialMT"/>
        </w:rPr>
      </w:pPr>
      <w:r w:rsidRPr="00777BD0">
        <w:rPr>
          <w:rFonts w:ascii="Bookman Old Style" w:hAnsi="Bookman Old Style" w:cs="Arial-BoldMT"/>
          <w:bCs/>
        </w:rPr>
        <w:t xml:space="preserve">Clubs are encouraged to run at least 1 mini ACT competition each year.  Smaller clubs will be assisted by the </w:t>
      </w:r>
      <w:r w:rsidR="00B03F18">
        <w:rPr>
          <w:rFonts w:ascii="Bookman Old Style" w:hAnsi="Bookman Old Style" w:cs="Arial-BoldMT"/>
          <w:bCs/>
        </w:rPr>
        <w:t>JA</w:t>
      </w:r>
      <w:r w:rsidRPr="00777BD0">
        <w:rPr>
          <w:rFonts w:ascii="Bookman Old Style" w:hAnsi="Bookman Old Style" w:cs="Arial-BoldMT"/>
          <w:bCs/>
        </w:rPr>
        <w:t>(ACT).</w:t>
      </w:r>
    </w:p>
    <w:p w:rsidR="00230954" w:rsidRDefault="00230954" w:rsidP="00D37919">
      <w:pPr>
        <w:pStyle w:val="ListParagraph"/>
        <w:rPr>
          <w:rFonts w:ascii="Bookman Old Style" w:hAnsi="Bookman Old Style" w:cs="ArialMT"/>
        </w:rPr>
      </w:pPr>
    </w:p>
    <w:p w:rsidR="00485585" w:rsidRDefault="00485585" w:rsidP="00D37919">
      <w:pPr>
        <w:pStyle w:val="ListParagraph"/>
        <w:rPr>
          <w:rFonts w:ascii="Bookman Old Style" w:hAnsi="Bookman Old Style" w:cs="ArialMT"/>
        </w:rPr>
      </w:pPr>
    </w:p>
    <w:p w:rsidR="00485585" w:rsidRDefault="00485585" w:rsidP="00D37919">
      <w:pPr>
        <w:pStyle w:val="ListParagraph"/>
        <w:rPr>
          <w:rFonts w:ascii="Bookman Old Style" w:hAnsi="Bookman Old Style" w:cs="ArialMT"/>
        </w:rPr>
      </w:pPr>
    </w:p>
    <w:p w:rsidR="00485585" w:rsidRDefault="00485585" w:rsidP="00D37919">
      <w:pPr>
        <w:pStyle w:val="ListParagraph"/>
        <w:rPr>
          <w:rFonts w:ascii="Bookman Old Style" w:hAnsi="Bookman Old Style" w:cs="ArialMT"/>
        </w:rPr>
      </w:pPr>
    </w:p>
    <w:p w:rsidR="00485585" w:rsidRDefault="00485585" w:rsidP="00D37919">
      <w:pPr>
        <w:pStyle w:val="ListParagraph"/>
        <w:rPr>
          <w:rFonts w:ascii="Bookman Old Style" w:hAnsi="Bookman Old Style" w:cs="ArialMT"/>
        </w:rPr>
      </w:pPr>
    </w:p>
    <w:p w:rsidR="006249B7" w:rsidRPr="00F23F03" w:rsidRDefault="00BA3EA3" w:rsidP="00C81D5D">
      <w:pPr>
        <w:pStyle w:val="ListParagraph"/>
        <w:numPr>
          <w:ilvl w:val="0"/>
          <w:numId w:val="1"/>
        </w:numPr>
        <w:autoSpaceDE w:val="0"/>
        <w:autoSpaceDN w:val="0"/>
        <w:adjustRightInd w:val="0"/>
        <w:spacing w:after="0" w:line="240" w:lineRule="auto"/>
        <w:rPr>
          <w:rFonts w:ascii="Bookman Old Style" w:hAnsi="Bookman Old Style" w:cs="ArialMT"/>
          <w:b/>
          <w:bCs/>
        </w:rPr>
      </w:pPr>
      <w:r w:rsidRPr="00F23F03">
        <w:rPr>
          <w:rFonts w:ascii="Bookman Old Style" w:hAnsi="Bookman Old Style" w:cs="ArialMT"/>
          <w:b/>
          <w:bCs/>
        </w:rPr>
        <w:lastRenderedPageBreak/>
        <w:t>COMMITTEE</w:t>
      </w:r>
    </w:p>
    <w:p w:rsidR="00BA3EA3" w:rsidRPr="00074DD7" w:rsidRDefault="00BA3EA3" w:rsidP="00BA3EA3">
      <w:pPr>
        <w:pStyle w:val="ListParagraph"/>
        <w:autoSpaceDE w:val="0"/>
        <w:autoSpaceDN w:val="0"/>
        <w:adjustRightInd w:val="0"/>
        <w:spacing w:after="0" w:line="240" w:lineRule="auto"/>
        <w:ind w:left="360"/>
        <w:rPr>
          <w:rFonts w:ascii="Bookman Old Style" w:hAnsi="Bookman Old Style" w:cs="ArialMT"/>
          <w:b/>
          <w:bCs/>
        </w:rPr>
      </w:pPr>
    </w:p>
    <w:p w:rsidR="004A2EA3" w:rsidRDefault="00D85EF2" w:rsidP="004A2EA3">
      <w:pPr>
        <w:autoSpaceDE w:val="0"/>
        <w:autoSpaceDN w:val="0"/>
        <w:adjustRightInd w:val="0"/>
        <w:spacing w:after="0" w:line="240" w:lineRule="auto"/>
        <w:rPr>
          <w:rFonts w:ascii="Bookman Old Style" w:hAnsi="Bookman Old Style" w:cs="ArialMT"/>
        </w:rPr>
      </w:pPr>
      <w:r w:rsidRPr="00F23F03">
        <w:rPr>
          <w:rFonts w:ascii="Bookman Old Style" w:hAnsi="Bookman Old Style" w:cs="ArialMT"/>
        </w:rPr>
        <w:t xml:space="preserve">The </w:t>
      </w:r>
      <w:r w:rsidR="00524C91" w:rsidRPr="00F23F03">
        <w:rPr>
          <w:rFonts w:ascii="Bookman Old Style" w:hAnsi="Bookman Old Style" w:cs="ArialMT"/>
        </w:rPr>
        <w:t>Constitution</w:t>
      </w:r>
      <w:r w:rsidRPr="00F23F03">
        <w:rPr>
          <w:rFonts w:ascii="Bookman Old Style" w:hAnsi="Bookman Old Style" w:cs="ArialMT"/>
        </w:rPr>
        <w:t xml:space="preserve"> describes the </w:t>
      </w:r>
      <w:r w:rsidR="004A2EA3" w:rsidRPr="00F23F03">
        <w:rPr>
          <w:rFonts w:ascii="Bookman Old Style" w:hAnsi="Bookman Old Style" w:cs="ArialMT"/>
        </w:rPr>
        <w:t>powers</w:t>
      </w:r>
      <w:r w:rsidR="00254F52" w:rsidRPr="00F23F03">
        <w:rPr>
          <w:rFonts w:ascii="Bookman Old Style" w:hAnsi="Bookman Old Style" w:cs="ArialMT"/>
        </w:rPr>
        <w:t>,</w:t>
      </w:r>
      <w:r w:rsidR="004A2EA3" w:rsidRPr="00F23F03">
        <w:rPr>
          <w:rFonts w:ascii="Bookman Old Style" w:hAnsi="Bookman Old Style" w:cs="ArialMT"/>
        </w:rPr>
        <w:t xml:space="preserve"> and other things</w:t>
      </w:r>
      <w:r w:rsidR="00254F52" w:rsidRPr="00F23F03">
        <w:rPr>
          <w:rFonts w:ascii="Bookman Old Style" w:hAnsi="Bookman Old Style" w:cs="ArialMT"/>
        </w:rPr>
        <w:t>,</w:t>
      </w:r>
      <w:r w:rsidR="004A2EA3" w:rsidRPr="00F23F03">
        <w:rPr>
          <w:rFonts w:ascii="Bookman Old Style" w:hAnsi="Bookman Old Style" w:cs="ArialMT"/>
        </w:rPr>
        <w:t xml:space="preserve"> </w:t>
      </w:r>
      <w:r w:rsidR="0069482C" w:rsidRPr="00F23F03">
        <w:rPr>
          <w:rFonts w:ascii="Bookman Old Style" w:hAnsi="Bookman Old Style" w:cs="ArialMT"/>
        </w:rPr>
        <w:t xml:space="preserve">of </w:t>
      </w:r>
      <w:r w:rsidR="004A2EA3" w:rsidRPr="00F23F03">
        <w:rPr>
          <w:rFonts w:ascii="Bookman Old Style" w:hAnsi="Bookman Old Style" w:cs="ArialMT"/>
        </w:rPr>
        <w:t xml:space="preserve">the Committee.  The </w:t>
      </w:r>
      <w:r w:rsidR="00524C91" w:rsidRPr="00F23F03">
        <w:rPr>
          <w:rFonts w:ascii="Bookman Old Style" w:hAnsi="Bookman Old Style" w:cs="ArialMT"/>
        </w:rPr>
        <w:t>Committee</w:t>
      </w:r>
      <w:r w:rsidR="004A2EA3" w:rsidRPr="00F23F03">
        <w:rPr>
          <w:rFonts w:ascii="Bookman Old Style" w:hAnsi="Bookman Old Style" w:cs="ArialMT"/>
        </w:rPr>
        <w:t xml:space="preserve"> shall:</w:t>
      </w:r>
    </w:p>
    <w:p w:rsidR="00050072" w:rsidRDefault="00050072" w:rsidP="004A2EA3">
      <w:pPr>
        <w:autoSpaceDE w:val="0"/>
        <w:autoSpaceDN w:val="0"/>
        <w:adjustRightInd w:val="0"/>
        <w:spacing w:after="0" w:line="240" w:lineRule="auto"/>
        <w:rPr>
          <w:rFonts w:ascii="Bookman Old Style" w:hAnsi="Bookman Old Style" w:cs="ArialMT"/>
        </w:rPr>
      </w:pPr>
    </w:p>
    <w:p w:rsidR="00C82D4E" w:rsidRDefault="004A2EA3" w:rsidP="00C81D5D">
      <w:pPr>
        <w:pStyle w:val="ListParagraph"/>
        <w:numPr>
          <w:ilvl w:val="0"/>
          <w:numId w:val="15"/>
        </w:numPr>
        <w:autoSpaceDE w:val="0"/>
        <w:autoSpaceDN w:val="0"/>
        <w:adjustRightInd w:val="0"/>
        <w:spacing w:after="0" w:line="240" w:lineRule="auto"/>
        <w:ind w:left="709" w:hanging="283"/>
        <w:rPr>
          <w:rFonts w:ascii="Bookman Old Style" w:hAnsi="Bookman Old Style" w:cs="ArialMT"/>
        </w:rPr>
      </w:pPr>
      <w:r w:rsidRPr="00821839">
        <w:rPr>
          <w:rFonts w:ascii="Bookman Old Style" w:hAnsi="Bookman Old Style" w:cs="ArialMT"/>
        </w:rPr>
        <w:t xml:space="preserve">consist of </w:t>
      </w:r>
      <w:r w:rsidR="00254F52" w:rsidRPr="00821839">
        <w:rPr>
          <w:rFonts w:ascii="Bookman Old Style" w:hAnsi="Bookman Old Style" w:cs="ArialMT"/>
        </w:rPr>
        <w:t>‘office bearers’ (</w:t>
      </w:r>
      <w:r w:rsidRPr="008B4210">
        <w:rPr>
          <w:rFonts w:ascii="Bookman Old Style" w:hAnsi="Bookman Old Style" w:cs="ArialMT"/>
        </w:rPr>
        <w:t>Executive Committee Members</w:t>
      </w:r>
      <w:r w:rsidR="00254F52" w:rsidRPr="008B4210">
        <w:rPr>
          <w:rFonts w:ascii="Bookman Old Style" w:hAnsi="Bookman Old Style" w:cs="ArialMT"/>
        </w:rPr>
        <w:t xml:space="preserve"> </w:t>
      </w:r>
      <w:r w:rsidR="0069482C" w:rsidRPr="008B4210">
        <w:rPr>
          <w:rFonts w:ascii="Bookman Old Style" w:hAnsi="Bookman Old Style" w:cs="ArialMT"/>
        </w:rPr>
        <w:t>-</w:t>
      </w:r>
      <w:r w:rsidR="00254F52" w:rsidRPr="007C3640">
        <w:rPr>
          <w:rFonts w:ascii="Bookman Old Style" w:hAnsi="Bookman Old Style" w:cs="ArialMT"/>
        </w:rPr>
        <w:t xml:space="preserve"> the President, t</w:t>
      </w:r>
      <w:r w:rsidR="00254F52" w:rsidRPr="00C82D4E">
        <w:rPr>
          <w:rFonts w:ascii="Bookman Old Style" w:hAnsi="Bookman Old Style" w:cs="ArialMT"/>
        </w:rPr>
        <w:t>he Secretary and the Treasurer)</w:t>
      </w:r>
      <w:r w:rsidRPr="00C82D4E">
        <w:rPr>
          <w:rFonts w:ascii="Bookman Old Style" w:hAnsi="Bookman Old Style" w:cs="ArialMT"/>
        </w:rPr>
        <w:t xml:space="preserve"> and </w:t>
      </w:r>
      <w:r w:rsidR="00254F52" w:rsidRPr="00C82D4E">
        <w:rPr>
          <w:rFonts w:ascii="Bookman Old Style" w:hAnsi="Bookman Old Style" w:cs="ArialMT"/>
        </w:rPr>
        <w:t>‘bone fide clubs’ (</w:t>
      </w:r>
      <w:r w:rsidRPr="00C82D4E">
        <w:rPr>
          <w:rFonts w:ascii="Bookman Old Style" w:hAnsi="Bookman Old Style" w:cs="ArialMT"/>
        </w:rPr>
        <w:t>General Committee Members</w:t>
      </w:r>
      <w:r w:rsidR="00254F52" w:rsidRPr="00C82D4E">
        <w:rPr>
          <w:rFonts w:ascii="Bookman Old Style" w:hAnsi="Bookman Old Style" w:cs="ArialMT"/>
        </w:rPr>
        <w:t>)</w:t>
      </w:r>
    </w:p>
    <w:p w:rsidR="00C82D4E" w:rsidRDefault="00C82D4E" w:rsidP="00D37919">
      <w:pPr>
        <w:pStyle w:val="ListParagraph"/>
        <w:autoSpaceDE w:val="0"/>
        <w:autoSpaceDN w:val="0"/>
        <w:adjustRightInd w:val="0"/>
        <w:spacing w:after="0" w:line="240" w:lineRule="auto"/>
        <w:ind w:left="709" w:hanging="283"/>
        <w:rPr>
          <w:rFonts w:ascii="Bookman Old Style" w:hAnsi="Bookman Old Style" w:cs="ArialMT"/>
        </w:rPr>
      </w:pPr>
    </w:p>
    <w:p w:rsidR="00C82D4E" w:rsidRPr="00254F52" w:rsidRDefault="00213DE1" w:rsidP="00C81D5D">
      <w:pPr>
        <w:pStyle w:val="ListParagraph"/>
        <w:numPr>
          <w:ilvl w:val="0"/>
          <w:numId w:val="15"/>
        </w:numPr>
        <w:autoSpaceDE w:val="0"/>
        <w:autoSpaceDN w:val="0"/>
        <w:adjustRightInd w:val="0"/>
        <w:spacing w:after="0" w:line="240" w:lineRule="auto"/>
        <w:ind w:left="709" w:hanging="283"/>
        <w:rPr>
          <w:rFonts w:ascii="Bookman Old Style" w:hAnsi="Bookman Old Style" w:cs="ArialMT"/>
        </w:rPr>
      </w:pPr>
      <w:r w:rsidRPr="00821839">
        <w:rPr>
          <w:rFonts w:ascii="Bookman Old Style" w:hAnsi="Bookman Old Style" w:cs="ArialMT"/>
        </w:rPr>
        <w:t xml:space="preserve">General Committee Members shall </w:t>
      </w:r>
      <w:r w:rsidR="00D85EF2" w:rsidRPr="00821839">
        <w:rPr>
          <w:rFonts w:ascii="Bookman Old Style" w:hAnsi="Bookman Old Style" w:cs="ArialMT"/>
        </w:rPr>
        <w:t xml:space="preserve">consist </w:t>
      </w:r>
      <w:r w:rsidRPr="008B4210">
        <w:rPr>
          <w:rFonts w:ascii="Bookman Old Style" w:hAnsi="Bookman Old Style" w:cs="ArialMT"/>
        </w:rPr>
        <w:t xml:space="preserve">of </w:t>
      </w:r>
      <w:r w:rsidR="00D85EF2" w:rsidRPr="008B4210">
        <w:rPr>
          <w:rFonts w:ascii="Bookman Old Style" w:hAnsi="Bookman Old Style" w:cs="ArialMT"/>
        </w:rPr>
        <w:t>no more than two (2) members of eac</w:t>
      </w:r>
      <w:r w:rsidR="004A2EA3" w:rsidRPr="008B4210">
        <w:rPr>
          <w:rFonts w:ascii="Bookman Old Style" w:hAnsi="Bookman Old Style" w:cs="ArialMT"/>
        </w:rPr>
        <w:t xml:space="preserve">h </w:t>
      </w:r>
      <w:r w:rsidR="00B03F18">
        <w:rPr>
          <w:rFonts w:ascii="Bookman Old Style" w:hAnsi="Bookman Old Style" w:cs="ArialMT"/>
        </w:rPr>
        <w:t>JA</w:t>
      </w:r>
      <w:r w:rsidR="004A2EA3" w:rsidRPr="008B4210">
        <w:rPr>
          <w:rFonts w:ascii="Bookman Old Style" w:hAnsi="Bookman Old Style" w:cs="ArialMT"/>
        </w:rPr>
        <w:t>(ACT)</w:t>
      </w:r>
      <w:r w:rsidR="00524C91" w:rsidRPr="007C3640">
        <w:rPr>
          <w:rFonts w:ascii="Bookman Old Style" w:hAnsi="Bookman Old Style" w:cs="ArialMT"/>
        </w:rPr>
        <w:t>Inc.</w:t>
      </w:r>
      <w:r w:rsidR="008C5E8E">
        <w:rPr>
          <w:rFonts w:ascii="Bookman Old Style" w:hAnsi="Bookman Old Style" w:cs="ArialMT"/>
        </w:rPr>
        <w:t xml:space="preserve"> affiliated club</w:t>
      </w:r>
      <w:r w:rsidR="00254F52" w:rsidRPr="00C82D4E">
        <w:rPr>
          <w:rFonts w:ascii="Bookman Old Style" w:hAnsi="Bookman Old Style" w:cs="ArialMT"/>
        </w:rPr>
        <w:t xml:space="preserve"> </w:t>
      </w:r>
      <w:r w:rsidR="00D85EF2" w:rsidRPr="00C82D4E">
        <w:rPr>
          <w:rFonts w:ascii="Bookman Old Style" w:hAnsi="Bookman Old Style" w:cs="ArialMT"/>
        </w:rPr>
        <w:t>nominated by their affili</w:t>
      </w:r>
      <w:r w:rsidR="004A2EA3" w:rsidRPr="00C82D4E">
        <w:rPr>
          <w:rFonts w:ascii="Bookman Old Style" w:hAnsi="Bookman Old Style" w:cs="ArialMT"/>
        </w:rPr>
        <w:t>ated club by written authority.</w:t>
      </w:r>
    </w:p>
    <w:p w:rsidR="00C82D4E" w:rsidRDefault="00C82D4E" w:rsidP="00D37919">
      <w:pPr>
        <w:pStyle w:val="ListParagraph"/>
        <w:autoSpaceDE w:val="0"/>
        <w:autoSpaceDN w:val="0"/>
        <w:adjustRightInd w:val="0"/>
        <w:spacing w:after="0" w:line="240" w:lineRule="auto"/>
        <w:ind w:left="709" w:hanging="283"/>
        <w:rPr>
          <w:rFonts w:ascii="Bookman Old Style" w:hAnsi="Bookman Old Style" w:cs="ArialMT"/>
        </w:rPr>
      </w:pPr>
    </w:p>
    <w:p w:rsidR="00C82D4E" w:rsidRDefault="00D85EF2" w:rsidP="00C81D5D">
      <w:pPr>
        <w:pStyle w:val="ListParagraph"/>
        <w:numPr>
          <w:ilvl w:val="0"/>
          <w:numId w:val="15"/>
        </w:numPr>
        <w:autoSpaceDE w:val="0"/>
        <w:autoSpaceDN w:val="0"/>
        <w:adjustRightInd w:val="0"/>
        <w:spacing w:after="0" w:line="240" w:lineRule="auto"/>
        <w:ind w:left="709" w:hanging="283"/>
        <w:rPr>
          <w:rFonts w:ascii="Bookman Old Style" w:hAnsi="Bookman Old Style" w:cs="ArialMT"/>
        </w:rPr>
      </w:pPr>
      <w:r w:rsidRPr="00D85EF2">
        <w:rPr>
          <w:rFonts w:ascii="Bookman Old Style" w:hAnsi="Bookman Old Style" w:cs="ArialMT"/>
        </w:rPr>
        <w:t>Member Clubs may replace their General Committee Member(s) from time to time by written authority.</w:t>
      </w:r>
    </w:p>
    <w:p w:rsidR="004A2EA3" w:rsidRPr="00D37919" w:rsidRDefault="004A2EA3" w:rsidP="00D37919">
      <w:pPr>
        <w:pStyle w:val="ListParagraph"/>
        <w:autoSpaceDE w:val="0"/>
        <w:autoSpaceDN w:val="0"/>
        <w:adjustRightInd w:val="0"/>
        <w:spacing w:after="0" w:line="240" w:lineRule="auto"/>
        <w:ind w:left="709" w:hanging="283"/>
        <w:rPr>
          <w:rFonts w:ascii="Bookman Old Style" w:hAnsi="Bookman Old Style" w:cs="ArialMT"/>
        </w:rPr>
      </w:pPr>
    </w:p>
    <w:p w:rsidR="00CE0FF9" w:rsidRDefault="00D85EF2" w:rsidP="00C81D5D">
      <w:pPr>
        <w:pStyle w:val="ListParagraph"/>
        <w:numPr>
          <w:ilvl w:val="0"/>
          <w:numId w:val="15"/>
        </w:numPr>
        <w:autoSpaceDE w:val="0"/>
        <w:autoSpaceDN w:val="0"/>
        <w:adjustRightInd w:val="0"/>
        <w:spacing w:after="0" w:line="240" w:lineRule="auto"/>
        <w:ind w:left="709" w:hanging="283"/>
        <w:rPr>
          <w:rFonts w:ascii="Bookman Old Style" w:hAnsi="Bookman Old Style" w:cs="ArialMT"/>
        </w:rPr>
      </w:pPr>
      <w:r w:rsidRPr="00D85EF2">
        <w:rPr>
          <w:rFonts w:ascii="Bookman Old Style" w:hAnsi="Bookman Old Style" w:cs="ArialMT"/>
        </w:rPr>
        <w:t xml:space="preserve">Any Committee Member, without good reason, who is absent from four (4) </w:t>
      </w:r>
      <w:r w:rsidR="00212456">
        <w:rPr>
          <w:rFonts w:ascii="Bookman Old Style" w:hAnsi="Bookman Old Style" w:cs="ArialMT"/>
        </w:rPr>
        <w:t>consecutive</w:t>
      </w:r>
      <w:r w:rsidR="00212456" w:rsidRPr="00D85EF2">
        <w:rPr>
          <w:rFonts w:ascii="Bookman Old Style" w:hAnsi="Bookman Old Style" w:cs="ArialMT"/>
        </w:rPr>
        <w:t xml:space="preserve"> </w:t>
      </w:r>
      <w:r w:rsidRPr="00D85EF2">
        <w:rPr>
          <w:rFonts w:ascii="Bookman Old Style" w:hAnsi="Bookman Old Style" w:cs="ArialMT"/>
        </w:rPr>
        <w:t>committee meeting</w:t>
      </w:r>
      <w:r w:rsidR="004A2EA3">
        <w:rPr>
          <w:rFonts w:ascii="Bookman Old Style" w:hAnsi="Bookman Old Style" w:cs="ArialMT"/>
        </w:rPr>
        <w:t>s</w:t>
      </w:r>
      <w:r w:rsidRPr="00D85EF2">
        <w:rPr>
          <w:rFonts w:ascii="Bookman Old Style" w:hAnsi="Bookman Old Style" w:cs="ArialMT"/>
        </w:rPr>
        <w:t xml:space="preserve"> shall be deemed no longer a member of the Committee</w:t>
      </w:r>
    </w:p>
    <w:p w:rsidR="00CE0FF9" w:rsidRPr="00CE0FF9" w:rsidRDefault="00CE0FF9" w:rsidP="00CE0FF9">
      <w:pPr>
        <w:pStyle w:val="ListParagraph"/>
        <w:rPr>
          <w:rFonts w:ascii="Bookman Old Style" w:hAnsi="Bookman Old Style" w:cs="ArialMT"/>
        </w:rPr>
      </w:pPr>
    </w:p>
    <w:p w:rsidR="00D85EF2" w:rsidRPr="00777BD0" w:rsidRDefault="00CE0FF9" w:rsidP="00C81D5D">
      <w:pPr>
        <w:pStyle w:val="ListParagraph"/>
        <w:numPr>
          <w:ilvl w:val="0"/>
          <w:numId w:val="15"/>
        </w:numPr>
        <w:autoSpaceDE w:val="0"/>
        <w:autoSpaceDN w:val="0"/>
        <w:adjustRightInd w:val="0"/>
        <w:spacing w:after="0" w:line="240" w:lineRule="auto"/>
        <w:ind w:left="709" w:hanging="283"/>
        <w:rPr>
          <w:rFonts w:ascii="Bookman Old Style" w:hAnsi="Bookman Old Style" w:cs="ArialMT"/>
        </w:rPr>
      </w:pPr>
      <w:r w:rsidRPr="00777BD0">
        <w:rPr>
          <w:rFonts w:ascii="Bookman Old Style" w:hAnsi="Bookman Old Style" w:cs="ArialMT"/>
        </w:rPr>
        <w:t xml:space="preserve">The </w:t>
      </w:r>
      <w:r w:rsidR="00B03F18">
        <w:rPr>
          <w:rFonts w:ascii="Bookman Old Style" w:hAnsi="Bookman Old Style" w:cs="ArialMT"/>
        </w:rPr>
        <w:t>JA</w:t>
      </w:r>
      <w:r w:rsidRPr="00777BD0">
        <w:rPr>
          <w:rFonts w:ascii="Bookman Old Style" w:hAnsi="Bookman Old Style" w:cs="ArialMT"/>
        </w:rPr>
        <w:t xml:space="preserve">(ACT) Secretary will provide an induction session to new bona fide clubs and General </w:t>
      </w:r>
      <w:r w:rsidR="005628EA" w:rsidRPr="00777BD0">
        <w:rPr>
          <w:rFonts w:ascii="Bookman Old Style" w:hAnsi="Bookman Old Style" w:cs="ArialMT"/>
        </w:rPr>
        <w:t>Committee</w:t>
      </w:r>
      <w:r w:rsidRPr="00777BD0">
        <w:rPr>
          <w:rFonts w:ascii="Bookman Old Style" w:hAnsi="Bookman Old Style" w:cs="ArialMT"/>
        </w:rPr>
        <w:t xml:space="preserve"> Members</w:t>
      </w:r>
      <w:r w:rsidR="00D85EF2" w:rsidRPr="00777BD0">
        <w:rPr>
          <w:rFonts w:ascii="Bookman Old Style" w:hAnsi="Bookman Old Style" w:cs="ArialMT"/>
        </w:rPr>
        <w:t xml:space="preserve">. </w:t>
      </w:r>
    </w:p>
    <w:p w:rsidR="00D85EF2" w:rsidRPr="00D85EF2" w:rsidRDefault="00D85EF2" w:rsidP="004A2EA3">
      <w:pPr>
        <w:pStyle w:val="ListParagraph"/>
        <w:autoSpaceDE w:val="0"/>
        <w:autoSpaceDN w:val="0"/>
        <w:adjustRightInd w:val="0"/>
        <w:spacing w:after="0" w:line="240" w:lineRule="auto"/>
        <w:rPr>
          <w:rFonts w:ascii="Bookman Old Style" w:hAnsi="Bookman Old Style" w:cs="ArialMT"/>
        </w:rPr>
      </w:pPr>
    </w:p>
    <w:p w:rsidR="00D445A5" w:rsidRDefault="00D445A5" w:rsidP="00C81D5D">
      <w:pPr>
        <w:pStyle w:val="ListParagraph"/>
        <w:numPr>
          <w:ilvl w:val="0"/>
          <w:numId w:val="1"/>
        </w:numPr>
        <w:autoSpaceDE w:val="0"/>
        <w:autoSpaceDN w:val="0"/>
        <w:adjustRightInd w:val="0"/>
        <w:spacing w:before="60" w:after="0" w:line="240" w:lineRule="auto"/>
        <w:contextualSpacing w:val="0"/>
        <w:rPr>
          <w:rFonts w:ascii="Bookman Old Style" w:hAnsi="Bookman Old Style" w:cs="Arial-BoldMT"/>
          <w:b/>
          <w:bCs/>
        </w:rPr>
      </w:pPr>
      <w:r>
        <w:rPr>
          <w:rFonts w:ascii="Bookman Old Style" w:hAnsi="Bookman Old Style" w:cs="Arial-BoldMT"/>
          <w:b/>
          <w:bCs/>
        </w:rPr>
        <w:t>ROLE OF THE PRESIDENT</w:t>
      </w:r>
    </w:p>
    <w:p w:rsidR="00D445A5" w:rsidRDefault="00D445A5" w:rsidP="00D445A5">
      <w:pPr>
        <w:pStyle w:val="ListParagraph"/>
        <w:autoSpaceDE w:val="0"/>
        <w:autoSpaceDN w:val="0"/>
        <w:adjustRightInd w:val="0"/>
        <w:spacing w:after="0" w:line="240" w:lineRule="auto"/>
        <w:ind w:left="360"/>
        <w:rPr>
          <w:rFonts w:ascii="Bookman Old Style" w:hAnsi="Bookman Old Style" w:cs="Arial-BoldMT"/>
          <w:b/>
          <w:bCs/>
        </w:rPr>
      </w:pPr>
    </w:p>
    <w:p w:rsidR="00D445A5" w:rsidRPr="00D445A5" w:rsidRDefault="00D445A5" w:rsidP="00D445A5">
      <w:pPr>
        <w:shd w:val="clear" w:color="auto" w:fill="FFFFFF"/>
        <w:spacing w:after="120" w:line="240" w:lineRule="auto"/>
        <w:outlineLvl w:val="1"/>
        <w:rPr>
          <w:rFonts w:ascii="Bookman Old Style" w:hAnsi="Bookman Old Style" w:cs="ArialMT"/>
          <w:b/>
        </w:rPr>
      </w:pPr>
      <w:r w:rsidRPr="00D445A5">
        <w:rPr>
          <w:rFonts w:ascii="Bookman Old Style" w:hAnsi="Bookman Old Style" w:cs="ArialMT"/>
          <w:b/>
        </w:rPr>
        <w:t>Summary</w:t>
      </w:r>
    </w:p>
    <w:p w:rsidR="00D445A5" w:rsidRPr="00D445A5" w:rsidRDefault="00D445A5" w:rsidP="00D445A5">
      <w:pPr>
        <w:shd w:val="clear" w:color="auto" w:fill="FFFFFF"/>
        <w:spacing w:after="120" w:line="240" w:lineRule="auto"/>
        <w:outlineLvl w:val="1"/>
        <w:rPr>
          <w:rFonts w:ascii="Bookman Old Style" w:hAnsi="Bookman Old Style" w:cs="ArialMT"/>
        </w:rPr>
      </w:pPr>
      <w:r w:rsidRPr="00D445A5">
        <w:rPr>
          <w:rFonts w:ascii="Bookman Old Style" w:hAnsi="Bookman Old Style" w:cs="ArialMT"/>
        </w:rPr>
        <w:t>The President leads the State with the following responsibilities:</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organisation and conduct of State affairs</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overseeing the provision of appropriate information to the State Committee</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ensuring efficient and effective discussions at Committee meetings</w:t>
      </w:r>
    </w:p>
    <w:p w:rsidR="00D445A5" w:rsidRPr="00D445A5" w:rsidRDefault="00D445A5" w:rsidP="00C81D5D">
      <w:pPr>
        <w:pStyle w:val="Default"/>
        <w:numPr>
          <w:ilvl w:val="0"/>
          <w:numId w:val="26"/>
        </w:numPr>
        <w:rPr>
          <w:rFonts w:ascii="Bookman Old Style" w:hAnsi="Bookman Old Style" w:cs="ArialMT"/>
          <w:color w:val="auto"/>
          <w:sz w:val="22"/>
          <w:szCs w:val="22"/>
        </w:rPr>
      </w:pPr>
      <w:r w:rsidRPr="00D445A5">
        <w:rPr>
          <w:rFonts w:ascii="Bookman Old Style" w:hAnsi="Bookman Old Style" w:cs="ArialMT"/>
          <w:color w:val="auto"/>
          <w:sz w:val="22"/>
          <w:szCs w:val="22"/>
        </w:rPr>
        <w:t>providing leadership to the Committee</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fostering a Committee culture, encouraging contribution and challenge in a constructive manner</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represents the State to key stakeholder and the wider community.</w:t>
      </w:r>
    </w:p>
    <w:p w:rsidR="00D445A5" w:rsidRPr="00D445A5" w:rsidRDefault="00D445A5" w:rsidP="00D445A5">
      <w:pPr>
        <w:pStyle w:val="Default"/>
        <w:ind w:left="720"/>
        <w:rPr>
          <w:rFonts w:ascii="Bookman Old Style" w:hAnsi="Bookman Old Style" w:cs="ArialMT"/>
          <w:color w:val="auto"/>
          <w:sz w:val="22"/>
          <w:szCs w:val="22"/>
        </w:rPr>
      </w:pPr>
    </w:p>
    <w:p w:rsidR="00D445A5" w:rsidRPr="00D445A5" w:rsidRDefault="00D445A5" w:rsidP="00D445A5">
      <w:pPr>
        <w:shd w:val="clear" w:color="auto" w:fill="FFFFFF"/>
        <w:spacing w:after="0" w:line="240" w:lineRule="auto"/>
        <w:outlineLvl w:val="1"/>
        <w:rPr>
          <w:rFonts w:ascii="Bookman Old Style" w:hAnsi="Bookman Old Style" w:cs="ArialMT"/>
          <w:b/>
        </w:rPr>
      </w:pPr>
      <w:r w:rsidRPr="00D445A5">
        <w:rPr>
          <w:rFonts w:ascii="Bookman Old Style" w:hAnsi="Bookman Old Style" w:cs="ArialMT"/>
          <w:b/>
        </w:rPr>
        <w:t>Inside the Committee</w:t>
      </w:r>
    </w:p>
    <w:p w:rsidR="00D445A5" w:rsidRPr="0084119A" w:rsidRDefault="00D445A5" w:rsidP="00D445A5">
      <w:pPr>
        <w:autoSpaceDE w:val="0"/>
        <w:autoSpaceDN w:val="0"/>
        <w:adjustRightInd w:val="0"/>
        <w:spacing w:after="0" w:line="240" w:lineRule="auto"/>
        <w:rPr>
          <w:rFonts w:ascii="Times New Roman" w:hAnsi="Times New Roman" w:cs="Times New Roman"/>
        </w:rPr>
      </w:pPr>
    </w:p>
    <w:p w:rsidR="00D445A5" w:rsidRPr="00D445A5" w:rsidRDefault="00D445A5" w:rsidP="007710D7">
      <w:pPr>
        <w:shd w:val="clear" w:color="auto" w:fill="FFFFFF"/>
        <w:spacing w:after="120" w:line="240" w:lineRule="auto"/>
        <w:outlineLvl w:val="1"/>
        <w:rPr>
          <w:rFonts w:ascii="Bookman Old Style" w:hAnsi="Bookman Old Style" w:cs="ArialMT"/>
        </w:rPr>
      </w:pPr>
      <w:r w:rsidRPr="00D445A5">
        <w:rPr>
          <w:rFonts w:ascii="Bookman Old Style" w:hAnsi="Bookman Old Style" w:cs="ArialMT"/>
        </w:rPr>
        <w:t>Inside the Committee the role of the President is to:</w:t>
      </w:r>
    </w:p>
    <w:p w:rsidR="00D445A5" w:rsidRPr="007710D7" w:rsidRDefault="00D445A5" w:rsidP="00C81D5D">
      <w:pPr>
        <w:pStyle w:val="Default"/>
        <w:numPr>
          <w:ilvl w:val="0"/>
          <w:numId w:val="27"/>
        </w:numPr>
        <w:rPr>
          <w:rFonts w:ascii="Bookman Old Style" w:hAnsi="Bookman Old Style" w:cs="ArialMT"/>
          <w:color w:val="auto"/>
          <w:sz w:val="22"/>
          <w:szCs w:val="22"/>
        </w:rPr>
      </w:pPr>
      <w:r w:rsidRPr="007710D7">
        <w:rPr>
          <w:rFonts w:ascii="Bookman Old Style" w:hAnsi="Bookman Old Style" w:cs="ArialMT"/>
          <w:color w:val="auto"/>
          <w:sz w:val="22"/>
          <w:szCs w:val="22"/>
        </w:rPr>
        <w:t>establish the agenda for State Committee meetings</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chair State Committee meetings</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be clear on what the State Committee has to achieve, both in the long and short term</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provide guidance to other Committee members about what is expected of them</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ensure that State Committee are effective in that the right matters are considered during the meeting (for example, strategic and important issues) and matters are considered carefully and thoroughly</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all State Committee members are given the opportunity to effectively contribute</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the State Committee comes to clear decisions and resolutions are noted</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ensure that the decisions of the Committee are progressed</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ensure that Committee members behave in accordance with the Code of Conduct</w:t>
      </w:r>
    </w:p>
    <w:p w:rsidR="00D445A5" w:rsidRPr="00D445A5" w:rsidRDefault="00D445A5" w:rsidP="00C81D5D">
      <w:pPr>
        <w:pStyle w:val="Default"/>
        <w:numPr>
          <w:ilvl w:val="0"/>
          <w:numId w:val="27"/>
        </w:numPr>
        <w:rPr>
          <w:rFonts w:ascii="Bookman Old Style" w:hAnsi="Bookman Old Style" w:cs="ArialMT"/>
          <w:color w:val="auto"/>
          <w:sz w:val="22"/>
          <w:szCs w:val="22"/>
        </w:rPr>
      </w:pPr>
      <w:r w:rsidRPr="00D445A5">
        <w:rPr>
          <w:rFonts w:ascii="Bookman Old Style" w:hAnsi="Bookman Old Style" w:cs="ArialMT"/>
          <w:color w:val="auto"/>
          <w:sz w:val="22"/>
          <w:szCs w:val="22"/>
        </w:rPr>
        <w:t>commence the annual process of the Committee and membership evaluation.</w:t>
      </w:r>
    </w:p>
    <w:p w:rsidR="00D445A5" w:rsidRPr="0084119A" w:rsidRDefault="00D445A5" w:rsidP="00D445A5">
      <w:pPr>
        <w:autoSpaceDE w:val="0"/>
        <w:autoSpaceDN w:val="0"/>
        <w:adjustRightInd w:val="0"/>
        <w:spacing w:after="0" w:line="240" w:lineRule="auto"/>
        <w:rPr>
          <w:rFonts w:ascii="Times New Roman" w:hAnsi="Times New Roman" w:cs="Times New Roman"/>
          <w:b/>
          <w:bCs/>
        </w:rPr>
      </w:pPr>
    </w:p>
    <w:p w:rsidR="00D445A5" w:rsidRPr="00D445A5" w:rsidRDefault="00D445A5" w:rsidP="00D445A5">
      <w:pPr>
        <w:shd w:val="clear" w:color="auto" w:fill="FFFFFF"/>
        <w:spacing w:after="0" w:line="240" w:lineRule="auto"/>
        <w:outlineLvl w:val="1"/>
        <w:rPr>
          <w:rFonts w:ascii="Bookman Old Style" w:hAnsi="Bookman Old Style" w:cs="ArialMT"/>
          <w:b/>
        </w:rPr>
      </w:pPr>
      <w:r w:rsidRPr="00D445A5">
        <w:rPr>
          <w:rFonts w:ascii="Bookman Old Style" w:hAnsi="Bookman Old Style" w:cs="ArialMT"/>
          <w:b/>
        </w:rPr>
        <w:t>Outside the Committee</w:t>
      </w:r>
    </w:p>
    <w:p w:rsidR="00D445A5" w:rsidRPr="0084119A" w:rsidRDefault="00D445A5" w:rsidP="00D445A5">
      <w:pPr>
        <w:autoSpaceDE w:val="0"/>
        <w:autoSpaceDN w:val="0"/>
        <w:adjustRightInd w:val="0"/>
        <w:spacing w:after="0" w:line="240" w:lineRule="auto"/>
        <w:rPr>
          <w:rFonts w:ascii="Times New Roman" w:hAnsi="Times New Roman" w:cs="Times New Roman"/>
        </w:rPr>
      </w:pPr>
    </w:p>
    <w:p w:rsidR="00D445A5" w:rsidRPr="00D82185" w:rsidRDefault="00D445A5" w:rsidP="00D82185">
      <w:pPr>
        <w:shd w:val="clear" w:color="auto" w:fill="FFFFFF"/>
        <w:spacing w:after="120" w:line="240" w:lineRule="auto"/>
        <w:outlineLvl w:val="1"/>
        <w:rPr>
          <w:rFonts w:ascii="Bookman Old Style" w:hAnsi="Bookman Old Style" w:cs="ArialMT"/>
        </w:rPr>
      </w:pPr>
      <w:r w:rsidRPr="00D82185">
        <w:rPr>
          <w:rFonts w:ascii="Bookman Old Style" w:hAnsi="Bookman Old Style" w:cs="ArialMT"/>
        </w:rPr>
        <w:t>Outside the Committee the role of the President is to:</w:t>
      </w:r>
    </w:p>
    <w:p w:rsidR="00D445A5" w:rsidRPr="00D82185" w:rsidRDefault="00D445A5" w:rsidP="00C81D5D">
      <w:pPr>
        <w:pStyle w:val="Default"/>
        <w:numPr>
          <w:ilvl w:val="0"/>
          <w:numId w:val="27"/>
        </w:numPr>
        <w:rPr>
          <w:rFonts w:ascii="Bookman Old Style" w:hAnsi="Bookman Old Style" w:cs="ArialMT"/>
          <w:color w:val="auto"/>
          <w:sz w:val="22"/>
          <w:szCs w:val="22"/>
        </w:rPr>
      </w:pPr>
      <w:r w:rsidRPr="00D82185">
        <w:rPr>
          <w:rFonts w:ascii="Bookman Old Style" w:hAnsi="Bookman Old Style" w:cs="ArialMT"/>
          <w:color w:val="auto"/>
          <w:sz w:val="22"/>
          <w:szCs w:val="22"/>
        </w:rPr>
        <w:t>undertake appropriate public relations activities</w:t>
      </w:r>
    </w:p>
    <w:p w:rsidR="00D445A5" w:rsidRPr="00D82185" w:rsidRDefault="00D445A5" w:rsidP="00C81D5D">
      <w:pPr>
        <w:pStyle w:val="Default"/>
        <w:numPr>
          <w:ilvl w:val="0"/>
          <w:numId w:val="27"/>
        </w:numPr>
        <w:rPr>
          <w:rFonts w:ascii="Bookman Old Style" w:hAnsi="Bookman Old Style" w:cs="ArialMT"/>
          <w:color w:val="auto"/>
          <w:sz w:val="22"/>
          <w:szCs w:val="22"/>
        </w:rPr>
      </w:pPr>
      <w:r w:rsidRPr="00D82185">
        <w:rPr>
          <w:rFonts w:ascii="Bookman Old Style" w:hAnsi="Bookman Old Style" w:cs="ArialMT"/>
          <w:color w:val="auto"/>
          <w:sz w:val="22"/>
          <w:szCs w:val="22"/>
        </w:rPr>
        <w:t>be the spokesperson for Judo ACT</w:t>
      </w:r>
    </w:p>
    <w:p w:rsidR="00D445A5" w:rsidRPr="00D82185" w:rsidRDefault="00D445A5" w:rsidP="00C81D5D">
      <w:pPr>
        <w:pStyle w:val="Default"/>
        <w:numPr>
          <w:ilvl w:val="0"/>
          <w:numId w:val="27"/>
        </w:numPr>
        <w:rPr>
          <w:rFonts w:ascii="Bookman Old Style" w:hAnsi="Bookman Old Style" w:cs="ArialMT"/>
          <w:color w:val="auto"/>
          <w:sz w:val="22"/>
          <w:szCs w:val="22"/>
        </w:rPr>
      </w:pPr>
      <w:r w:rsidRPr="00D82185">
        <w:rPr>
          <w:rFonts w:ascii="Bookman Old Style" w:hAnsi="Bookman Old Style" w:cs="ArialMT"/>
          <w:color w:val="auto"/>
          <w:sz w:val="22"/>
          <w:szCs w:val="22"/>
        </w:rPr>
        <w:t>be the major point of contact with Judo Australia</w:t>
      </w:r>
    </w:p>
    <w:p w:rsidR="00D445A5" w:rsidRPr="00D82185" w:rsidRDefault="00D445A5" w:rsidP="00C81D5D">
      <w:pPr>
        <w:pStyle w:val="Default"/>
        <w:numPr>
          <w:ilvl w:val="0"/>
          <w:numId w:val="27"/>
        </w:numPr>
        <w:rPr>
          <w:rFonts w:ascii="Bookman Old Style" w:hAnsi="Bookman Old Style" w:cs="ArialMT"/>
          <w:color w:val="auto"/>
          <w:sz w:val="22"/>
          <w:szCs w:val="22"/>
        </w:rPr>
      </w:pPr>
      <w:r w:rsidRPr="00D82185">
        <w:rPr>
          <w:rFonts w:ascii="Bookman Old Style" w:hAnsi="Bookman Old Style" w:cs="ArialMT"/>
          <w:color w:val="auto"/>
          <w:sz w:val="22"/>
          <w:szCs w:val="22"/>
        </w:rPr>
        <w:t>be kept fully informed of current events that may be of interest to the State</w:t>
      </w:r>
    </w:p>
    <w:p w:rsidR="00D445A5" w:rsidRDefault="00D445A5" w:rsidP="00C81D5D">
      <w:pPr>
        <w:pStyle w:val="Default"/>
        <w:numPr>
          <w:ilvl w:val="0"/>
          <w:numId w:val="27"/>
        </w:numPr>
        <w:rPr>
          <w:rFonts w:ascii="Bookman Old Style" w:hAnsi="Bookman Old Style" w:cs="ArialMT"/>
          <w:color w:val="auto"/>
          <w:sz w:val="22"/>
          <w:szCs w:val="22"/>
        </w:rPr>
      </w:pPr>
      <w:r w:rsidRPr="00D82185">
        <w:rPr>
          <w:rFonts w:ascii="Bookman Old Style" w:hAnsi="Bookman Old Style" w:cs="ArialMT"/>
          <w:color w:val="auto"/>
          <w:sz w:val="22"/>
          <w:szCs w:val="22"/>
        </w:rPr>
        <w:t>regularly review the progress on important initiatives and significant issues facing the State</w:t>
      </w:r>
      <w:r w:rsidR="00D82185">
        <w:rPr>
          <w:rFonts w:ascii="Bookman Old Style" w:hAnsi="Bookman Old Style" w:cs="ArialMT"/>
          <w:color w:val="auto"/>
          <w:sz w:val="22"/>
          <w:szCs w:val="22"/>
        </w:rPr>
        <w:t>.</w:t>
      </w:r>
    </w:p>
    <w:p w:rsidR="00050072" w:rsidRPr="00D82185" w:rsidRDefault="00050072" w:rsidP="00050072">
      <w:pPr>
        <w:pStyle w:val="Default"/>
        <w:ind w:left="720"/>
        <w:rPr>
          <w:rFonts w:ascii="Bookman Old Style" w:hAnsi="Bookman Old Style" w:cs="ArialMT"/>
          <w:color w:val="auto"/>
          <w:sz w:val="22"/>
          <w:szCs w:val="22"/>
        </w:rPr>
      </w:pPr>
    </w:p>
    <w:p w:rsidR="00050072" w:rsidRDefault="00050072" w:rsidP="00050072">
      <w:pPr>
        <w:pStyle w:val="ListParagraph"/>
        <w:numPr>
          <w:ilvl w:val="0"/>
          <w:numId w:val="1"/>
        </w:numPr>
        <w:autoSpaceDE w:val="0"/>
        <w:autoSpaceDN w:val="0"/>
        <w:adjustRightInd w:val="0"/>
        <w:spacing w:after="0" w:line="240" w:lineRule="auto"/>
        <w:rPr>
          <w:rFonts w:ascii="Bookman Old Style" w:hAnsi="Bookman Old Style" w:cs="Arial-BoldMT"/>
          <w:b/>
          <w:bCs/>
        </w:rPr>
      </w:pPr>
      <w:r>
        <w:rPr>
          <w:rFonts w:ascii="Bookman Old Style" w:hAnsi="Bookman Old Style" w:cs="Arial-BoldMT"/>
          <w:b/>
          <w:bCs/>
        </w:rPr>
        <w:t>THE ROLE AND CHARTER OF THE COMMITTEE</w:t>
      </w:r>
    </w:p>
    <w:p w:rsidR="00D445A5" w:rsidRDefault="00D445A5" w:rsidP="00D445A5">
      <w:pPr>
        <w:pStyle w:val="ListParagraph"/>
        <w:autoSpaceDE w:val="0"/>
        <w:autoSpaceDN w:val="0"/>
        <w:adjustRightInd w:val="0"/>
        <w:spacing w:after="0" w:line="240" w:lineRule="auto"/>
        <w:ind w:left="360"/>
        <w:rPr>
          <w:rFonts w:ascii="Bookman Old Style" w:hAnsi="Bookman Old Style" w:cs="Arial-BoldMT"/>
          <w:b/>
          <w:bCs/>
        </w:rPr>
      </w:pPr>
    </w:p>
    <w:p w:rsidR="00050072" w:rsidRPr="00050072" w:rsidRDefault="00050072" w:rsidP="00050072">
      <w:pPr>
        <w:spacing w:after="0"/>
        <w:rPr>
          <w:rFonts w:ascii="Bookman Old Style" w:hAnsi="Bookman Old Style" w:cs="ArialMT"/>
        </w:rPr>
      </w:pPr>
      <w:r>
        <w:rPr>
          <w:rFonts w:ascii="Bookman Old Style" w:hAnsi="Bookman Old Style" w:cs="ArialMT"/>
        </w:rPr>
        <w:t>T</w:t>
      </w:r>
      <w:r w:rsidRPr="00050072">
        <w:rPr>
          <w:rFonts w:ascii="Bookman Old Style" w:hAnsi="Bookman Old Style" w:cs="ArialMT"/>
        </w:rPr>
        <w:t>he Committee is responsible for ensuring high level of governance, accountability and risk management for Judo ACT.</w:t>
      </w:r>
    </w:p>
    <w:p w:rsidR="00050072" w:rsidRPr="00050072" w:rsidRDefault="00050072" w:rsidP="00050072">
      <w:pPr>
        <w:spacing w:after="0"/>
        <w:rPr>
          <w:rFonts w:ascii="Bookman Old Style" w:hAnsi="Bookman Old Style" w:cs="ArialMT"/>
        </w:rPr>
      </w:pPr>
    </w:p>
    <w:p w:rsidR="00050072" w:rsidRPr="00050072" w:rsidRDefault="00050072" w:rsidP="00050072">
      <w:pPr>
        <w:spacing w:after="0"/>
        <w:rPr>
          <w:rFonts w:ascii="Bookman Old Style" w:hAnsi="Bookman Old Style" w:cs="ArialMT"/>
        </w:rPr>
      </w:pPr>
      <w:r w:rsidRPr="00050072">
        <w:rPr>
          <w:rFonts w:ascii="Bookman Old Style" w:hAnsi="Bookman Old Style" w:cs="ArialMT"/>
        </w:rPr>
        <w:t>The role of the Committee is to:</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provide strategic direction for Judo ACT and decide upon its strategies and objectives</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monitor the strategic direction of Judo ACT and the attainment of its strategies and objectives</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monitor the operational and financial position and performance of Judo ACT</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drive Judo ACT performance so as to deliver member value and benefit</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assure a prudential and ethical base for Judo ACT to conduct activities having regard to the relevant interests of our stakeholders</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set appropriate risk parameters and monitoring to ensure that effective risk management and internal control processes are in place</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approve Judo ACT business plans</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oversee the design, implementation and periodic review of appropriate and effective policies, processes and codes for Judo ACT, which may include ethics, values, conduct</w:t>
      </w:r>
    </w:p>
    <w:p w:rsidR="00050072" w:rsidRPr="00050072" w:rsidRDefault="00050072" w:rsidP="00050072">
      <w:pPr>
        <w:pStyle w:val="Default"/>
        <w:numPr>
          <w:ilvl w:val="0"/>
          <w:numId w:val="27"/>
        </w:numPr>
        <w:rPr>
          <w:rFonts w:ascii="Bookman Old Style" w:hAnsi="Bookman Old Style" w:cs="ArialMT"/>
          <w:color w:val="auto"/>
          <w:sz w:val="22"/>
          <w:szCs w:val="22"/>
        </w:rPr>
      </w:pPr>
      <w:r w:rsidRPr="00050072">
        <w:rPr>
          <w:rFonts w:ascii="Bookman Old Style" w:hAnsi="Bookman Old Style" w:cs="ArialMT"/>
          <w:color w:val="auto"/>
          <w:sz w:val="22"/>
          <w:szCs w:val="22"/>
        </w:rPr>
        <w:t>ensure succession planning including strategies to assure the Committee is comprised of individuals who are able to meet the responsibilities.</w:t>
      </w:r>
    </w:p>
    <w:p w:rsidR="00050072" w:rsidRDefault="00050072" w:rsidP="00D445A5">
      <w:pPr>
        <w:pStyle w:val="ListParagraph"/>
        <w:autoSpaceDE w:val="0"/>
        <w:autoSpaceDN w:val="0"/>
        <w:adjustRightInd w:val="0"/>
        <w:spacing w:after="0" w:line="240" w:lineRule="auto"/>
        <w:ind w:left="360"/>
        <w:rPr>
          <w:rFonts w:ascii="Bookman Old Style" w:hAnsi="Bookman Old Style" w:cs="Arial-BoldMT"/>
          <w:b/>
          <w:bCs/>
        </w:rPr>
      </w:pPr>
    </w:p>
    <w:p w:rsidR="00BA3EA3" w:rsidRDefault="00BA3EA3"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sidRPr="00FB70FA">
        <w:rPr>
          <w:rFonts w:ascii="Bookman Old Style" w:hAnsi="Bookman Old Style" w:cs="Arial-BoldMT"/>
          <w:b/>
          <w:bCs/>
        </w:rPr>
        <w:t>FEES</w:t>
      </w:r>
    </w:p>
    <w:p w:rsidR="002A33E0" w:rsidRDefault="002A33E0" w:rsidP="002A33E0">
      <w:pPr>
        <w:pStyle w:val="ListParagraph"/>
        <w:autoSpaceDE w:val="0"/>
        <w:autoSpaceDN w:val="0"/>
        <w:adjustRightInd w:val="0"/>
        <w:spacing w:after="0" w:line="240" w:lineRule="auto"/>
        <w:ind w:left="360"/>
        <w:rPr>
          <w:rFonts w:ascii="Bookman Old Style" w:hAnsi="Bookman Old Style" w:cs="Arial-BoldMT"/>
          <w:b/>
          <w:bCs/>
        </w:rPr>
      </w:pPr>
    </w:p>
    <w:p w:rsidR="002A33E0" w:rsidRPr="002A53CD" w:rsidRDefault="002A33E0" w:rsidP="00C81D5D">
      <w:pPr>
        <w:pStyle w:val="ListParagraph"/>
        <w:numPr>
          <w:ilvl w:val="0"/>
          <w:numId w:val="3"/>
        </w:numPr>
        <w:autoSpaceDE w:val="0"/>
        <w:autoSpaceDN w:val="0"/>
        <w:adjustRightInd w:val="0"/>
        <w:spacing w:after="0" w:line="240" w:lineRule="auto"/>
        <w:rPr>
          <w:rFonts w:ascii="Bookman Old Style" w:hAnsi="Bookman Old Style" w:cs="ArialMT"/>
        </w:rPr>
      </w:pPr>
      <w:r w:rsidRPr="002A53CD">
        <w:rPr>
          <w:rFonts w:ascii="Bookman Old Style" w:hAnsi="Bookman Old Style" w:cs="ArialMT"/>
        </w:rPr>
        <w:t xml:space="preserve">The annual membership fees payable by Clubs and </w:t>
      </w:r>
      <w:r w:rsidR="00212456">
        <w:rPr>
          <w:rFonts w:ascii="Bookman Old Style" w:hAnsi="Bookman Old Style" w:cs="ArialMT"/>
        </w:rPr>
        <w:t>M</w:t>
      </w:r>
      <w:r w:rsidRPr="002A53CD">
        <w:rPr>
          <w:rFonts w:ascii="Bookman Old Style" w:hAnsi="Bookman Old Style" w:cs="ArialMT"/>
        </w:rPr>
        <w:t xml:space="preserve">embers (or any category of Members) shall be as determined </w:t>
      </w:r>
      <w:r w:rsidR="008C5E8E">
        <w:rPr>
          <w:rFonts w:ascii="Bookman Old Style" w:hAnsi="Bookman Old Style" w:cs="ArialMT"/>
        </w:rPr>
        <w:t>at a</w:t>
      </w:r>
      <w:r w:rsidR="00857153">
        <w:rPr>
          <w:rFonts w:ascii="Bookman Old Style" w:hAnsi="Bookman Old Style" w:cs="ArialMT"/>
        </w:rPr>
        <w:t>n</w:t>
      </w:r>
      <w:r w:rsidRPr="002A53CD">
        <w:rPr>
          <w:rFonts w:ascii="Bookman Old Style" w:hAnsi="Bookman Old Style" w:cs="ArialMT"/>
        </w:rPr>
        <w:t xml:space="preserve"> </w:t>
      </w:r>
      <w:r w:rsidR="00B8246B">
        <w:rPr>
          <w:rFonts w:ascii="Bookman Old Style" w:hAnsi="Bookman Old Style" w:cs="ArialMT"/>
        </w:rPr>
        <w:t>Annual General Meeting.</w:t>
      </w:r>
    </w:p>
    <w:p w:rsidR="002A33E0" w:rsidRPr="00FB70FA" w:rsidRDefault="002A33E0" w:rsidP="002A33E0">
      <w:pPr>
        <w:pStyle w:val="ListParagraph"/>
        <w:autoSpaceDE w:val="0"/>
        <w:autoSpaceDN w:val="0"/>
        <w:adjustRightInd w:val="0"/>
        <w:spacing w:after="0" w:line="240" w:lineRule="auto"/>
        <w:rPr>
          <w:rFonts w:ascii="Bookman Old Style" w:hAnsi="Bookman Old Style" w:cs="ArialMT"/>
        </w:rPr>
      </w:pPr>
    </w:p>
    <w:p w:rsidR="002A33E0" w:rsidRPr="002A53CD" w:rsidRDefault="002A33E0" w:rsidP="00C81D5D">
      <w:pPr>
        <w:pStyle w:val="ListParagraph"/>
        <w:numPr>
          <w:ilvl w:val="0"/>
          <w:numId w:val="3"/>
        </w:numPr>
        <w:autoSpaceDE w:val="0"/>
        <w:autoSpaceDN w:val="0"/>
        <w:adjustRightInd w:val="0"/>
        <w:spacing w:after="0" w:line="240" w:lineRule="auto"/>
        <w:rPr>
          <w:rFonts w:ascii="Bookman Old Style" w:hAnsi="Bookman Old Style" w:cs="ArialMT"/>
        </w:rPr>
      </w:pPr>
      <w:r w:rsidRPr="002A53CD">
        <w:rPr>
          <w:rFonts w:ascii="Bookman Old Style" w:hAnsi="Bookman Old Style" w:cs="ArialMT"/>
        </w:rPr>
        <w:t>In order to remain a Club, each Member Club must pay the annual membership fees as set by the Committee.</w:t>
      </w:r>
    </w:p>
    <w:p w:rsidR="002A33E0" w:rsidRPr="002A53CD" w:rsidRDefault="002A33E0" w:rsidP="002A33E0">
      <w:pPr>
        <w:autoSpaceDE w:val="0"/>
        <w:autoSpaceDN w:val="0"/>
        <w:adjustRightInd w:val="0"/>
        <w:spacing w:after="0" w:line="240" w:lineRule="auto"/>
        <w:ind w:left="360"/>
        <w:rPr>
          <w:rFonts w:ascii="Bookman Old Style" w:hAnsi="Bookman Old Style" w:cs="ArialMT"/>
        </w:rPr>
      </w:pPr>
    </w:p>
    <w:p w:rsidR="002A33E0" w:rsidRPr="002A53CD" w:rsidRDefault="002A33E0" w:rsidP="00C81D5D">
      <w:pPr>
        <w:pStyle w:val="ListParagraph"/>
        <w:numPr>
          <w:ilvl w:val="0"/>
          <w:numId w:val="3"/>
        </w:numPr>
        <w:autoSpaceDE w:val="0"/>
        <w:autoSpaceDN w:val="0"/>
        <w:adjustRightInd w:val="0"/>
        <w:spacing w:after="0" w:line="240" w:lineRule="auto"/>
        <w:rPr>
          <w:rFonts w:ascii="Bookman Old Style" w:hAnsi="Bookman Old Style" w:cs="ArialMT"/>
        </w:rPr>
      </w:pPr>
      <w:r w:rsidRPr="002A53CD">
        <w:rPr>
          <w:rFonts w:ascii="Bookman Old Style" w:hAnsi="Bookman Old Style" w:cs="ArialMT"/>
        </w:rPr>
        <w:t xml:space="preserve">In order to remain Members, Affiliates and Individual Members must renew their memberships in accordance with the provisions of Clause 7 of the </w:t>
      </w:r>
      <w:r w:rsidR="00B03F18">
        <w:rPr>
          <w:rFonts w:ascii="Bookman Old Style" w:hAnsi="Bookman Old Style" w:cs="ArialMT"/>
        </w:rPr>
        <w:t>JA</w:t>
      </w:r>
      <w:r w:rsidR="00213DE1">
        <w:rPr>
          <w:rFonts w:ascii="Bookman Old Style" w:hAnsi="Bookman Old Style" w:cs="ArialMT"/>
        </w:rPr>
        <w:t xml:space="preserve">(ACT) </w:t>
      </w:r>
      <w:r w:rsidRPr="002A53CD">
        <w:rPr>
          <w:rFonts w:ascii="Bookman Old Style" w:hAnsi="Bookman Old Style" w:cs="ArialMT"/>
        </w:rPr>
        <w:t>Constitution.</w:t>
      </w:r>
    </w:p>
    <w:p w:rsidR="00C82D4E" w:rsidRDefault="00C82D4E" w:rsidP="002A33E0">
      <w:pPr>
        <w:pStyle w:val="ListParagraph"/>
        <w:autoSpaceDE w:val="0"/>
        <w:autoSpaceDN w:val="0"/>
        <w:adjustRightInd w:val="0"/>
        <w:spacing w:after="0" w:line="240" w:lineRule="auto"/>
        <w:ind w:left="360"/>
        <w:rPr>
          <w:rFonts w:ascii="Bookman Old Style" w:hAnsi="Bookman Old Style" w:cs="Arial-BoldMT"/>
          <w:b/>
          <w:bCs/>
        </w:rPr>
      </w:pPr>
    </w:p>
    <w:p w:rsidR="002A33E0" w:rsidRDefault="002A33E0"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sidRPr="002A33E0">
        <w:rPr>
          <w:rFonts w:ascii="Bookman Old Style" w:hAnsi="Bookman Old Style" w:cs="Arial-BoldMT"/>
          <w:b/>
          <w:bCs/>
        </w:rPr>
        <w:t>QUALIFICATIONS OF ELECTED COMMITTEE MEMBERS (OFFICE BEARERS)</w:t>
      </w:r>
    </w:p>
    <w:p w:rsidR="002A33E0" w:rsidRDefault="002A33E0" w:rsidP="002A33E0">
      <w:pPr>
        <w:pStyle w:val="ListParagraph"/>
        <w:autoSpaceDE w:val="0"/>
        <w:autoSpaceDN w:val="0"/>
        <w:adjustRightInd w:val="0"/>
        <w:spacing w:after="0" w:line="240" w:lineRule="auto"/>
        <w:ind w:left="360"/>
        <w:rPr>
          <w:rFonts w:ascii="Bookman Old Style" w:hAnsi="Bookman Old Style" w:cs="Arial-BoldMT"/>
          <w:b/>
          <w:bCs/>
        </w:rPr>
      </w:pPr>
    </w:p>
    <w:p w:rsidR="002A33E0" w:rsidRPr="00FB70FA" w:rsidRDefault="002A33E0" w:rsidP="00C81D5D">
      <w:pPr>
        <w:pStyle w:val="ListParagraph"/>
        <w:numPr>
          <w:ilvl w:val="0"/>
          <w:numId w:val="4"/>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 xml:space="preserve">Elected </w:t>
      </w:r>
      <w:r>
        <w:rPr>
          <w:rFonts w:ascii="Bookman Old Style" w:hAnsi="Bookman Old Style" w:cs="ArialMT"/>
        </w:rPr>
        <w:t xml:space="preserve">‘office bearers’ </w:t>
      </w:r>
      <w:r w:rsidRPr="00FB70FA">
        <w:rPr>
          <w:rFonts w:ascii="Bookman Old Style" w:hAnsi="Bookman Old Style" w:cs="ArialMT"/>
        </w:rPr>
        <w:t>must have the skills, knowledge and experience that align with the specific needs of the Association.</w:t>
      </w:r>
    </w:p>
    <w:p w:rsidR="002A33E0" w:rsidRPr="00FB70FA" w:rsidRDefault="002A33E0" w:rsidP="002A33E0">
      <w:pPr>
        <w:pStyle w:val="ListParagraph"/>
        <w:autoSpaceDE w:val="0"/>
        <w:autoSpaceDN w:val="0"/>
        <w:adjustRightInd w:val="0"/>
        <w:spacing w:after="0" w:line="240" w:lineRule="auto"/>
        <w:rPr>
          <w:rFonts w:ascii="Bookman Old Style" w:hAnsi="Bookman Old Style" w:cs="ArialMT"/>
        </w:rPr>
      </w:pPr>
    </w:p>
    <w:p w:rsidR="002A33E0" w:rsidRPr="00FB70FA" w:rsidRDefault="002A33E0" w:rsidP="00C81D5D">
      <w:pPr>
        <w:pStyle w:val="ListParagraph"/>
        <w:numPr>
          <w:ilvl w:val="0"/>
          <w:numId w:val="4"/>
        </w:numPr>
        <w:autoSpaceDE w:val="0"/>
        <w:autoSpaceDN w:val="0"/>
        <w:adjustRightInd w:val="0"/>
        <w:spacing w:after="0" w:line="240" w:lineRule="auto"/>
        <w:rPr>
          <w:rFonts w:ascii="Bookman Old Style" w:hAnsi="Bookman Old Style" w:cs="ArialMT"/>
        </w:rPr>
      </w:pPr>
      <w:r>
        <w:rPr>
          <w:rFonts w:ascii="Bookman Old Style" w:hAnsi="Bookman Old Style" w:cs="ArialMT"/>
        </w:rPr>
        <w:t>N</w:t>
      </w:r>
      <w:r w:rsidR="00B8246B">
        <w:rPr>
          <w:rFonts w:ascii="Bookman Old Style" w:hAnsi="Bookman Old Style" w:cs="ArialMT"/>
        </w:rPr>
        <w:t>ominees for e</w:t>
      </w:r>
      <w:r w:rsidRPr="00FB70FA">
        <w:rPr>
          <w:rFonts w:ascii="Bookman Old Style" w:hAnsi="Bookman Old Style" w:cs="ArialMT"/>
        </w:rPr>
        <w:t>lected positions must demonstrate:</w:t>
      </w:r>
    </w:p>
    <w:p w:rsidR="002A33E0" w:rsidRPr="00FB70FA" w:rsidRDefault="002A33E0" w:rsidP="00C81D5D">
      <w:pPr>
        <w:pStyle w:val="ListParagraph"/>
        <w:numPr>
          <w:ilvl w:val="1"/>
          <w:numId w:val="11"/>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experience in organisational work from either sporting, co</w:t>
      </w:r>
      <w:r w:rsidR="00B8246B">
        <w:rPr>
          <w:rFonts w:ascii="Bookman Old Style" w:hAnsi="Bookman Old Style" w:cs="ArialMT"/>
        </w:rPr>
        <w:t>mmunity or business activities</w:t>
      </w:r>
    </w:p>
    <w:p w:rsidR="002A33E0" w:rsidRPr="00FB70FA" w:rsidRDefault="002A33E0" w:rsidP="00C81D5D">
      <w:pPr>
        <w:pStyle w:val="ListParagraph"/>
        <w:numPr>
          <w:ilvl w:val="1"/>
          <w:numId w:val="11"/>
        </w:numPr>
        <w:autoSpaceDE w:val="0"/>
        <w:autoSpaceDN w:val="0"/>
        <w:adjustRightInd w:val="0"/>
        <w:spacing w:after="0" w:line="240" w:lineRule="auto"/>
        <w:rPr>
          <w:rFonts w:ascii="Bookman Old Style" w:hAnsi="Bookman Old Style" w:cs="ArialMT"/>
        </w:rPr>
      </w:pPr>
      <w:r>
        <w:rPr>
          <w:rFonts w:ascii="Bookman Old Style" w:hAnsi="Bookman Old Style" w:cs="ArialMT"/>
        </w:rPr>
        <w:lastRenderedPageBreak/>
        <w:t>a</w:t>
      </w:r>
      <w:r w:rsidRPr="00FB70FA">
        <w:rPr>
          <w:rFonts w:ascii="Bookman Old Style" w:hAnsi="Bookman Old Style" w:cs="ArialMT"/>
        </w:rPr>
        <w:t xml:space="preserve"> knowledge and understanding of the Corporations Act 2001 (Cth) and common law obligations in the areas of governance and directo</w:t>
      </w:r>
      <w:r>
        <w:rPr>
          <w:rFonts w:ascii="Bookman Old Style" w:hAnsi="Bookman Old Style" w:cs="ArialMT"/>
        </w:rPr>
        <w:t>r’s duties and responsibilities</w:t>
      </w:r>
    </w:p>
    <w:p w:rsidR="002A33E0" w:rsidRPr="00FB70FA" w:rsidRDefault="002A33E0" w:rsidP="00C81D5D">
      <w:pPr>
        <w:pStyle w:val="ListParagraph"/>
        <w:numPr>
          <w:ilvl w:val="1"/>
          <w:numId w:val="11"/>
        </w:numPr>
        <w:autoSpaceDE w:val="0"/>
        <w:autoSpaceDN w:val="0"/>
        <w:adjustRightInd w:val="0"/>
        <w:spacing w:after="0" w:line="240" w:lineRule="auto"/>
        <w:rPr>
          <w:rFonts w:ascii="Bookman Old Style" w:hAnsi="Bookman Old Style" w:cs="ArialMT"/>
        </w:rPr>
      </w:pPr>
      <w:r>
        <w:rPr>
          <w:rFonts w:ascii="Bookman Old Style" w:hAnsi="Bookman Old Style" w:cs="ArialMT"/>
        </w:rPr>
        <w:t>a</w:t>
      </w:r>
      <w:r w:rsidRPr="00FB70FA">
        <w:rPr>
          <w:rFonts w:ascii="Bookman Old Style" w:hAnsi="Bookman Old Style" w:cs="ArialMT"/>
        </w:rPr>
        <w:t>n ability to understand a wide range of issues including the requirements and objectives of gov</w:t>
      </w:r>
      <w:r>
        <w:rPr>
          <w:rFonts w:ascii="Bookman Old Style" w:hAnsi="Bookman Old Style" w:cs="ArialMT"/>
        </w:rPr>
        <w:t>erning not for profit bodies</w:t>
      </w:r>
    </w:p>
    <w:p w:rsidR="002A33E0" w:rsidRPr="00FB70FA" w:rsidRDefault="002A33E0" w:rsidP="00C81D5D">
      <w:pPr>
        <w:pStyle w:val="ListParagraph"/>
        <w:numPr>
          <w:ilvl w:val="1"/>
          <w:numId w:val="11"/>
        </w:numPr>
        <w:autoSpaceDE w:val="0"/>
        <w:autoSpaceDN w:val="0"/>
        <w:adjustRightInd w:val="0"/>
        <w:spacing w:after="0" w:line="240" w:lineRule="auto"/>
        <w:rPr>
          <w:rFonts w:ascii="Bookman Old Style" w:hAnsi="Bookman Old Style" w:cs="ArialMT"/>
        </w:rPr>
      </w:pPr>
      <w:r>
        <w:rPr>
          <w:rFonts w:ascii="Bookman Old Style" w:hAnsi="Bookman Old Style" w:cs="ArialMT"/>
        </w:rPr>
        <w:t>a</w:t>
      </w:r>
      <w:r w:rsidRPr="00FB70FA">
        <w:rPr>
          <w:rFonts w:ascii="Bookman Old Style" w:hAnsi="Bookman Old Style" w:cs="ArialMT"/>
        </w:rPr>
        <w:t xml:space="preserve">n understanding of strategic planning processes and the ability to </w:t>
      </w:r>
      <w:r>
        <w:rPr>
          <w:rFonts w:ascii="Bookman Old Style" w:hAnsi="Bookman Old Style" w:cs="ArialMT"/>
        </w:rPr>
        <w:t>implement developed procedures</w:t>
      </w:r>
    </w:p>
    <w:p w:rsidR="002A33E0" w:rsidRPr="00FB70FA" w:rsidRDefault="002A33E0" w:rsidP="00C81D5D">
      <w:pPr>
        <w:pStyle w:val="ListParagraph"/>
        <w:numPr>
          <w:ilvl w:val="1"/>
          <w:numId w:val="11"/>
        </w:numPr>
        <w:autoSpaceDE w:val="0"/>
        <w:autoSpaceDN w:val="0"/>
        <w:adjustRightInd w:val="0"/>
        <w:spacing w:after="0" w:line="240" w:lineRule="auto"/>
        <w:rPr>
          <w:rFonts w:ascii="Bookman Old Style" w:hAnsi="Bookman Old Style" w:cs="ArialMT"/>
        </w:rPr>
      </w:pPr>
      <w:r>
        <w:rPr>
          <w:rFonts w:ascii="Bookman Old Style" w:hAnsi="Bookman Old Style" w:cs="ArialMT"/>
        </w:rPr>
        <w:t>a</w:t>
      </w:r>
      <w:r w:rsidRPr="00FB70FA">
        <w:rPr>
          <w:rFonts w:ascii="Bookman Old Style" w:hAnsi="Bookman Old Style" w:cs="ArialMT"/>
        </w:rPr>
        <w:t>n ability to work and communi</w:t>
      </w:r>
      <w:r>
        <w:rPr>
          <w:rFonts w:ascii="Bookman Old Style" w:hAnsi="Bookman Old Style" w:cs="ArialMT"/>
        </w:rPr>
        <w:t>cate effectively within a group</w:t>
      </w:r>
    </w:p>
    <w:p w:rsidR="002A33E0" w:rsidRPr="00FB70FA" w:rsidRDefault="002A33E0" w:rsidP="00C81D5D">
      <w:pPr>
        <w:pStyle w:val="ListParagraph"/>
        <w:numPr>
          <w:ilvl w:val="1"/>
          <w:numId w:val="11"/>
        </w:numPr>
        <w:autoSpaceDE w:val="0"/>
        <w:autoSpaceDN w:val="0"/>
        <w:adjustRightInd w:val="0"/>
        <w:spacing w:after="0" w:line="240" w:lineRule="auto"/>
        <w:rPr>
          <w:rFonts w:ascii="Bookman Old Style" w:hAnsi="Bookman Old Style" w:cs="ArialMT"/>
        </w:rPr>
      </w:pPr>
      <w:r>
        <w:rPr>
          <w:rFonts w:ascii="Bookman Old Style" w:hAnsi="Bookman Old Style" w:cs="ArialMT"/>
        </w:rPr>
        <w:t>a</w:t>
      </w:r>
      <w:r w:rsidRPr="00FB70FA">
        <w:rPr>
          <w:rFonts w:ascii="Bookman Old Style" w:hAnsi="Bookman Old Style" w:cs="ArialMT"/>
        </w:rPr>
        <w:t xml:space="preserve"> commitment to the role and the ability to devote sufficient time and energy to the position.</w:t>
      </w:r>
    </w:p>
    <w:p w:rsidR="002A33E0" w:rsidRDefault="002A33E0" w:rsidP="002A33E0">
      <w:pPr>
        <w:pStyle w:val="ListParagraph"/>
        <w:autoSpaceDE w:val="0"/>
        <w:autoSpaceDN w:val="0"/>
        <w:adjustRightInd w:val="0"/>
        <w:spacing w:after="0" w:line="240" w:lineRule="auto"/>
        <w:ind w:left="360"/>
        <w:rPr>
          <w:rFonts w:ascii="Bookman Old Style" w:hAnsi="Bookman Old Style" w:cs="Arial-BoldMT"/>
          <w:b/>
          <w:bCs/>
        </w:rPr>
      </w:pPr>
    </w:p>
    <w:p w:rsidR="00D4231E" w:rsidRPr="002A33E0" w:rsidRDefault="00D4231E"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sidRPr="002A33E0">
        <w:rPr>
          <w:rFonts w:ascii="Bookman Old Style" w:hAnsi="Bookman Old Style" w:cs="Arial-BoldMT"/>
          <w:b/>
          <w:bCs/>
        </w:rPr>
        <w:t>BOARD PERFORMANCE REVIEW</w:t>
      </w:r>
    </w:p>
    <w:p w:rsidR="00D4231E" w:rsidRPr="002A53CD" w:rsidRDefault="00D4231E" w:rsidP="00D4231E">
      <w:pPr>
        <w:pStyle w:val="ListParagraph"/>
        <w:autoSpaceDE w:val="0"/>
        <w:autoSpaceDN w:val="0"/>
        <w:adjustRightInd w:val="0"/>
        <w:spacing w:after="0" w:line="240" w:lineRule="auto"/>
        <w:ind w:left="360"/>
        <w:rPr>
          <w:rFonts w:ascii="Bookman Old Style" w:hAnsi="Bookman Old Style" w:cs="Arial-BoldMT"/>
          <w:b/>
          <w:bCs/>
        </w:rPr>
      </w:pPr>
    </w:p>
    <w:p w:rsidR="00D4231E" w:rsidRDefault="006A0582" w:rsidP="00C81D5D">
      <w:pPr>
        <w:pStyle w:val="ListParagraph"/>
        <w:numPr>
          <w:ilvl w:val="0"/>
          <w:numId w:val="7"/>
        </w:numPr>
        <w:autoSpaceDE w:val="0"/>
        <w:autoSpaceDN w:val="0"/>
        <w:adjustRightInd w:val="0"/>
        <w:spacing w:after="0" w:line="240" w:lineRule="auto"/>
        <w:rPr>
          <w:rFonts w:ascii="Bookman Old Style" w:hAnsi="Bookman Old Style" w:cs="ArialMT"/>
        </w:rPr>
      </w:pPr>
      <w:r>
        <w:rPr>
          <w:rFonts w:ascii="Bookman Old Style" w:hAnsi="Bookman Old Style" w:cs="ArialMT"/>
        </w:rPr>
        <w:t>A Committe</w:t>
      </w:r>
      <w:r w:rsidR="00D4231E">
        <w:rPr>
          <w:rFonts w:ascii="Bookman Old Style" w:hAnsi="Bookman Old Style" w:cs="ArialMT"/>
        </w:rPr>
        <w:t>e</w:t>
      </w:r>
      <w:r w:rsidR="00D4231E" w:rsidRPr="009C4D70">
        <w:rPr>
          <w:rFonts w:ascii="Bookman Old Style" w:hAnsi="Bookman Old Style" w:cs="ArialMT"/>
        </w:rPr>
        <w:t xml:space="preserve"> performance evaluation shall be conducted each calendar year.</w:t>
      </w:r>
    </w:p>
    <w:p w:rsidR="00D4231E" w:rsidRPr="009C4D70" w:rsidRDefault="00D4231E" w:rsidP="00D4231E">
      <w:pPr>
        <w:pStyle w:val="ListParagraph"/>
        <w:autoSpaceDE w:val="0"/>
        <w:autoSpaceDN w:val="0"/>
        <w:adjustRightInd w:val="0"/>
        <w:spacing w:after="0" w:line="240" w:lineRule="auto"/>
        <w:rPr>
          <w:rFonts w:ascii="Bookman Old Style" w:hAnsi="Bookman Old Style" w:cs="ArialMT"/>
        </w:rPr>
      </w:pPr>
    </w:p>
    <w:p w:rsidR="00D4231E" w:rsidRDefault="00212456" w:rsidP="00C81D5D">
      <w:pPr>
        <w:pStyle w:val="ListParagraph"/>
        <w:numPr>
          <w:ilvl w:val="0"/>
          <w:numId w:val="7"/>
        </w:numPr>
        <w:autoSpaceDE w:val="0"/>
        <w:autoSpaceDN w:val="0"/>
        <w:adjustRightInd w:val="0"/>
        <w:spacing w:after="0" w:line="240" w:lineRule="auto"/>
        <w:rPr>
          <w:rFonts w:ascii="Bookman Old Style" w:hAnsi="Bookman Old Style" w:cs="ArialMT"/>
        </w:rPr>
      </w:pPr>
      <w:r>
        <w:rPr>
          <w:rFonts w:ascii="Bookman Old Style" w:hAnsi="Bookman Old Style" w:cs="ArialMT"/>
        </w:rPr>
        <w:t xml:space="preserve">The Board’s performance </w:t>
      </w:r>
      <w:r w:rsidR="00074DD7">
        <w:rPr>
          <w:rFonts w:ascii="Bookman Old Style" w:hAnsi="Bookman Old Style" w:cs="ArialMT"/>
        </w:rPr>
        <w:t>shall</w:t>
      </w:r>
      <w:r>
        <w:rPr>
          <w:rFonts w:ascii="Bookman Old Style" w:hAnsi="Bookman Old Style" w:cs="ArialMT"/>
        </w:rPr>
        <w:t xml:space="preserve"> be included in the President’s Annual Report.  </w:t>
      </w:r>
    </w:p>
    <w:p w:rsidR="00857153" w:rsidRPr="00857153" w:rsidRDefault="00857153" w:rsidP="00857153">
      <w:pPr>
        <w:pStyle w:val="ListParagraph"/>
        <w:rPr>
          <w:rFonts w:ascii="Bookman Old Style" w:hAnsi="Bookman Old Style" w:cs="ArialMT"/>
        </w:rPr>
      </w:pPr>
    </w:p>
    <w:p w:rsidR="00D4231E" w:rsidRDefault="00D4231E"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sidRPr="00D4231E">
        <w:rPr>
          <w:rFonts w:ascii="Bookman Old Style" w:hAnsi="Bookman Old Style" w:cs="Arial-BoldMT"/>
          <w:b/>
          <w:bCs/>
        </w:rPr>
        <w:t>PREPARATION OF ACCOUNTS</w:t>
      </w:r>
    </w:p>
    <w:p w:rsidR="006A0582" w:rsidRDefault="006A0582" w:rsidP="006A0582">
      <w:pPr>
        <w:pStyle w:val="ListParagraph"/>
        <w:autoSpaceDE w:val="0"/>
        <w:autoSpaceDN w:val="0"/>
        <w:adjustRightInd w:val="0"/>
        <w:spacing w:after="0" w:line="240" w:lineRule="auto"/>
        <w:ind w:left="360"/>
        <w:rPr>
          <w:rFonts w:ascii="Bookman Old Style" w:hAnsi="Bookman Old Style" w:cs="Arial-BoldMT"/>
          <w:b/>
          <w:bCs/>
        </w:rPr>
      </w:pPr>
    </w:p>
    <w:p w:rsidR="00C82D4E" w:rsidRPr="00FC161E" w:rsidRDefault="006A0582" w:rsidP="00FC161E">
      <w:pPr>
        <w:pStyle w:val="ListParagraph"/>
        <w:autoSpaceDE w:val="0"/>
        <w:autoSpaceDN w:val="0"/>
        <w:adjustRightInd w:val="0"/>
        <w:spacing w:after="0" w:line="240" w:lineRule="auto"/>
        <w:ind w:left="360"/>
        <w:rPr>
          <w:rFonts w:ascii="Bookman Old Style" w:hAnsi="Bookman Old Style" w:cs="Arial-BoldMT"/>
          <w:b/>
          <w:bCs/>
        </w:rPr>
      </w:pPr>
      <w:r w:rsidRPr="00FB70FA">
        <w:rPr>
          <w:rFonts w:ascii="Bookman Old Style" w:hAnsi="Bookman Old Style" w:cs="ArialMT"/>
        </w:rPr>
        <w:t xml:space="preserve">After the end of </w:t>
      </w:r>
      <w:r w:rsidR="00DF5F71">
        <w:rPr>
          <w:rFonts w:ascii="Bookman Old Style" w:hAnsi="Bookman Old Style" w:cs="ArialMT"/>
        </w:rPr>
        <w:t>each</w:t>
      </w:r>
      <w:r w:rsidR="00DF5F71" w:rsidRPr="00FB70FA">
        <w:rPr>
          <w:rFonts w:ascii="Bookman Old Style" w:hAnsi="Bookman Old Style" w:cs="ArialMT"/>
        </w:rPr>
        <w:t xml:space="preserve"> </w:t>
      </w:r>
      <w:r w:rsidRPr="00FB70FA">
        <w:rPr>
          <w:rFonts w:ascii="Bookman Old Style" w:hAnsi="Bookman Old Style" w:cs="ArialMT"/>
        </w:rPr>
        <w:t>financial year Elected Committee Members must arrange for the accounts to be prepared and submitted to the auditor in sufficient time to enable the auditor to audit and furnish a report at the Annual General Meeting</w:t>
      </w:r>
      <w:r w:rsidR="00B8246B">
        <w:rPr>
          <w:rFonts w:ascii="Bookman Old Style" w:hAnsi="Bookman Old Style" w:cs="ArialMT"/>
        </w:rPr>
        <w:t>.</w:t>
      </w:r>
    </w:p>
    <w:p w:rsidR="00C82D4E" w:rsidRPr="00D37919" w:rsidRDefault="00C82D4E" w:rsidP="00D37919">
      <w:pPr>
        <w:autoSpaceDE w:val="0"/>
        <w:autoSpaceDN w:val="0"/>
        <w:adjustRightInd w:val="0"/>
        <w:spacing w:after="0" w:line="240" w:lineRule="auto"/>
        <w:rPr>
          <w:rFonts w:ascii="Bookman Old Style" w:hAnsi="Bookman Old Style" w:cs="Arial-BoldMT"/>
          <w:b/>
          <w:bCs/>
        </w:rPr>
      </w:pPr>
    </w:p>
    <w:p w:rsidR="006249B7" w:rsidRPr="006A0582" w:rsidRDefault="006249B7" w:rsidP="001B644B">
      <w:pPr>
        <w:pStyle w:val="ListParagraph"/>
        <w:numPr>
          <w:ilvl w:val="0"/>
          <w:numId w:val="1"/>
        </w:numPr>
        <w:autoSpaceDE w:val="0"/>
        <w:autoSpaceDN w:val="0"/>
        <w:adjustRightInd w:val="0"/>
        <w:spacing w:after="0" w:line="240" w:lineRule="auto"/>
        <w:rPr>
          <w:rFonts w:ascii="Bookman Old Style" w:hAnsi="Bookman Old Style" w:cs="Arial-BoldMT"/>
          <w:b/>
          <w:bCs/>
        </w:rPr>
      </w:pPr>
      <w:r w:rsidRPr="006A0582">
        <w:rPr>
          <w:rFonts w:ascii="Bookman Old Style" w:hAnsi="Bookman Old Style" w:cs="Arial-BoldMT"/>
          <w:b/>
          <w:bCs/>
        </w:rPr>
        <w:t>INTERNAL CONTROL POLICIES</w:t>
      </w:r>
    </w:p>
    <w:p w:rsidR="00FB70FA" w:rsidRPr="00FB70FA" w:rsidRDefault="00FB70FA" w:rsidP="00FB70FA">
      <w:pPr>
        <w:autoSpaceDE w:val="0"/>
        <w:autoSpaceDN w:val="0"/>
        <w:adjustRightInd w:val="0"/>
        <w:spacing w:after="0" w:line="240" w:lineRule="auto"/>
        <w:rPr>
          <w:rFonts w:ascii="Bookman Old Style" w:hAnsi="Bookman Old Style" w:cs="Arial-BoldMT"/>
          <w:b/>
          <w:bCs/>
        </w:rPr>
      </w:pPr>
    </w:p>
    <w:p w:rsidR="009C1AB5" w:rsidRDefault="009C1AB5" w:rsidP="009C1AB5">
      <w:pPr>
        <w:pStyle w:val="ListParagraph"/>
        <w:autoSpaceDE w:val="0"/>
        <w:autoSpaceDN w:val="0"/>
        <w:adjustRightInd w:val="0"/>
        <w:spacing w:after="0" w:line="240" w:lineRule="auto"/>
        <w:ind w:left="360"/>
        <w:rPr>
          <w:rFonts w:ascii="Bookman Old Style" w:hAnsi="Bookman Old Style" w:cs="ArialMT"/>
        </w:rPr>
      </w:pPr>
      <w:r>
        <w:rPr>
          <w:rFonts w:ascii="Bookman Old Style" w:hAnsi="Bookman Old Style" w:cs="ArialMT"/>
        </w:rPr>
        <w:t xml:space="preserve">Elected ‘office bearers’ </w:t>
      </w:r>
      <w:r w:rsidRPr="009C1AB5">
        <w:rPr>
          <w:rFonts w:ascii="Bookman Old Style" w:hAnsi="Bookman Old Style" w:cs="ArialMT"/>
        </w:rPr>
        <w:t xml:space="preserve">shall ensure that appropriate policies, practices and procedures of internal control are implemented and maintained in order to carry out activities in an efficient and orderly manner, to safeguard </w:t>
      </w:r>
      <w:r w:rsidR="00B03F18">
        <w:rPr>
          <w:rFonts w:ascii="Bookman Old Style" w:hAnsi="Bookman Old Style" w:cs="ArialMT"/>
        </w:rPr>
        <w:t>JA</w:t>
      </w:r>
      <w:r>
        <w:rPr>
          <w:rFonts w:ascii="Bookman Old Style" w:hAnsi="Bookman Old Style" w:cs="ArialMT"/>
        </w:rPr>
        <w:t>(ACT)</w:t>
      </w:r>
      <w:r w:rsidRPr="009C1AB5">
        <w:rPr>
          <w:rFonts w:ascii="Bookman Old Style" w:hAnsi="Bookman Old Style" w:cs="ArialMT"/>
        </w:rPr>
        <w:t xml:space="preserve"> assets</w:t>
      </w:r>
      <w:r>
        <w:rPr>
          <w:rFonts w:ascii="Bookman Old Style" w:hAnsi="Bookman Old Style" w:cs="ArialMT"/>
        </w:rPr>
        <w:t>.</w:t>
      </w:r>
    </w:p>
    <w:p w:rsidR="009C1AB5" w:rsidRPr="00FC161E" w:rsidRDefault="009C1AB5" w:rsidP="00FC161E">
      <w:pPr>
        <w:autoSpaceDE w:val="0"/>
        <w:autoSpaceDN w:val="0"/>
        <w:adjustRightInd w:val="0"/>
        <w:spacing w:after="0" w:line="240" w:lineRule="auto"/>
        <w:rPr>
          <w:rFonts w:ascii="Bookman Old Style" w:hAnsi="Bookman Old Style" w:cs="Arial-BoldMT"/>
          <w:bCs/>
        </w:rPr>
      </w:pPr>
    </w:p>
    <w:p w:rsidR="00FC161E" w:rsidRDefault="00FC161E" w:rsidP="00C81D5D">
      <w:pPr>
        <w:pStyle w:val="ListParagraph"/>
        <w:numPr>
          <w:ilvl w:val="0"/>
          <w:numId w:val="1"/>
        </w:numPr>
        <w:autoSpaceDE w:val="0"/>
        <w:autoSpaceDN w:val="0"/>
        <w:adjustRightInd w:val="0"/>
        <w:spacing w:after="0" w:line="240" w:lineRule="auto"/>
        <w:rPr>
          <w:rFonts w:ascii="Bookman Old Style" w:hAnsi="Bookman Old Style" w:cs="Arial-BoldMT"/>
          <w:b/>
          <w:bCs/>
        </w:rPr>
      </w:pPr>
      <w:r>
        <w:rPr>
          <w:rFonts w:ascii="Bookman Old Style" w:hAnsi="Bookman Old Style" w:cs="Arial-BoldMT"/>
          <w:b/>
          <w:bCs/>
        </w:rPr>
        <w:t>GRADING AUTHORITY</w:t>
      </w:r>
    </w:p>
    <w:p w:rsidR="00FC161E" w:rsidRDefault="00FC161E" w:rsidP="00FC161E">
      <w:pPr>
        <w:pStyle w:val="ListParagraph"/>
        <w:autoSpaceDE w:val="0"/>
        <w:autoSpaceDN w:val="0"/>
        <w:adjustRightInd w:val="0"/>
        <w:spacing w:after="0" w:line="240" w:lineRule="auto"/>
        <w:ind w:left="360"/>
        <w:rPr>
          <w:rFonts w:ascii="Bookman Old Style" w:hAnsi="Bookman Old Style" w:cs="Arial-BoldMT"/>
          <w:b/>
          <w:bCs/>
        </w:rPr>
      </w:pPr>
    </w:p>
    <w:p w:rsidR="00FC161E" w:rsidRPr="00FC161E" w:rsidRDefault="00FC161E" w:rsidP="00FC161E">
      <w:pPr>
        <w:pStyle w:val="ListParagraph"/>
        <w:autoSpaceDE w:val="0"/>
        <w:autoSpaceDN w:val="0"/>
        <w:adjustRightInd w:val="0"/>
        <w:spacing w:after="0" w:line="240" w:lineRule="auto"/>
        <w:ind w:left="360"/>
        <w:rPr>
          <w:rFonts w:ascii="Bookman Old Style" w:hAnsi="Bookman Old Style" w:cs="ArialMT"/>
        </w:rPr>
      </w:pPr>
      <w:r w:rsidRPr="00FC161E">
        <w:rPr>
          <w:rFonts w:ascii="Bookman Old Style" w:hAnsi="Bookman Old Style" w:cs="ArialMT"/>
        </w:rPr>
        <w:t xml:space="preserve">The </w:t>
      </w:r>
      <w:r w:rsidR="00857153">
        <w:rPr>
          <w:rFonts w:ascii="Bookman Old Style" w:hAnsi="Bookman Old Style" w:cs="ArialMT"/>
        </w:rPr>
        <w:t>JA</w:t>
      </w:r>
      <w:r w:rsidRPr="00FC161E">
        <w:rPr>
          <w:rFonts w:ascii="Bookman Old Style" w:hAnsi="Bookman Old Style" w:cs="ArialMT"/>
        </w:rPr>
        <w:t>(</w:t>
      </w:r>
      <w:r w:rsidR="00857153" w:rsidRPr="00FC161E">
        <w:rPr>
          <w:rFonts w:ascii="Bookman Old Style" w:hAnsi="Bookman Old Style" w:cs="ArialMT"/>
        </w:rPr>
        <w:t>ACT</w:t>
      </w:r>
      <w:r w:rsidRPr="00FC161E">
        <w:rPr>
          <w:rFonts w:ascii="Bookman Old Style" w:hAnsi="Bookman Old Style" w:cs="ArialMT"/>
        </w:rPr>
        <w:t>) is the grading authority within the ACT, with Dan grades being conducted by approved Grading Panels and kyu grades being undertaken by club coaches.</w:t>
      </w:r>
    </w:p>
    <w:p w:rsidR="00FC161E" w:rsidRPr="00FC161E" w:rsidRDefault="00FC161E" w:rsidP="00FC161E">
      <w:pPr>
        <w:autoSpaceDE w:val="0"/>
        <w:autoSpaceDN w:val="0"/>
        <w:adjustRightInd w:val="0"/>
        <w:spacing w:after="0" w:line="240" w:lineRule="auto"/>
        <w:rPr>
          <w:rFonts w:ascii="Bookman Old Style" w:hAnsi="Bookman Old Style" w:cs="Arial-BoldMT"/>
          <w:b/>
          <w:bCs/>
        </w:rPr>
      </w:pPr>
    </w:p>
    <w:p w:rsidR="00D4231E" w:rsidRDefault="00D4231E"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sidRPr="00C80F07">
        <w:rPr>
          <w:rFonts w:ascii="Bookman Old Style" w:hAnsi="Bookman Old Style" w:cs="Arial-BoldMT"/>
          <w:b/>
          <w:bCs/>
        </w:rPr>
        <w:t xml:space="preserve">KYU </w:t>
      </w:r>
      <w:r w:rsidR="001E4A57">
        <w:rPr>
          <w:rFonts w:ascii="Bookman Old Style" w:hAnsi="Bookman Old Style" w:cs="Arial-BoldMT"/>
          <w:b/>
          <w:bCs/>
        </w:rPr>
        <w:t>GRADINGS</w:t>
      </w:r>
    </w:p>
    <w:p w:rsidR="00D4231E" w:rsidRPr="00C80F07" w:rsidRDefault="00D4231E" w:rsidP="00D4231E">
      <w:pPr>
        <w:pStyle w:val="ListParagraph"/>
        <w:autoSpaceDE w:val="0"/>
        <w:autoSpaceDN w:val="0"/>
        <w:adjustRightInd w:val="0"/>
        <w:spacing w:after="0" w:line="240" w:lineRule="auto"/>
        <w:ind w:left="360"/>
        <w:rPr>
          <w:rFonts w:ascii="Bookman Old Style" w:hAnsi="Bookman Old Style" w:cs="Arial-BoldMT"/>
          <w:b/>
          <w:bCs/>
        </w:rPr>
      </w:pPr>
    </w:p>
    <w:p w:rsidR="00D4231E" w:rsidRDefault="00D4231E" w:rsidP="00C81D5D">
      <w:pPr>
        <w:pStyle w:val="ListParagraph"/>
        <w:numPr>
          <w:ilvl w:val="0"/>
          <w:numId w:val="8"/>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K</w:t>
      </w:r>
      <w:r w:rsidR="00857153">
        <w:rPr>
          <w:rFonts w:ascii="Bookman Old Style" w:hAnsi="Bookman Old Style" w:cs="ArialMT"/>
        </w:rPr>
        <w:t>yu</w:t>
      </w:r>
      <w:r w:rsidRPr="00C80F07">
        <w:rPr>
          <w:rFonts w:ascii="Bookman Old Style" w:hAnsi="Bookman Old Style" w:cs="ArialMT"/>
        </w:rPr>
        <w:t xml:space="preserve"> gradings </w:t>
      </w:r>
      <w:r>
        <w:rPr>
          <w:rFonts w:ascii="Bookman Old Style" w:hAnsi="Bookman Old Style" w:cs="ArialMT"/>
        </w:rPr>
        <w:t>shall be undertaken</w:t>
      </w:r>
      <w:r w:rsidRPr="00C80F07">
        <w:rPr>
          <w:rFonts w:ascii="Bookman Old Style" w:hAnsi="Bookman Old Style" w:cs="ArialMT"/>
        </w:rPr>
        <w:t xml:space="preserve"> by </w:t>
      </w:r>
      <w:r>
        <w:rPr>
          <w:rFonts w:ascii="Bookman Old Style" w:hAnsi="Bookman Old Style" w:cs="ArialMT"/>
        </w:rPr>
        <w:t>ACT</w:t>
      </w:r>
      <w:r w:rsidRPr="00C80F07">
        <w:rPr>
          <w:rFonts w:ascii="Bookman Old Style" w:hAnsi="Bookman Old Style" w:cs="ArialMT"/>
        </w:rPr>
        <w:t xml:space="preserve"> me</w:t>
      </w:r>
      <w:r w:rsidR="00B8246B">
        <w:rPr>
          <w:rFonts w:ascii="Bookman Old Style" w:hAnsi="Bookman Old Style" w:cs="ArialMT"/>
        </w:rPr>
        <w:t xml:space="preserve">mber </w:t>
      </w:r>
      <w:r w:rsidR="00C63915">
        <w:rPr>
          <w:rFonts w:ascii="Bookman Old Style" w:hAnsi="Bookman Old Style" w:cs="ArialMT"/>
        </w:rPr>
        <w:t>DAN</w:t>
      </w:r>
      <w:r w:rsidR="00B8246B">
        <w:rPr>
          <w:rFonts w:ascii="Bookman Old Style" w:hAnsi="Bookman Old Style" w:cs="ArialMT"/>
        </w:rPr>
        <w:t xml:space="preserve"> grades (black belts). </w:t>
      </w:r>
      <w:r w:rsidRPr="00C80F07">
        <w:rPr>
          <w:rFonts w:ascii="Bookman Old Style" w:hAnsi="Bookman Old Style" w:cs="ArialMT"/>
        </w:rPr>
        <w:t xml:space="preserve"> The </w:t>
      </w:r>
      <w:r w:rsidR="00C63915">
        <w:rPr>
          <w:rFonts w:ascii="Bookman Old Style" w:hAnsi="Bookman Old Style" w:cs="ArialMT"/>
        </w:rPr>
        <w:t>DAN</w:t>
      </w:r>
      <w:r w:rsidR="00B8246B">
        <w:rPr>
          <w:rFonts w:ascii="Bookman Old Style" w:hAnsi="Bookman Old Style" w:cs="ArialMT"/>
        </w:rPr>
        <w:t xml:space="preserve"> examiner</w:t>
      </w:r>
      <w:r w:rsidRPr="00C80F07">
        <w:rPr>
          <w:rFonts w:ascii="Bookman Old Style" w:hAnsi="Bookman Old Style" w:cs="ArialMT"/>
        </w:rPr>
        <w:t xml:space="preserve"> takes responsibility for the </w:t>
      </w:r>
      <w:r w:rsidR="00B8246B">
        <w:rPr>
          <w:rFonts w:ascii="Bookman Old Style" w:hAnsi="Bookman Old Style" w:cs="ArialMT"/>
        </w:rPr>
        <w:t>standard of the student and his</w:t>
      </w:r>
      <w:r w:rsidRPr="00C80F07">
        <w:rPr>
          <w:rFonts w:ascii="Bookman Old Style" w:hAnsi="Bookman Old Style" w:cs="ArialMT"/>
        </w:rPr>
        <w:t xml:space="preserve">/her knowledge of </w:t>
      </w:r>
      <w:r w:rsidR="00B03F18">
        <w:rPr>
          <w:rFonts w:ascii="Bookman Old Style" w:hAnsi="Bookman Old Style" w:cs="ArialMT"/>
        </w:rPr>
        <w:t>JA</w:t>
      </w:r>
      <w:r w:rsidRPr="00C80F07">
        <w:rPr>
          <w:rFonts w:ascii="Bookman Old Style" w:hAnsi="Bookman Old Style" w:cs="ArialMT"/>
        </w:rPr>
        <w:t xml:space="preserve"> requirements.</w:t>
      </w:r>
    </w:p>
    <w:p w:rsidR="00D4231E" w:rsidRPr="00C80F07" w:rsidRDefault="00D4231E" w:rsidP="00D4231E">
      <w:pPr>
        <w:pStyle w:val="ListParagraph"/>
        <w:autoSpaceDE w:val="0"/>
        <w:autoSpaceDN w:val="0"/>
        <w:adjustRightInd w:val="0"/>
        <w:spacing w:after="0" w:line="240" w:lineRule="auto"/>
        <w:rPr>
          <w:rFonts w:ascii="Bookman Old Style" w:hAnsi="Bookman Old Style" w:cs="ArialMT"/>
        </w:rPr>
      </w:pPr>
    </w:p>
    <w:p w:rsidR="007C3640" w:rsidRDefault="00D4231E" w:rsidP="00C81D5D">
      <w:pPr>
        <w:pStyle w:val="ListParagraph"/>
        <w:numPr>
          <w:ilvl w:val="0"/>
          <w:numId w:val="8"/>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 xml:space="preserve">The gradings </w:t>
      </w:r>
      <w:r>
        <w:rPr>
          <w:rFonts w:ascii="Bookman Old Style" w:hAnsi="Bookman Old Style" w:cs="ArialMT"/>
        </w:rPr>
        <w:t>shall be</w:t>
      </w:r>
      <w:r w:rsidRPr="00C80F07">
        <w:rPr>
          <w:rFonts w:ascii="Bookman Old Style" w:hAnsi="Bookman Old Style" w:cs="ArialMT"/>
        </w:rPr>
        <w:t xml:space="preserve"> carried out in accordance with </w:t>
      </w:r>
      <w:r w:rsidR="00B03F18">
        <w:rPr>
          <w:rFonts w:ascii="Bookman Old Style" w:hAnsi="Bookman Old Style" w:cs="ArialMT"/>
        </w:rPr>
        <w:t>JA</w:t>
      </w:r>
      <w:r w:rsidRPr="00C80F07">
        <w:rPr>
          <w:rFonts w:ascii="Bookman Old Style" w:hAnsi="Bookman Old Style" w:cs="ArialMT"/>
        </w:rPr>
        <w:t xml:space="preserve"> Grading Policies</w:t>
      </w:r>
      <w:r w:rsidR="00B8246B">
        <w:rPr>
          <w:rFonts w:ascii="Bookman Old Style" w:hAnsi="Bookman Old Style" w:cs="ArialMT"/>
        </w:rPr>
        <w:t xml:space="preserve"> </w:t>
      </w:r>
      <w:r w:rsidR="00516121">
        <w:rPr>
          <w:rFonts w:ascii="Bookman Old Style" w:hAnsi="Bookman Old Style" w:cs="ArialMT"/>
        </w:rPr>
        <w:t>and</w:t>
      </w:r>
      <w:r w:rsidR="00B8246B">
        <w:rPr>
          <w:rFonts w:ascii="Bookman Old Style" w:hAnsi="Bookman Old Style" w:cs="ArialMT"/>
        </w:rPr>
        <w:t xml:space="preserve"> to ensure </w:t>
      </w:r>
      <w:r w:rsidRPr="00C80F07">
        <w:rPr>
          <w:rFonts w:ascii="Bookman Old Style" w:hAnsi="Bookman Old Style" w:cs="ArialMT"/>
        </w:rPr>
        <w:t xml:space="preserve">the student receives a </w:t>
      </w:r>
      <w:r w:rsidR="00B03F18">
        <w:rPr>
          <w:rFonts w:ascii="Bookman Old Style" w:hAnsi="Bookman Old Style" w:cs="ArialMT"/>
        </w:rPr>
        <w:t>JA</w:t>
      </w:r>
      <w:r w:rsidRPr="00C80F07">
        <w:rPr>
          <w:rFonts w:ascii="Bookman Old Style" w:hAnsi="Bookman Old Style" w:cs="ArialMT"/>
        </w:rPr>
        <w:t xml:space="preserve"> certificate</w:t>
      </w:r>
      <w:r w:rsidR="008B4210">
        <w:rPr>
          <w:rFonts w:ascii="Bookman Old Style" w:hAnsi="Bookman Old Style" w:cs="ArialMT"/>
        </w:rPr>
        <w:t>.</w:t>
      </w:r>
    </w:p>
    <w:p w:rsidR="007C3640" w:rsidRPr="00D37919" w:rsidRDefault="007C3640" w:rsidP="00D37919">
      <w:pPr>
        <w:pStyle w:val="ListParagraph"/>
        <w:rPr>
          <w:rFonts w:ascii="Bookman Old Style" w:hAnsi="Bookman Old Style" w:cs="ArialMT"/>
        </w:rPr>
      </w:pPr>
    </w:p>
    <w:p w:rsidR="00D4231E" w:rsidRDefault="008B4210" w:rsidP="00C81D5D">
      <w:pPr>
        <w:pStyle w:val="ListParagraph"/>
        <w:numPr>
          <w:ilvl w:val="0"/>
          <w:numId w:val="8"/>
        </w:numPr>
        <w:autoSpaceDE w:val="0"/>
        <w:autoSpaceDN w:val="0"/>
        <w:adjustRightInd w:val="0"/>
        <w:spacing w:after="0" w:line="240" w:lineRule="auto"/>
        <w:rPr>
          <w:rFonts w:ascii="Bookman Old Style" w:hAnsi="Bookman Old Style" w:cs="ArialMT"/>
        </w:rPr>
      </w:pPr>
      <w:r>
        <w:rPr>
          <w:rFonts w:ascii="Bookman Old Style" w:hAnsi="Bookman Old Style" w:cs="ArialMT"/>
        </w:rPr>
        <w:t xml:space="preserve">To have grades recognised by </w:t>
      </w:r>
      <w:r w:rsidR="00B03F18">
        <w:rPr>
          <w:rFonts w:ascii="Bookman Old Style" w:hAnsi="Bookman Old Style" w:cs="ArialMT"/>
        </w:rPr>
        <w:t>JA</w:t>
      </w:r>
      <w:r>
        <w:rPr>
          <w:rFonts w:ascii="Bookman Old Style" w:hAnsi="Bookman Old Style" w:cs="ArialMT"/>
        </w:rPr>
        <w:t xml:space="preserve">(ACT), the certificate number and date of grading must be registered with the </w:t>
      </w:r>
      <w:r w:rsidR="00B03F18">
        <w:rPr>
          <w:rFonts w:ascii="Bookman Old Style" w:hAnsi="Bookman Old Style" w:cs="ArialMT"/>
        </w:rPr>
        <w:t>JA</w:t>
      </w:r>
      <w:r>
        <w:rPr>
          <w:rFonts w:ascii="Bookman Old Style" w:hAnsi="Bookman Old Style" w:cs="ArialMT"/>
        </w:rPr>
        <w:t xml:space="preserve">(ACT) </w:t>
      </w:r>
      <w:r w:rsidR="003964B6">
        <w:rPr>
          <w:rFonts w:ascii="Bookman Old Style" w:hAnsi="Bookman Old Style" w:cs="ArialMT"/>
        </w:rPr>
        <w:t>Registrar</w:t>
      </w:r>
      <w:r w:rsidR="007C3640">
        <w:rPr>
          <w:rFonts w:ascii="Bookman Old Style" w:hAnsi="Bookman Old Style" w:cs="ArialMT"/>
        </w:rPr>
        <w:t xml:space="preserve"> within one (1) week of the grading being conducted.</w:t>
      </w:r>
    </w:p>
    <w:p w:rsidR="00C82D4E" w:rsidRPr="00C80F07" w:rsidRDefault="00C82D4E" w:rsidP="00D4231E">
      <w:pPr>
        <w:pStyle w:val="ListParagraph"/>
        <w:autoSpaceDE w:val="0"/>
        <w:autoSpaceDN w:val="0"/>
        <w:adjustRightInd w:val="0"/>
        <w:spacing w:after="0" w:line="240" w:lineRule="auto"/>
        <w:rPr>
          <w:rFonts w:ascii="Bookman Old Style" w:hAnsi="Bookman Old Style" w:cs="ArialMT"/>
        </w:rPr>
      </w:pPr>
    </w:p>
    <w:p w:rsidR="00D4231E" w:rsidRDefault="001E4A57"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Pr>
          <w:rFonts w:ascii="Bookman Old Style" w:hAnsi="Bookman Old Style" w:cs="Arial-BoldMT"/>
          <w:b/>
          <w:bCs/>
        </w:rPr>
        <w:t>DAN</w:t>
      </w:r>
      <w:r w:rsidR="00D4231E" w:rsidRPr="00C80F07">
        <w:rPr>
          <w:rFonts w:ascii="Bookman Old Style" w:hAnsi="Bookman Old Style" w:cs="Arial-BoldMT"/>
          <w:b/>
          <w:bCs/>
        </w:rPr>
        <w:t xml:space="preserve"> </w:t>
      </w:r>
      <w:r>
        <w:rPr>
          <w:rFonts w:ascii="Bookman Old Style" w:hAnsi="Bookman Old Style" w:cs="Arial-BoldMT"/>
          <w:b/>
          <w:bCs/>
        </w:rPr>
        <w:t>GRADINGS</w:t>
      </w:r>
    </w:p>
    <w:p w:rsidR="00D4231E" w:rsidRPr="00C80F07" w:rsidRDefault="00D4231E" w:rsidP="00D4231E">
      <w:pPr>
        <w:pStyle w:val="ListParagraph"/>
        <w:autoSpaceDE w:val="0"/>
        <w:autoSpaceDN w:val="0"/>
        <w:adjustRightInd w:val="0"/>
        <w:spacing w:after="0" w:line="240" w:lineRule="auto"/>
        <w:ind w:left="360"/>
        <w:rPr>
          <w:rFonts w:ascii="Bookman Old Style" w:hAnsi="Bookman Old Style" w:cs="Arial-BoldMT"/>
          <w:b/>
          <w:bCs/>
        </w:rPr>
      </w:pPr>
    </w:p>
    <w:p w:rsidR="00D4231E" w:rsidRDefault="00D4231E" w:rsidP="00C81D5D">
      <w:pPr>
        <w:pStyle w:val="ListParagraph"/>
        <w:numPr>
          <w:ilvl w:val="0"/>
          <w:numId w:val="13"/>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D</w:t>
      </w:r>
      <w:r w:rsidR="00821839">
        <w:rPr>
          <w:rFonts w:ascii="Bookman Old Style" w:hAnsi="Bookman Old Style" w:cs="ArialMT"/>
        </w:rPr>
        <w:t>AN</w:t>
      </w:r>
      <w:r w:rsidRPr="00C80F07">
        <w:rPr>
          <w:rFonts w:ascii="Bookman Old Style" w:hAnsi="Bookman Old Style" w:cs="ArialMT"/>
        </w:rPr>
        <w:t xml:space="preserve"> (black belt) gradings </w:t>
      </w:r>
      <w:r>
        <w:rPr>
          <w:rFonts w:ascii="Bookman Old Style" w:hAnsi="Bookman Old Style" w:cs="ArialMT"/>
        </w:rPr>
        <w:t>shall</w:t>
      </w:r>
      <w:r w:rsidRPr="00C80F07">
        <w:rPr>
          <w:rFonts w:ascii="Bookman Old Style" w:hAnsi="Bookman Old Style" w:cs="ArialMT"/>
        </w:rPr>
        <w:t xml:space="preserve"> be </w:t>
      </w:r>
      <w:r w:rsidR="00516121">
        <w:rPr>
          <w:rFonts w:ascii="Bookman Old Style" w:hAnsi="Bookman Old Style" w:cs="ArialMT"/>
        </w:rPr>
        <w:t>performed</w:t>
      </w:r>
      <w:r w:rsidRPr="00C80F07">
        <w:rPr>
          <w:rFonts w:ascii="Bookman Old Style" w:hAnsi="Bookman Old Style" w:cs="ArialMT"/>
        </w:rPr>
        <w:t xml:space="preserve"> by </w:t>
      </w:r>
      <w:r>
        <w:rPr>
          <w:rFonts w:ascii="Bookman Old Style" w:hAnsi="Bookman Old Style" w:cs="ArialMT"/>
        </w:rPr>
        <w:t>an approved</w:t>
      </w:r>
      <w:r w:rsidRPr="00C80F07">
        <w:rPr>
          <w:rFonts w:ascii="Bookman Old Style" w:hAnsi="Bookman Old Style" w:cs="ArialMT"/>
        </w:rPr>
        <w:t xml:space="preserve"> </w:t>
      </w:r>
      <w:r>
        <w:rPr>
          <w:rFonts w:ascii="Bookman Old Style" w:hAnsi="Bookman Old Style" w:cs="ArialMT"/>
        </w:rPr>
        <w:t>ACT Grades Panel</w:t>
      </w:r>
      <w:r w:rsidR="00B8246B">
        <w:rPr>
          <w:rFonts w:ascii="Bookman Old Style" w:hAnsi="Bookman Old Style" w:cs="ArialMT"/>
        </w:rPr>
        <w:t xml:space="preserve">.  </w:t>
      </w:r>
      <w:r>
        <w:rPr>
          <w:rFonts w:ascii="Bookman Old Style" w:hAnsi="Bookman Old Style" w:cs="ArialMT"/>
        </w:rPr>
        <w:t xml:space="preserve"> Two </w:t>
      </w:r>
      <w:r w:rsidR="00C63915">
        <w:rPr>
          <w:rFonts w:ascii="Bookman Old Style" w:hAnsi="Bookman Old Style" w:cs="ArialMT"/>
        </w:rPr>
        <w:t>(2)</w:t>
      </w:r>
      <w:r w:rsidR="00CD6F1A">
        <w:rPr>
          <w:rFonts w:ascii="Bookman Old Style" w:hAnsi="Bookman Old Style" w:cs="ArialMT"/>
        </w:rPr>
        <w:t xml:space="preserve"> </w:t>
      </w:r>
      <w:r>
        <w:rPr>
          <w:rFonts w:ascii="Bookman Old Style" w:hAnsi="Bookman Old Style" w:cs="ArialMT"/>
        </w:rPr>
        <w:t xml:space="preserve">copies of the </w:t>
      </w:r>
      <w:r w:rsidR="00B03F18">
        <w:rPr>
          <w:rFonts w:ascii="Bookman Old Style" w:hAnsi="Bookman Old Style" w:cs="ArialMT"/>
        </w:rPr>
        <w:t>JA</w:t>
      </w:r>
      <w:r w:rsidRPr="00C80F07">
        <w:rPr>
          <w:rFonts w:ascii="Bookman Old Style" w:hAnsi="Bookman Old Style" w:cs="ArialMT"/>
        </w:rPr>
        <w:t xml:space="preserve"> D</w:t>
      </w:r>
      <w:r w:rsidR="00821839">
        <w:rPr>
          <w:rFonts w:ascii="Bookman Old Style" w:hAnsi="Bookman Old Style" w:cs="ArialMT"/>
        </w:rPr>
        <w:t>AN</w:t>
      </w:r>
      <w:r w:rsidRPr="00C80F07">
        <w:rPr>
          <w:rFonts w:ascii="Bookman Old Style" w:hAnsi="Bookman Old Style" w:cs="ArialMT"/>
        </w:rPr>
        <w:t xml:space="preserve"> Grade Application Form, with passport type photographs and fee, must be filled in </w:t>
      </w:r>
      <w:r w:rsidR="00524C91">
        <w:rPr>
          <w:rFonts w:ascii="Bookman Old Style" w:hAnsi="Bookman Old Style" w:cs="ArialMT"/>
        </w:rPr>
        <w:t>and</w:t>
      </w:r>
      <w:r>
        <w:rPr>
          <w:rFonts w:ascii="Bookman Old Style" w:hAnsi="Bookman Old Style" w:cs="ArialMT"/>
        </w:rPr>
        <w:t xml:space="preserve"> </w:t>
      </w:r>
      <w:r w:rsidR="00B8246B">
        <w:rPr>
          <w:rFonts w:ascii="Bookman Old Style" w:hAnsi="Bookman Old Style" w:cs="ArialMT"/>
        </w:rPr>
        <w:t xml:space="preserve">submitted to the </w:t>
      </w:r>
      <w:r w:rsidR="00857153">
        <w:rPr>
          <w:rFonts w:ascii="Bookman Old Style" w:hAnsi="Bookman Old Style" w:cs="ArialMT"/>
        </w:rPr>
        <w:t>JA</w:t>
      </w:r>
      <w:r w:rsidR="0020630B">
        <w:rPr>
          <w:rFonts w:ascii="Bookman Old Style" w:hAnsi="Bookman Old Style" w:cs="ArialMT"/>
        </w:rPr>
        <w:t>(</w:t>
      </w:r>
      <w:r w:rsidR="00857153">
        <w:rPr>
          <w:rFonts w:ascii="Bookman Old Style" w:hAnsi="Bookman Old Style" w:cs="ArialMT"/>
        </w:rPr>
        <w:t>ACT</w:t>
      </w:r>
      <w:r w:rsidR="0020630B">
        <w:rPr>
          <w:rFonts w:ascii="Bookman Old Style" w:hAnsi="Bookman Old Style" w:cs="ArialMT"/>
        </w:rPr>
        <w:t>)</w:t>
      </w:r>
      <w:r w:rsidR="00B8246B">
        <w:rPr>
          <w:rFonts w:ascii="Bookman Old Style" w:hAnsi="Bookman Old Style" w:cs="ArialMT"/>
        </w:rPr>
        <w:t>.</w:t>
      </w:r>
    </w:p>
    <w:p w:rsidR="0020630B" w:rsidRDefault="0020630B" w:rsidP="0020630B">
      <w:pPr>
        <w:pStyle w:val="ListParagraph"/>
        <w:autoSpaceDE w:val="0"/>
        <w:autoSpaceDN w:val="0"/>
        <w:adjustRightInd w:val="0"/>
        <w:spacing w:after="0" w:line="240" w:lineRule="auto"/>
        <w:rPr>
          <w:rFonts w:ascii="Bookman Old Style" w:hAnsi="Bookman Old Style" w:cs="ArialMT"/>
        </w:rPr>
      </w:pPr>
    </w:p>
    <w:p w:rsidR="0020630B" w:rsidRPr="0020630B" w:rsidRDefault="0020630B" w:rsidP="00C81D5D">
      <w:pPr>
        <w:pStyle w:val="ListParagraph"/>
        <w:numPr>
          <w:ilvl w:val="0"/>
          <w:numId w:val="13"/>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lastRenderedPageBreak/>
        <w:t>Grading Panels will make recommendation for D</w:t>
      </w:r>
      <w:r>
        <w:rPr>
          <w:rFonts w:ascii="Bookman Old Style" w:hAnsi="Bookman Old Style" w:cs="ArialMT"/>
        </w:rPr>
        <w:t>AN</w:t>
      </w:r>
      <w:r w:rsidRPr="00C80F07">
        <w:rPr>
          <w:rFonts w:ascii="Bookman Old Style" w:hAnsi="Bookman Old Style" w:cs="ArialMT"/>
        </w:rPr>
        <w:t xml:space="preserve"> Grades to the </w:t>
      </w:r>
      <w:r w:rsidR="00B03F18">
        <w:rPr>
          <w:rFonts w:ascii="Bookman Old Style" w:hAnsi="Bookman Old Style" w:cs="ArialMT"/>
        </w:rPr>
        <w:t>JA</w:t>
      </w:r>
      <w:r>
        <w:rPr>
          <w:rFonts w:ascii="Bookman Old Style" w:hAnsi="Bookman Old Style" w:cs="ArialMT"/>
        </w:rPr>
        <w:t>(ACT)</w:t>
      </w:r>
      <w:r w:rsidRPr="00C80F07">
        <w:rPr>
          <w:rFonts w:ascii="Bookman Old Style" w:hAnsi="Bookman Old Style" w:cs="ArialMT"/>
        </w:rPr>
        <w:t xml:space="preserve"> who then forward</w:t>
      </w:r>
      <w:r>
        <w:rPr>
          <w:rFonts w:ascii="Bookman Old Style" w:hAnsi="Bookman Old Style" w:cs="ArialMT"/>
        </w:rPr>
        <w:t>s</w:t>
      </w:r>
      <w:r w:rsidRPr="00C80F07">
        <w:rPr>
          <w:rFonts w:ascii="Bookman Old Style" w:hAnsi="Bookman Old Style" w:cs="ArialMT"/>
        </w:rPr>
        <w:t xml:space="preserve"> </w:t>
      </w:r>
      <w:r>
        <w:rPr>
          <w:rFonts w:ascii="Bookman Old Style" w:hAnsi="Bookman Old Style" w:cs="ArialMT"/>
        </w:rPr>
        <w:t>the</w:t>
      </w:r>
      <w:r w:rsidRPr="00C80F07">
        <w:rPr>
          <w:rFonts w:ascii="Bookman Old Style" w:hAnsi="Bookman Old Style" w:cs="ArialMT"/>
        </w:rPr>
        <w:t xml:space="preserve"> recommendation to the N</w:t>
      </w:r>
      <w:r>
        <w:rPr>
          <w:rFonts w:ascii="Bookman Old Style" w:hAnsi="Bookman Old Style" w:cs="ArialMT"/>
        </w:rPr>
        <w:t xml:space="preserve">ational </w:t>
      </w:r>
      <w:r w:rsidRPr="00C80F07">
        <w:rPr>
          <w:rFonts w:ascii="Bookman Old Style" w:hAnsi="Bookman Old Style" w:cs="ArialMT"/>
        </w:rPr>
        <w:t>G</w:t>
      </w:r>
      <w:r>
        <w:rPr>
          <w:rFonts w:ascii="Bookman Old Style" w:hAnsi="Bookman Old Style" w:cs="ArialMT"/>
        </w:rPr>
        <w:t xml:space="preserve">rades </w:t>
      </w:r>
      <w:r w:rsidRPr="00C80F07">
        <w:rPr>
          <w:rFonts w:ascii="Bookman Old Style" w:hAnsi="Bookman Old Style" w:cs="ArialMT"/>
        </w:rPr>
        <w:t>C</w:t>
      </w:r>
      <w:r>
        <w:rPr>
          <w:rFonts w:ascii="Bookman Old Style" w:hAnsi="Bookman Old Style" w:cs="ArialMT"/>
        </w:rPr>
        <w:t>ommittee/</w:t>
      </w:r>
      <w:r w:rsidR="00B03F18">
        <w:rPr>
          <w:rFonts w:ascii="Bookman Old Style" w:hAnsi="Bookman Old Style" w:cs="ArialMT"/>
        </w:rPr>
        <w:t>JA</w:t>
      </w:r>
      <w:r>
        <w:rPr>
          <w:rFonts w:ascii="Bookman Old Style" w:hAnsi="Bookman Old Style" w:cs="ArialMT"/>
        </w:rPr>
        <w:t xml:space="preserve"> Office</w:t>
      </w:r>
      <w:r w:rsidRPr="00C80F07">
        <w:rPr>
          <w:rFonts w:ascii="Bookman Old Style" w:hAnsi="Bookman Old Style" w:cs="ArialMT"/>
        </w:rPr>
        <w:t xml:space="preserve"> for consideration and final ratification</w:t>
      </w:r>
      <w:r>
        <w:rPr>
          <w:rFonts w:ascii="Bookman Old Style" w:hAnsi="Bookman Old Style" w:cs="ArialMT"/>
        </w:rPr>
        <w:t xml:space="preserve"> </w:t>
      </w:r>
      <w:r w:rsidRPr="001E4A57">
        <w:rPr>
          <w:rFonts w:ascii="Bookman Old Style" w:hAnsi="Bookman Old Style" w:cs="ArialMT"/>
        </w:rPr>
        <w:t xml:space="preserve">before approval by the </w:t>
      </w:r>
      <w:r w:rsidR="00B03F18">
        <w:rPr>
          <w:rFonts w:ascii="Bookman Old Style" w:hAnsi="Bookman Old Style" w:cs="ArialMT"/>
        </w:rPr>
        <w:t>JA</w:t>
      </w:r>
      <w:r w:rsidRPr="001E4A57">
        <w:rPr>
          <w:rFonts w:ascii="Bookman Old Style" w:hAnsi="Bookman Old Style" w:cs="ArialMT"/>
        </w:rPr>
        <w:t xml:space="preserve"> Board</w:t>
      </w:r>
      <w:r>
        <w:rPr>
          <w:rFonts w:ascii="Bookman Old Style" w:hAnsi="Bookman Old Style" w:cs="ArialMT"/>
        </w:rPr>
        <w:t>/</w:t>
      </w:r>
      <w:r w:rsidR="00B03F18">
        <w:rPr>
          <w:rFonts w:ascii="Bookman Old Style" w:hAnsi="Bookman Old Style" w:cs="ArialMT"/>
        </w:rPr>
        <w:t>JA</w:t>
      </w:r>
      <w:r>
        <w:rPr>
          <w:rFonts w:ascii="Bookman Old Style" w:hAnsi="Bookman Old Style" w:cs="ArialMT"/>
        </w:rPr>
        <w:t xml:space="preserve"> Office.</w:t>
      </w:r>
    </w:p>
    <w:p w:rsidR="00D4231E" w:rsidRPr="00C80F07" w:rsidRDefault="00D4231E" w:rsidP="00D4231E">
      <w:pPr>
        <w:pStyle w:val="ListParagraph"/>
        <w:autoSpaceDE w:val="0"/>
        <w:autoSpaceDN w:val="0"/>
        <w:adjustRightInd w:val="0"/>
        <w:spacing w:after="0" w:line="240" w:lineRule="auto"/>
        <w:rPr>
          <w:rFonts w:ascii="Bookman Old Style" w:hAnsi="Bookman Old Style" w:cs="ArialMT"/>
        </w:rPr>
      </w:pPr>
    </w:p>
    <w:p w:rsidR="00D4231E" w:rsidRDefault="00D4231E" w:rsidP="00C81D5D">
      <w:pPr>
        <w:pStyle w:val="ListParagraph"/>
        <w:numPr>
          <w:ilvl w:val="0"/>
          <w:numId w:val="13"/>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 xml:space="preserve">The grading </w:t>
      </w:r>
      <w:r w:rsidR="001E4A57">
        <w:rPr>
          <w:rFonts w:ascii="Bookman Old Style" w:hAnsi="Bookman Old Style" w:cs="ArialMT"/>
        </w:rPr>
        <w:t xml:space="preserve">only </w:t>
      </w:r>
      <w:r w:rsidRPr="00C80F07">
        <w:rPr>
          <w:rFonts w:ascii="Bookman Old Style" w:hAnsi="Bookman Old Style" w:cs="ArialMT"/>
        </w:rPr>
        <w:t xml:space="preserve">becomes official when </w:t>
      </w:r>
      <w:r w:rsidR="001E4A57">
        <w:rPr>
          <w:rFonts w:ascii="Bookman Old Style" w:hAnsi="Bookman Old Style" w:cs="ArialMT"/>
        </w:rPr>
        <w:t xml:space="preserve">the </w:t>
      </w:r>
      <w:r w:rsidR="00B03F18">
        <w:rPr>
          <w:rFonts w:ascii="Bookman Old Style" w:hAnsi="Bookman Old Style" w:cs="ArialMT"/>
        </w:rPr>
        <w:t>JA</w:t>
      </w:r>
      <w:r w:rsidRPr="00C80F07">
        <w:rPr>
          <w:rFonts w:ascii="Bookman Old Style" w:hAnsi="Bookman Old Style" w:cs="ArialMT"/>
        </w:rPr>
        <w:t xml:space="preserve"> Certificate</w:t>
      </w:r>
      <w:r w:rsidR="00E42F4A">
        <w:rPr>
          <w:rFonts w:ascii="Bookman Old Style" w:hAnsi="Bookman Old Style" w:cs="ArialMT"/>
        </w:rPr>
        <w:t xml:space="preserve"> </w:t>
      </w:r>
      <w:r w:rsidR="000614E1">
        <w:rPr>
          <w:rFonts w:ascii="Bookman Old Style" w:hAnsi="Bookman Old Style" w:cs="ArialMT"/>
        </w:rPr>
        <w:t>is issued by</w:t>
      </w:r>
      <w:r w:rsidR="00E42F4A">
        <w:rPr>
          <w:rFonts w:ascii="Bookman Old Style" w:hAnsi="Bookman Old Style" w:cs="ArialMT"/>
        </w:rPr>
        <w:t xml:space="preserve"> the </w:t>
      </w:r>
      <w:r w:rsidR="00B03F18">
        <w:rPr>
          <w:rFonts w:ascii="Bookman Old Style" w:hAnsi="Bookman Old Style" w:cs="ArialMT"/>
        </w:rPr>
        <w:t>JA</w:t>
      </w:r>
      <w:r w:rsidR="00E42F4A">
        <w:rPr>
          <w:rFonts w:ascii="Bookman Old Style" w:hAnsi="Bookman Old Style" w:cs="ArialMT"/>
        </w:rPr>
        <w:t xml:space="preserve"> Office</w:t>
      </w:r>
      <w:r w:rsidR="003D4DC1">
        <w:rPr>
          <w:rFonts w:ascii="Bookman Old Style" w:hAnsi="Bookman Old Style" w:cs="ArialMT"/>
        </w:rPr>
        <w:t xml:space="preserve">.  The date of </w:t>
      </w:r>
      <w:r w:rsidR="00B03F18">
        <w:rPr>
          <w:rFonts w:ascii="Bookman Old Style" w:hAnsi="Bookman Old Style" w:cs="ArialMT"/>
        </w:rPr>
        <w:t>JA</w:t>
      </w:r>
      <w:r w:rsidR="003D4DC1">
        <w:rPr>
          <w:rFonts w:ascii="Bookman Old Style" w:hAnsi="Bookman Old Style" w:cs="ArialMT"/>
        </w:rPr>
        <w:t xml:space="preserve"> endorsement is the </w:t>
      </w:r>
      <w:r w:rsidR="000614E1">
        <w:rPr>
          <w:rFonts w:ascii="Bookman Old Style" w:hAnsi="Bookman Old Style" w:cs="ArialMT"/>
        </w:rPr>
        <w:t xml:space="preserve">effective </w:t>
      </w:r>
      <w:r w:rsidR="003D4DC1">
        <w:rPr>
          <w:rFonts w:ascii="Bookman Old Style" w:hAnsi="Bookman Old Style" w:cs="ArialMT"/>
        </w:rPr>
        <w:t xml:space="preserve">date of the grade not the </w:t>
      </w:r>
      <w:r w:rsidR="000614E1">
        <w:rPr>
          <w:rFonts w:ascii="Bookman Old Style" w:hAnsi="Bookman Old Style" w:cs="ArialMT"/>
        </w:rPr>
        <w:t xml:space="preserve">day when the </w:t>
      </w:r>
      <w:r w:rsidR="00FC161E">
        <w:rPr>
          <w:rFonts w:ascii="Bookman Old Style" w:hAnsi="Bookman Old Style" w:cs="ArialMT"/>
        </w:rPr>
        <w:t>grading was conducted.</w:t>
      </w:r>
    </w:p>
    <w:p w:rsidR="00C82D4E" w:rsidRPr="001E4A57" w:rsidRDefault="00C82D4E" w:rsidP="001E4A57">
      <w:pPr>
        <w:autoSpaceDE w:val="0"/>
        <w:autoSpaceDN w:val="0"/>
        <w:adjustRightInd w:val="0"/>
        <w:spacing w:after="0" w:line="240" w:lineRule="auto"/>
        <w:rPr>
          <w:rFonts w:ascii="Bookman Old Style" w:hAnsi="Bookman Old Style" w:cs="ArialMT"/>
        </w:rPr>
      </w:pPr>
    </w:p>
    <w:p w:rsidR="00D4231E" w:rsidRDefault="001E4A57"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Pr>
          <w:rFonts w:ascii="Bookman Old Style" w:hAnsi="Bookman Old Style" w:cs="Arial-BoldMT"/>
          <w:b/>
          <w:bCs/>
        </w:rPr>
        <w:t xml:space="preserve">DAN </w:t>
      </w:r>
      <w:r w:rsidR="00D4231E" w:rsidRPr="00C80F07">
        <w:rPr>
          <w:rFonts w:ascii="Bookman Old Style" w:hAnsi="Bookman Old Style" w:cs="Arial-BoldMT"/>
          <w:b/>
          <w:bCs/>
        </w:rPr>
        <w:t>GRADING PANEL FORMATION</w:t>
      </w:r>
    </w:p>
    <w:p w:rsidR="00D4231E" w:rsidRPr="00C80F07" w:rsidRDefault="00D4231E" w:rsidP="00D4231E">
      <w:pPr>
        <w:pStyle w:val="ListParagraph"/>
        <w:autoSpaceDE w:val="0"/>
        <w:autoSpaceDN w:val="0"/>
        <w:adjustRightInd w:val="0"/>
        <w:spacing w:after="0" w:line="240" w:lineRule="auto"/>
        <w:ind w:left="360"/>
        <w:rPr>
          <w:rFonts w:ascii="Bookman Old Style" w:hAnsi="Bookman Old Style" w:cs="Arial-BoldMT"/>
          <w:b/>
          <w:bCs/>
        </w:rPr>
      </w:pPr>
    </w:p>
    <w:p w:rsidR="00D4231E" w:rsidRDefault="00D4231E" w:rsidP="00C81D5D">
      <w:pPr>
        <w:pStyle w:val="ListParagraph"/>
        <w:numPr>
          <w:ilvl w:val="0"/>
          <w:numId w:val="13"/>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 xml:space="preserve">Grading Panels conduct </w:t>
      </w:r>
      <w:r w:rsidR="00592A3B">
        <w:rPr>
          <w:rFonts w:ascii="Bookman Old Style" w:hAnsi="Bookman Old Style" w:cs="ArialMT"/>
        </w:rPr>
        <w:t>D</w:t>
      </w:r>
      <w:r w:rsidR="00821839">
        <w:rPr>
          <w:rFonts w:ascii="Bookman Old Style" w:hAnsi="Bookman Old Style" w:cs="ArialMT"/>
        </w:rPr>
        <w:t>AN</w:t>
      </w:r>
      <w:r w:rsidR="00592A3B">
        <w:rPr>
          <w:rFonts w:ascii="Bookman Old Style" w:hAnsi="Bookman Old Style" w:cs="ArialMT"/>
        </w:rPr>
        <w:t xml:space="preserve"> </w:t>
      </w:r>
      <w:r w:rsidRPr="00C80F07">
        <w:rPr>
          <w:rFonts w:ascii="Bookman Old Style" w:hAnsi="Bookman Old Style" w:cs="ArialMT"/>
        </w:rPr>
        <w:t xml:space="preserve">examinations in consultation with the </w:t>
      </w:r>
      <w:r w:rsidR="00524C91" w:rsidRPr="00C80F07">
        <w:rPr>
          <w:rFonts w:ascii="Bookman Old Style" w:hAnsi="Bookman Old Style" w:cs="ArialMT"/>
        </w:rPr>
        <w:t>N</w:t>
      </w:r>
      <w:r w:rsidR="00524C91">
        <w:rPr>
          <w:rFonts w:ascii="Bookman Old Style" w:hAnsi="Bookman Old Style" w:cs="ArialMT"/>
        </w:rPr>
        <w:t>ational</w:t>
      </w:r>
      <w:r w:rsidR="001E4A57">
        <w:rPr>
          <w:rFonts w:ascii="Bookman Old Style" w:hAnsi="Bookman Old Style" w:cs="ArialMT"/>
        </w:rPr>
        <w:t xml:space="preserve"> </w:t>
      </w:r>
      <w:r w:rsidRPr="00C80F07">
        <w:rPr>
          <w:rFonts w:ascii="Bookman Old Style" w:hAnsi="Bookman Old Style" w:cs="ArialMT"/>
        </w:rPr>
        <w:t>G</w:t>
      </w:r>
      <w:r w:rsidR="001E4A57">
        <w:rPr>
          <w:rFonts w:ascii="Bookman Old Style" w:hAnsi="Bookman Old Style" w:cs="ArialMT"/>
        </w:rPr>
        <w:t xml:space="preserve">rades </w:t>
      </w:r>
      <w:r w:rsidR="00524C91" w:rsidRPr="00C80F07">
        <w:rPr>
          <w:rFonts w:ascii="Bookman Old Style" w:hAnsi="Bookman Old Style" w:cs="ArialMT"/>
        </w:rPr>
        <w:t>C</w:t>
      </w:r>
      <w:r w:rsidR="00524C91">
        <w:rPr>
          <w:rFonts w:ascii="Bookman Old Style" w:hAnsi="Bookman Old Style" w:cs="ArialMT"/>
        </w:rPr>
        <w:t>ommittee</w:t>
      </w:r>
      <w:r w:rsidRPr="00C80F07">
        <w:rPr>
          <w:rFonts w:ascii="Bookman Old Style" w:hAnsi="Bookman Old Style" w:cs="ArialMT"/>
        </w:rPr>
        <w:t xml:space="preserve"> and grade under the authority of</w:t>
      </w:r>
      <w:r w:rsidR="001E4A57">
        <w:rPr>
          <w:rFonts w:ascii="Bookman Old Style" w:hAnsi="Bookman Old Style" w:cs="ArialMT"/>
        </w:rPr>
        <w:t xml:space="preserve"> </w:t>
      </w:r>
      <w:r w:rsidRPr="001E4A57">
        <w:rPr>
          <w:rFonts w:ascii="Bookman Old Style" w:hAnsi="Bookman Old Style" w:cs="ArialMT"/>
        </w:rPr>
        <w:t xml:space="preserve">the </w:t>
      </w:r>
      <w:r w:rsidR="00821839">
        <w:rPr>
          <w:rFonts w:ascii="Bookman Old Style" w:hAnsi="Bookman Old Style" w:cs="ArialMT"/>
        </w:rPr>
        <w:t>G</w:t>
      </w:r>
      <w:r w:rsidR="00074DD7">
        <w:rPr>
          <w:rFonts w:ascii="Bookman Old Style" w:hAnsi="Bookman Old Style" w:cs="ArialMT"/>
        </w:rPr>
        <w:t>rading Authority</w:t>
      </w:r>
      <w:r w:rsidRPr="001E4A57">
        <w:rPr>
          <w:rFonts w:ascii="Bookman Old Style" w:hAnsi="Bookman Old Style" w:cs="ArialMT"/>
        </w:rPr>
        <w:t xml:space="preserve"> on behalf of the </w:t>
      </w:r>
      <w:r w:rsidR="00B03F18">
        <w:rPr>
          <w:rFonts w:ascii="Bookman Old Style" w:hAnsi="Bookman Old Style" w:cs="ArialMT"/>
        </w:rPr>
        <w:t>JA</w:t>
      </w:r>
      <w:r w:rsidRPr="001E4A57">
        <w:rPr>
          <w:rFonts w:ascii="Bookman Old Style" w:hAnsi="Bookman Old Style" w:cs="ArialMT"/>
        </w:rPr>
        <w:t>.</w:t>
      </w:r>
    </w:p>
    <w:p w:rsidR="001E4A57" w:rsidRPr="001E4A57" w:rsidRDefault="001E4A57" w:rsidP="001E4A57">
      <w:pPr>
        <w:pStyle w:val="ListParagraph"/>
        <w:autoSpaceDE w:val="0"/>
        <w:autoSpaceDN w:val="0"/>
        <w:adjustRightInd w:val="0"/>
        <w:spacing w:after="0" w:line="240" w:lineRule="auto"/>
        <w:rPr>
          <w:rFonts w:ascii="Bookman Old Style" w:hAnsi="Bookman Old Style" w:cs="ArialMT"/>
        </w:rPr>
      </w:pPr>
    </w:p>
    <w:p w:rsidR="00D4231E" w:rsidRDefault="00D4231E" w:rsidP="00C81D5D">
      <w:pPr>
        <w:pStyle w:val="ListParagraph"/>
        <w:numPr>
          <w:ilvl w:val="0"/>
          <w:numId w:val="13"/>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All grading examinations must be conducted by a</w:t>
      </w:r>
      <w:r w:rsidR="001E4A57">
        <w:rPr>
          <w:rFonts w:ascii="Bookman Old Style" w:hAnsi="Bookman Old Style" w:cs="ArialMT"/>
        </w:rPr>
        <w:t xml:space="preserve">n </w:t>
      </w:r>
      <w:r w:rsidR="00592A3B">
        <w:rPr>
          <w:rFonts w:ascii="Bookman Old Style" w:hAnsi="Bookman Old Style" w:cs="ArialMT"/>
        </w:rPr>
        <w:t>approved</w:t>
      </w:r>
      <w:r w:rsidRPr="00C80F07">
        <w:rPr>
          <w:rFonts w:ascii="Bookman Old Style" w:hAnsi="Bookman Old Style" w:cs="ArialMT"/>
        </w:rPr>
        <w:t xml:space="preserve"> grading panel.</w:t>
      </w:r>
    </w:p>
    <w:p w:rsidR="001E4A57" w:rsidRPr="00C80F07" w:rsidRDefault="001E4A57" w:rsidP="001E4A57">
      <w:pPr>
        <w:pStyle w:val="ListParagraph"/>
        <w:autoSpaceDE w:val="0"/>
        <w:autoSpaceDN w:val="0"/>
        <w:adjustRightInd w:val="0"/>
        <w:spacing w:after="0" w:line="240" w:lineRule="auto"/>
        <w:rPr>
          <w:rFonts w:ascii="Bookman Old Style" w:hAnsi="Bookman Old Style" w:cs="ArialMT"/>
        </w:rPr>
      </w:pPr>
    </w:p>
    <w:p w:rsidR="00D4231E" w:rsidRDefault="00D4231E" w:rsidP="00C81D5D">
      <w:pPr>
        <w:pStyle w:val="ListParagraph"/>
        <w:numPr>
          <w:ilvl w:val="0"/>
          <w:numId w:val="13"/>
        </w:numPr>
        <w:autoSpaceDE w:val="0"/>
        <w:autoSpaceDN w:val="0"/>
        <w:adjustRightInd w:val="0"/>
        <w:spacing w:after="0" w:line="240" w:lineRule="auto"/>
        <w:rPr>
          <w:rFonts w:ascii="Bookman Old Style" w:hAnsi="Bookman Old Style" w:cs="ArialMT"/>
        </w:rPr>
      </w:pPr>
      <w:r w:rsidRPr="00C80F07">
        <w:rPr>
          <w:rFonts w:ascii="Bookman Old Style" w:hAnsi="Bookman Old Style" w:cs="ArialMT"/>
        </w:rPr>
        <w:t>The Grading Panel must have a minimum of three (3) D</w:t>
      </w:r>
      <w:r w:rsidR="00821839">
        <w:rPr>
          <w:rFonts w:ascii="Bookman Old Style" w:hAnsi="Bookman Old Style" w:cs="ArialMT"/>
        </w:rPr>
        <w:t>AN</w:t>
      </w:r>
      <w:r w:rsidRPr="00C80F07">
        <w:rPr>
          <w:rFonts w:ascii="Bookman Old Style" w:hAnsi="Bookman Old Style" w:cs="ArialMT"/>
        </w:rPr>
        <w:t xml:space="preserve"> grades, one of who must be 2</w:t>
      </w:r>
      <w:r w:rsidR="001E4A57">
        <w:rPr>
          <w:rFonts w:ascii="Bookman Old Style" w:hAnsi="Bookman Old Style" w:cs="ArialMT"/>
        </w:rPr>
        <w:t xml:space="preserve"> </w:t>
      </w:r>
      <w:r w:rsidRPr="001E4A57">
        <w:rPr>
          <w:rFonts w:ascii="Bookman Old Style" w:hAnsi="Bookman Old Style" w:cs="ArialMT"/>
        </w:rPr>
        <w:t>grades higher than the highest applicant’s rank being examined. For example, a Grading Panel for a</w:t>
      </w:r>
      <w:r w:rsidR="001E4A57">
        <w:rPr>
          <w:rFonts w:ascii="Bookman Old Style" w:hAnsi="Bookman Old Style" w:cs="ArialMT"/>
        </w:rPr>
        <w:t xml:space="preserve"> </w:t>
      </w:r>
      <w:r w:rsidRPr="001E4A57">
        <w:rPr>
          <w:rFonts w:ascii="Bookman Old Style" w:hAnsi="Bookman Old Style" w:cs="ArialMT"/>
        </w:rPr>
        <w:t>3rd D</w:t>
      </w:r>
      <w:r w:rsidR="00821839">
        <w:rPr>
          <w:rFonts w:ascii="Bookman Old Style" w:hAnsi="Bookman Old Style" w:cs="ArialMT"/>
        </w:rPr>
        <w:t>AN</w:t>
      </w:r>
      <w:r w:rsidRPr="001E4A57">
        <w:rPr>
          <w:rFonts w:ascii="Bookman Old Style" w:hAnsi="Bookman Old Style" w:cs="ArialMT"/>
        </w:rPr>
        <w:t xml:space="preserve"> applicant sitting for 4th </w:t>
      </w:r>
      <w:r w:rsidR="00C63915">
        <w:rPr>
          <w:rFonts w:ascii="Bookman Old Style" w:hAnsi="Bookman Old Style" w:cs="ArialMT"/>
        </w:rPr>
        <w:t>DAN</w:t>
      </w:r>
      <w:r w:rsidRPr="001E4A57">
        <w:rPr>
          <w:rFonts w:ascii="Bookman Old Style" w:hAnsi="Bookman Old Style" w:cs="ArialMT"/>
        </w:rPr>
        <w:t xml:space="preserve"> promotion must have one </w:t>
      </w:r>
      <w:r w:rsidR="00B03F18">
        <w:rPr>
          <w:rFonts w:ascii="Bookman Old Style" w:hAnsi="Bookman Old Style" w:cs="ArialMT"/>
        </w:rPr>
        <w:t>JA</w:t>
      </w:r>
      <w:r w:rsidRPr="001E4A57">
        <w:rPr>
          <w:rFonts w:ascii="Bookman Old Style" w:hAnsi="Bookman Old Style" w:cs="ArialMT"/>
        </w:rPr>
        <w:t xml:space="preserve"> 6th D</w:t>
      </w:r>
      <w:r w:rsidR="00821839">
        <w:rPr>
          <w:rFonts w:ascii="Bookman Old Style" w:hAnsi="Bookman Old Style" w:cs="ArialMT"/>
        </w:rPr>
        <w:t>AN</w:t>
      </w:r>
      <w:r w:rsidRPr="001E4A57">
        <w:rPr>
          <w:rFonts w:ascii="Bookman Old Style" w:hAnsi="Bookman Old Style" w:cs="ArialMT"/>
        </w:rPr>
        <w:t xml:space="preserve"> member.</w:t>
      </w:r>
    </w:p>
    <w:p w:rsidR="00573D26" w:rsidRDefault="00573D26" w:rsidP="00A13DEC">
      <w:pPr>
        <w:spacing w:after="0"/>
        <w:rPr>
          <w:rFonts w:ascii="Bookman Old Style" w:hAnsi="Bookman Old Style" w:cs="ArialMT"/>
        </w:rPr>
      </w:pPr>
    </w:p>
    <w:p w:rsidR="00573D26" w:rsidRPr="00573D26" w:rsidRDefault="00573D26"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sidRPr="00573D26">
        <w:rPr>
          <w:rFonts w:ascii="Bookman Old Style" w:hAnsi="Bookman Old Style" w:cs="Arial-BoldMT"/>
          <w:b/>
          <w:bCs/>
        </w:rPr>
        <w:t>R</w:t>
      </w:r>
      <w:r>
        <w:rPr>
          <w:rFonts w:ascii="Bookman Old Style" w:hAnsi="Bookman Old Style" w:cs="Arial-BoldMT"/>
          <w:b/>
          <w:bCs/>
        </w:rPr>
        <w:t>EFEREE</w:t>
      </w:r>
      <w:r w:rsidR="00EF2CED">
        <w:rPr>
          <w:rFonts w:ascii="Bookman Old Style" w:hAnsi="Bookman Old Style" w:cs="Arial-BoldMT"/>
          <w:b/>
          <w:bCs/>
        </w:rPr>
        <w:t>ING</w:t>
      </w:r>
    </w:p>
    <w:p w:rsidR="00573D26" w:rsidRPr="00573D26" w:rsidRDefault="00573D26" w:rsidP="00573D26">
      <w:pPr>
        <w:autoSpaceDE w:val="0"/>
        <w:autoSpaceDN w:val="0"/>
        <w:adjustRightInd w:val="0"/>
        <w:spacing w:after="0" w:line="240" w:lineRule="auto"/>
        <w:rPr>
          <w:rFonts w:ascii="Bookman Old Style" w:hAnsi="Bookman Old Style" w:cs="ArialMT"/>
        </w:rPr>
      </w:pPr>
    </w:p>
    <w:p w:rsidR="00E45D86" w:rsidRDefault="009238E6" w:rsidP="00C81D5D">
      <w:pPr>
        <w:pStyle w:val="ListParagraph"/>
        <w:numPr>
          <w:ilvl w:val="0"/>
          <w:numId w:val="22"/>
        </w:numPr>
        <w:autoSpaceDE w:val="0"/>
        <w:autoSpaceDN w:val="0"/>
        <w:adjustRightInd w:val="0"/>
        <w:spacing w:after="0" w:line="240" w:lineRule="auto"/>
        <w:rPr>
          <w:rFonts w:ascii="Bookman Old Style" w:hAnsi="Bookman Old Style" w:cs="ArialMT"/>
        </w:rPr>
      </w:pPr>
      <w:r>
        <w:rPr>
          <w:rFonts w:ascii="Bookman Old Style" w:hAnsi="Bookman Old Style" w:cs="ArialMT"/>
        </w:rPr>
        <w:t>ACT</w:t>
      </w:r>
      <w:r w:rsidRPr="00573D26">
        <w:rPr>
          <w:rFonts w:ascii="Bookman Old Style" w:hAnsi="Bookman Old Style" w:cs="ArialMT"/>
        </w:rPr>
        <w:t xml:space="preserve"> referee</w:t>
      </w:r>
      <w:r>
        <w:rPr>
          <w:rFonts w:ascii="Bookman Old Style" w:hAnsi="Bookman Old Style" w:cs="ArialMT"/>
        </w:rPr>
        <w:t>s</w:t>
      </w:r>
      <w:r w:rsidRPr="00573D26">
        <w:rPr>
          <w:rFonts w:ascii="Bookman Old Style" w:hAnsi="Bookman Old Style" w:cs="ArialMT"/>
        </w:rPr>
        <w:t xml:space="preserve"> must be registered member</w:t>
      </w:r>
      <w:r>
        <w:rPr>
          <w:rFonts w:ascii="Bookman Old Style" w:hAnsi="Bookman Old Style" w:cs="ArialMT"/>
        </w:rPr>
        <w:t>s</w:t>
      </w:r>
      <w:r w:rsidRPr="00573D26">
        <w:rPr>
          <w:rFonts w:ascii="Bookman Old Style" w:hAnsi="Bookman Old Style" w:cs="ArialMT"/>
        </w:rPr>
        <w:t xml:space="preserve"> of </w:t>
      </w:r>
      <w:r>
        <w:rPr>
          <w:rFonts w:ascii="Bookman Old Style" w:hAnsi="Bookman Old Style" w:cs="ArialMT"/>
        </w:rPr>
        <w:t xml:space="preserve">the </w:t>
      </w:r>
      <w:r w:rsidR="00B03F18">
        <w:rPr>
          <w:rFonts w:ascii="Bookman Old Style" w:hAnsi="Bookman Old Style" w:cs="ArialMT"/>
        </w:rPr>
        <w:t>JA</w:t>
      </w:r>
      <w:r>
        <w:rPr>
          <w:rFonts w:ascii="Bookman Old Style" w:hAnsi="Bookman Old Style" w:cs="ArialMT"/>
        </w:rPr>
        <w:t>(ACT).</w:t>
      </w:r>
    </w:p>
    <w:p w:rsidR="0020630B" w:rsidRDefault="0020630B" w:rsidP="0020630B">
      <w:pPr>
        <w:pStyle w:val="ListParagraph"/>
        <w:autoSpaceDE w:val="0"/>
        <w:autoSpaceDN w:val="0"/>
        <w:adjustRightInd w:val="0"/>
        <w:spacing w:after="0" w:line="240" w:lineRule="auto"/>
        <w:rPr>
          <w:rFonts w:ascii="Bookman Old Style" w:hAnsi="Bookman Old Style" w:cs="ArialMT"/>
        </w:rPr>
      </w:pPr>
    </w:p>
    <w:p w:rsidR="002A6642" w:rsidRDefault="002A6642" w:rsidP="00C81D5D">
      <w:pPr>
        <w:pStyle w:val="ListParagraph"/>
        <w:numPr>
          <w:ilvl w:val="0"/>
          <w:numId w:val="22"/>
        </w:numPr>
        <w:autoSpaceDE w:val="0"/>
        <w:autoSpaceDN w:val="0"/>
        <w:adjustRightInd w:val="0"/>
        <w:spacing w:after="0" w:line="240" w:lineRule="auto"/>
        <w:rPr>
          <w:rFonts w:ascii="Bookman Old Style" w:hAnsi="Bookman Old Style" w:cs="ArialMT"/>
        </w:rPr>
      </w:pPr>
      <w:r w:rsidRPr="00D62F24">
        <w:rPr>
          <w:rFonts w:ascii="Bookman Old Style" w:hAnsi="Bookman Old Style" w:cs="ArialMT"/>
        </w:rPr>
        <w:t>Juniors are able to referee, but are limited to refereeing their age group or below.</w:t>
      </w:r>
    </w:p>
    <w:p w:rsidR="00D62F24" w:rsidRDefault="00D62F24" w:rsidP="00D62F24">
      <w:pPr>
        <w:pStyle w:val="ListParagraph"/>
        <w:autoSpaceDE w:val="0"/>
        <w:autoSpaceDN w:val="0"/>
        <w:adjustRightInd w:val="0"/>
        <w:spacing w:after="0" w:line="240" w:lineRule="auto"/>
        <w:rPr>
          <w:rFonts w:ascii="Bookman Old Style" w:hAnsi="Bookman Old Style" w:cs="ArialMT"/>
        </w:rPr>
      </w:pPr>
    </w:p>
    <w:p w:rsidR="00D62F24" w:rsidRPr="00D62F24" w:rsidRDefault="00D62F24" w:rsidP="00C81D5D">
      <w:pPr>
        <w:pStyle w:val="ListParagraph"/>
        <w:numPr>
          <w:ilvl w:val="0"/>
          <w:numId w:val="22"/>
        </w:numPr>
        <w:autoSpaceDE w:val="0"/>
        <w:autoSpaceDN w:val="0"/>
        <w:adjustRightInd w:val="0"/>
        <w:spacing w:after="0" w:line="240" w:lineRule="auto"/>
        <w:rPr>
          <w:rFonts w:ascii="Bookman Old Style" w:hAnsi="Bookman Old Style" w:cs="ArialMT"/>
        </w:rPr>
      </w:pPr>
      <w:r>
        <w:rPr>
          <w:rFonts w:ascii="Bookman Old Style" w:hAnsi="Bookman Old Style" w:cs="ArialMT"/>
        </w:rPr>
        <w:t>The following procedures apply for referee promotions:</w:t>
      </w:r>
    </w:p>
    <w:p w:rsidR="00D62F24" w:rsidRPr="00D62F24" w:rsidRDefault="002A6642" w:rsidP="00C81D5D">
      <w:pPr>
        <w:pStyle w:val="ListParagraph"/>
        <w:numPr>
          <w:ilvl w:val="0"/>
          <w:numId w:val="23"/>
        </w:numPr>
        <w:autoSpaceDE w:val="0"/>
        <w:autoSpaceDN w:val="0"/>
        <w:adjustRightInd w:val="0"/>
        <w:spacing w:after="0" w:line="240" w:lineRule="auto"/>
        <w:ind w:left="1080"/>
        <w:rPr>
          <w:rFonts w:ascii="Bookman Old Style" w:hAnsi="Bookman Old Style" w:cs="ArialMT"/>
        </w:rPr>
      </w:pPr>
      <w:r w:rsidRPr="00D62F24">
        <w:rPr>
          <w:rFonts w:ascii="Bookman Old Style" w:hAnsi="Bookman Old Style" w:cs="ArialMT"/>
        </w:rPr>
        <w:t>State C: Successfully complete a practical examination. This consists of refereeing at ACT club tournamen</w:t>
      </w:r>
      <w:r w:rsidR="00D62F24">
        <w:rPr>
          <w:rFonts w:ascii="Bookman Old Style" w:hAnsi="Bookman Old Style" w:cs="ArialMT"/>
        </w:rPr>
        <w:t xml:space="preserve">ts, and doing reasonably well, </w:t>
      </w:r>
      <w:r w:rsidRPr="00D62F24">
        <w:rPr>
          <w:rFonts w:ascii="Bookman Old Style" w:hAnsi="Bookman Old Style" w:cs="ArialMT"/>
        </w:rPr>
        <w:t>as judged</w:t>
      </w:r>
      <w:r w:rsidR="00D62F24">
        <w:rPr>
          <w:rFonts w:ascii="Bookman Old Style" w:hAnsi="Bookman Old Style" w:cs="ArialMT"/>
        </w:rPr>
        <w:t xml:space="preserve"> by the ACT Referee Commission.</w:t>
      </w:r>
    </w:p>
    <w:p w:rsidR="00D62F24" w:rsidRPr="00D62F24" w:rsidRDefault="002A6642" w:rsidP="00C81D5D">
      <w:pPr>
        <w:pStyle w:val="ListParagraph"/>
        <w:numPr>
          <w:ilvl w:val="0"/>
          <w:numId w:val="23"/>
        </w:numPr>
        <w:autoSpaceDE w:val="0"/>
        <w:autoSpaceDN w:val="0"/>
        <w:adjustRightInd w:val="0"/>
        <w:spacing w:after="0" w:line="240" w:lineRule="auto"/>
        <w:ind w:left="1080"/>
        <w:rPr>
          <w:rFonts w:ascii="Bookman Old Style" w:hAnsi="Bookman Old Style" w:cs="ArialMT"/>
        </w:rPr>
      </w:pPr>
      <w:r w:rsidRPr="00D62F24">
        <w:rPr>
          <w:rFonts w:ascii="Bookman Old Style" w:hAnsi="Bookman Old Style" w:cs="ArialMT"/>
        </w:rPr>
        <w:t xml:space="preserve">State B: Successfully complete a practical examination. This consists of refereeing at ACT club tournaments and ACT State </w:t>
      </w:r>
      <w:r w:rsidR="00D62F24">
        <w:rPr>
          <w:rFonts w:ascii="Bookman Old Style" w:hAnsi="Bookman Old Style" w:cs="ArialMT"/>
        </w:rPr>
        <w:t xml:space="preserve">Titles, and performing well, </w:t>
      </w:r>
      <w:r w:rsidRPr="00D62F24">
        <w:rPr>
          <w:rFonts w:ascii="Bookman Old Style" w:hAnsi="Bookman Old Style" w:cs="ArialMT"/>
        </w:rPr>
        <w:t>as judged</w:t>
      </w:r>
      <w:r w:rsidR="00D62F24">
        <w:rPr>
          <w:rFonts w:ascii="Bookman Old Style" w:hAnsi="Bookman Old Style" w:cs="ArialMT"/>
        </w:rPr>
        <w:t xml:space="preserve"> by the ACT Referee Commission.</w:t>
      </w:r>
    </w:p>
    <w:p w:rsidR="002A6642" w:rsidRDefault="002A6642" w:rsidP="00C81D5D">
      <w:pPr>
        <w:pStyle w:val="ListParagraph"/>
        <w:numPr>
          <w:ilvl w:val="0"/>
          <w:numId w:val="23"/>
        </w:numPr>
        <w:autoSpaceDE w:val="0"/>
        <w:autoSpaceDN w:val="0"/>
        <w:adjustRightInd w:val="0"/>
        <w:spacing w:after="0" w:line="240" w:lineRule="auto"/>
        <w:ind w:left="1080"/>
        <w:rPr>
          <w:rFonts w:ascii="Bookman Old Style" w:hAnsi="Bookman Old Style" w:cs="ArialMT"/>
        </w:rPr>
      </w:pPr>
      <w:r w:rsidRPr="00D62F24">
        <w:rPr>
          <w:rFonts w:ascii="Bookman Old Style" w:hAnsi="Bookman Old Style" w:cs="ArialMT"/>
        </w:rPr>
        <w:t xml:space="preserve">State A: Successfully complete a practical examination. This consists of refereeing at ACT club tournaments and ACT State Titles, and </w:t>
      </w:r>
      <w:r w:rsidR="00D62F24">
        <w:rPr>
          <w:rFonts w:ascii="Bookman Old Style" w:hAnsi="Bookman Old Style" w:cs="ArialMT"/>
        </w:rPr>
        <w:t xml:space="preserve">performing a proficient level, </w:t>
      </w:r>
      <w:r w:rsidRPr="00D62F24">
        <w:rPr>
          <w:rFonts w:ascii="Bookman Old Style" w:hAnsi="Bookman Old Style" w:cs="ArialMT"/>
        </w:rPr>
        <w:t>as judged by the A</w:t>
      </w:r>
      <w:r w:rsidR="00D62F24">
        <w:rPr>
          <w:rFonts w:ascii="Bookman Old Style" w:hAnsi="Bookman Old Style" w:cs="ArialMT"/>
        </w:rPr>
        <w:t>CT Referee Commission.</w:t>
      </w:r>
    </w:p>
    <w:p w:rsidR="00D62F24" w:rsidRPr="00D62F24" w:rsidRDefault="00D62F24" w:rsidP="00D62F24">
      <w:pPr>
        <w:pStyle w:val="ListParagraph"/>
        <w:autoSpaceDE w:val="0"/>
        <w:autoSpaceDN w:val="0"/>
        <w:adjustRightInd w:val="0"/>
        <w:spacing w:after="0" w:line="240" w:lineRule="auto"/>
        <w:ind w:left="1080"/>
        <w:rPr>
          <w:rFonts w:ascii="Bookman Old Style" w:hAnsi="Bookman Old Style" w:cs="ArialMT"/>
        </w:rPr>
      </w:pPr>
    </w:p>
    <w:p w:rsidR="002A6642" w:rsidRDefault="00D62F24" w:rsidP="00C81D5D">
      <w:pPr>
        <w:pStyle w:val="ListParagraph"/>
        <w:numPr>
          <w:ilvl w:val="0"/>
          <w:numId w:val="22"/>
        </w:numPr>
        <w:autoSpaceDE w:val="0"/>
        <w:autoSpaceDN w:val="0"/>
        <w:adjustRightInd w:val="0"/>
        <w:spacing w:after="0" w:line="240" w:lineRule="auto"/>
        <w:rPr>
          <w:rFonts w:ascii="Bookman Old Style" w:hAnsi="Bookman Old Style" w:cs="ArialMT"/>
        </w:rPr>
      </w:pPr>
      <w:r>
        <w:rPr>
          <w:rFonts w:ascii="Bookman Old Style" w:hAnsi="Bookman Old Style" w:cs="ArialMT"/>
        </w:rPr>
        <w:t>I</w:t>
      </w:r>
      <w:r w:rsidR="002A6642" w:rsidRPr="00D62F24">
        <w:rPr>
          <w:rFonts w:ascii="Bookman Old Style" w:hAnsi="Bookman Old Style" w:cs="ArialMT"/>
        </w:rPr>
        <w:t>t is expected that any person planning on becoming a referee will have read and gained an understanding of the current Judo rules. Advice on interpreting the rules can be obtained from the ACT Referee Commissioner.</w:t>
      </w:r>
    </w:p>
    <w:p w:rsidR="00D62F24" w:rsidRPr="00D62F24" w:rsidRDefault="00D62F24" w:rsidP="00D62F24">
      <w:pPr>
        <w:pStyle w:val="ListParagraph"/>
        <w:autoSpaceDE w:val="0"/>
        <w:autoSpaceDN w:val="0"/>
        <w:adjustRightInd w:val="0"/>
        <w:spacing w:after="0" w:line="240" w:lineRule="auto"/>
        <w:rPr>
          <w:rFonts w:ascii="Bookman Old Style" w:hAnsi="Bookman Old Style" w:cs="ArialMT"/>
        </w:rPr>
      </w:pPr>
    </w:p>
    <w:p w:rsidR="002A6642" w:rsidRDefault="002A6642" w:rsidP="00C81D5D">
      <w:pPr>
        <w:pStyle w:val="ListParagraph"/>
        <w:numPr>
          <w:ilvl w:val="0"/>
          <w:numId w:val="22"/>
        </w:numPr>
        <w:autoSpaceDE w:val="0"/>
        <w:autoSpaceDN w:val="0"/>
        <w:adjustRightInd w:val="0"/>
        <w:spacing w:after="0" w:line="240" w:lineRule="auto"/>
        <w:rPr>
          <w:rFonts w:ascii="Calibri" w:hAnsi="Calibri"/>
        </w:rPr>
      </w:pPr>
      <w:r w:rsidRPr="00D62F24">
        <w:rPr>
          <w:rFonts w:ascii="Bookman Old Style" w:hAnsi="Bookman Old Style" w:cs="ArialMT"/>
        </w:rPr>
        <w:t>Regular attendance</w:t>
      </w:r>
      <w:r>
        <w:rPr>
          <w:color w:val="1F497D"/>
        </w:rPr>
        <w:t xml:space="preserve"> </w:t>
      </w:r>
      <w:r w:rsidRPr="00D62F24">
        <w:rPr>
          <w:rFonts w:ascii="Bookman Old Style" w:hAnsi="Bookman Old Style" w:cs="ArialMT"/>
        </w:rPr>
        <w:t xml:space="preserve">at tournaments is required to maintain </w:t>
      </w:r>
      <w:r w:rsidR="00D62F24">
        <w:rPr>
          <w:rFonts w:ascii="Bookman Old Style" w:hAnsi="Bookman Old Style" w:cs="ArialMT"/>
        </w:rPr>
        <w:t>a</w:t>
      </w:r>
      <w:r w:rsidRPr="00D62F24">
        <w:rPr>
          <w:rFonts w:ascii="Bookman Old Style" w:hAnsi="Bookman Old Style" w:cs="ArialMT"/>
        </w:rPr>
        <w:t xml:space="preserve"> referee license.</w:t>
      </w:r>
    </w:p>
    <w:p w:rsidR="002A6642" w:rsidRDefault="002A6642" w:rsidP="00D4231E">
      <w:pPr>
        <w:pStyle w:val="Default"/>
        <w:rPr>
          <w:sz w:val="22"/>
          <w:szCs w:val="22"/>
        </w:rPr>
      </w:pPr>
    </w:p>
    <w:p w:rsidR="00D62F24" w:rsidRDefault="00B42924"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Pr>
          <w:rFonts w:ascii="Bookman Old Style" w:hAnsi="Bookman Old Style" w:cs="Arial-BoldMT"/>
          <w:b/>
          <w:bCs/>
        </w:rPr>
        <w:t xml:space="preserve">COACHING </w:t>
      </w:r>
      <w:r w:rsidR="005628EA">
        <w:rPr>
          <w:rFonts w:ascii="Bookman Old Style" w:hAnsi="Bookman Old Style" w:cs="Arial-BoldMT"/>
          <w:b/>
          <w:bCs/>
        </w:rPr>
        <w:t>ACCREDITATION</w:t>
      </w:r>
      <w:r>
        <w:rPr>
          <w:rFonts w:ascii="Bookman Old Style" w:hAnsi="Bookman Old Style" w:cs="Arial-BoldMT"/>
          <w:b/>
          <w:bCs/>
        </w:rPr>
        <w:t xml:space="preserve"> </w:t>
      </w:r>
      <w:r w:rsidR="00DB5FB8">
        <w:rPr>
          <w:rFonts w:ascii="Bookman Old Style" w:hAnsi="Bookman Old Style" w:cs="Arial-BoldMT"/>
          <w:b/>
          <w:bCs/>
        </w:rPr>
        <w:t>FRAMEWORK</w:t>
      </w:r>
      <w:r w:rsidR="003C698F">
        <w:rPr>
          <w:rFonts w:ascii="Bookman Old Style" w:hAnsi="Bookman Old Style" w:cs="Arial-BoldMT"/>
          <w:b/>
          <w:bCs/>
        </w:rPr>
        <w:t xml:space="preserve"> </w:t>
      </w:r>
      <w:r>
        <w:rPr>
          <w:rFonts w:ascii="Bookman Old Style" w:hAnsi="Bookman Old Style" w:cs="Arial-BoldMT"/>
          <w:b/>
          <w:bCs/>
        </w:rPr>
        <w:t>(</w:t>
      </w:r>
      <w:r w:rsidR="00DB5FB8">
        <w:rPr>
          <w:rFonts w:ascii="Bookman Old Style" w:hAnsi="Bookman Old Style" w:cs="Arial-BoldMT"/>
          <w:b/>
          <w:bCs/>
        </w:rPr>
        <w:t>CAF</w:t>
      </w:r>
      <w:r>
        <w:rPr>
          <w:rFonts w:ascii="Bookman Old Style" w:hAnsi="Bookman Old Style" w:cs="Arial-BoldMT"/>
          <w:b/>
          <w:bCs/>
        </w:rPr>
        <w:t>)</w:t>
      </w:r>
    </w:p>
    <w:p w:rsidR="00D62F24" w:rsidRDefault="00D62F24" w:rsidP="00D62F24">
      <w:pPr>
        <w:autoSpaceDE w:val="0"/>
        <w:autoSpaceDN w:val="0"/>
        <w:adjustRightInd w:val="0"/>
        <w:spacing w:after="0" w:line="240" w:lineRule="auto"/>
        <w:rPr>
          <w:rFonts w:ascii="Bookman Old Style" w:hAnsi="Bookman Old Style" w:cs="Arial-BoldMT"/>
          <w:b/>
          <w:bCs/>
        </w:rPr>
      </w:pPr>
    </w:p>
    <w:p w:rsidR="00CE0FF9" w:rsidRPr="0020630B" w:rsidRDefault="00CE0FF9" w:rsidP="00C81D5D">
      <w:pPr>
        <w:pStyle w:val="ListParagraph"/>
        <w:numPr>
          <w:ilvl w:val="0"/>
          <w:numId w:val="24"/>
        </w:numPr>
        <w:autoSpaceDE w:val="0"/>
        <w:autoSpaceDN w:val="0"/>
        <w:adjustRightInd w:val="0"/>
        <w:spacing w:after="0" w:line="240" w:lineRule="auto"/>
        <w:rPr>
          <w:rFonts w:ascii="Bookman Old Style" w:hAnsi="Bookman Old Style" w:cs="ArialMT"/>
        </w:rPr>
      </w:pPr>
      <w:r w:rsidRPr="0020630B">
        <w:rPr>
          <w:rFonts w:ascii="Bookman Old Style" w:hAnsi="Bookman Old Style" w:cs="ArialMT"/>
        </w:rPr>
        <w:t xml:space="preserve">The </w:t>
      </w:r>
      <w:r w:rsidR="00B03F18">
        <w:rPr>
          <w:rFonts w:ascii="Bookman Old Style" w:hAnsi="Bookman Old Style" w:cs="ArialMT"/>
        </w:rPr>
        <w:t>JA</w:t>
      </w:r>
      <w:r w:rsidRPr="0020630B">
        <w:rPr>
          <w:rFonts w:ascii="Bookman Old Style" w:hAnsi="Bookman Old Style" w:cs="ArialMT"/>
        </w:rPr>
        <w:t xml:space="preserve">(ACT) will conduct a least </w:t>
      </w:r>
      <w:r w:rsidR="0020630B">
        <w:rPr>
          <w:rFonts w:ascii="Bookman Old Style" w:hAnsi="Bookman Old Style" w:cs="ArialMT"/>
        </w:rPr>
        <w:t>1</w:t>
      </w:r>
      <w:r w:rsidRPr="0020630B">
        <w:rPr>
          <w:rFonts w:ascii="Bookman Old Style" w:hAnsi="Bookman Old Style" w:cs="ArialMT"/>
        </w:rPr>
        <w:t xml:space="preserve"> </w:t>
      </w:r>
      <w:r w:rsidR="00ED31C1">
        <w:rPr>
          <w:rFonts w:ascii="Bookman Old Style" w:hAnsi="Bookman Old Style" w:cs="ArialMT"/>
        </w:rPr>
        <w:t>CAF</w:t>
      </w:r>
      <w:r w:rsidRPr="0020630B">
        <w:rPr>
          <w:rFonts w:ascii="Bookman Old Style" w:hAnsi="Bookman Old Style" w:cs="ArialMT"/>
        </w:rPr>
        <w:t xml:space="preserve"> seminar each year.</w:t>
      </w:r>
    </w:p>
    <w:p w:rsidR="00CE0FF9" w:rsidRDefault="00CE0FF9" w:rsidP="00CE0FF9">
      <w:pPr>
        <w:pStyle w:val="ListParagraph"/>
        <w:autoSpaceDE w:val="0"/>
        <w:autoSpaceDN w:val="0"/>
        <w:adjustRightInd w:val="0"/>
        <w:spacing w:after="0" w:line="240" w:lineRule="auto"/>
        <w:rPr>
          <w:rFonts w:ascii="Bookman Old Style" w:hAnsi="Bookman Old Style" w:cs="ArialMT"/>
        </w:rPr>
      </w:pPr>
    </w:p>
    <w:p w:rsidR="00505B1D" w:rsidRDefault="00505B1D"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Pr>
          <w:rFonts w:ascii="Bookman Old Style" w:hAnsi="Bookman Old Style" w:cs="Arial-BoldMT"/>
          <w:b/>
          <w:bCs/>
        </w:rPr>
        <w:t>COACHING</w:t>
      </w:r>
    </w:p>
    <w:p w:rsidR="00505B1D" w:rsidRDefault="00505B1D" w:rsidP="00505B1D">
      <w:pPr>
        <w:pStyle w:val="ListParagraph"/>
        <w:autoSpaceDE w:val="0"/>
        <w:autoSpaceDN w:val="0"/>
        <w:adjustRightInd w:val="0"/>
        <w:spacing w:after="0" w:line="240" w:lineRule="auto"/>
        <w:ind w:left="426"/>
        <w:rPr>
          <w:rFonts w:ascii="Bookman Old Style" w:hAnsi="Bookman Old Style" w:cs="Arial-BoldMT"/>
          <w:b/>
          <w:bCs/>
        </w:rPr>
      </w:pPr>
    </w:p>
    <w:p w:rsidR="00505B1D" w:rsidRPr="00505B1D" w:rsidRDefault="00505B1D" w:rsidP="00505B1D">
      <w:pPr>
        <w:pStyle w:val="ListParagraph"/>
        <w:autoSpaceDE w:val="0"/>
        <w:autoSpaceDN w:val="0"/>
        <w:adjustRightInd w:val="0"/>
        <w:spacing w:after="0" w:line="240" w:lineRule="auto"/>
        <w:ind w:left="426"/>
        <w:rPr>
          <w:rFonts w:ascii="Bookman Old Style" w:hAnsi="Bookman Old Style" w:cs="ArialMT"/>
        </w:rPr>
      </w:pPr>
      <w:r w:rsidRPr="00287C8A">
        <w:rPr>
          <w:rFonts w:ascii="Bookman Old Style" w:hAnsi="Bookman Old Style" w:cs="ArialMT"/>
        </w:rPr>
        <w:t>Terms of reference for a Coach</w:t>
      </w:r>
      <w:r w:rsidR="00287C8A">
        <w:rPr>
          <w:rFonts w:ascii="Bookman Old Style" w:hAnsi="Bookman Old Style" w:cs="ArialMT"/>
        </w:rPr>
        <w:t>ing Commission to be developed by October 2018</w:t>
      </w:r>
      <w:r w:rsidRPr="00287C8A">
        <w:rPr>
          <w:rFonts w:ascii="Bookman Old Style" w:hAnsi="Bookman Old Style" w:cs="ArialMT"/>
        </w:rPr>
        <w:t>.</w:t>
      </w:r>
    </w:p>
    <w:p w:rsidR="00505B1D" w:rsidRDefault="00505B1D" w:rsidP="00505B1D">
      <w:pPr>
        <w:pStyle w:val="ListParagraph"/>
        <w:autoSpaceDE w:val="0"/>
        <w:autoSpaceDN w:val="0"/>
        <w:adjustRightInd w:val="0"/>
        <w:spacing w:after="0" w:line="240" w:lineRule="auto"/>
        <w:ind w:left="426"/>
        <w:rPr>
          <w:rFonts w:ascii="Bookman Old Style" w:hAnsi="Bookman Old Style" w:cs="Arial-BoldMT"/>
          <w:b/>
          <w:bCs/>
        </w:rPr>
      </w:pPr>
    </w:p>
    <w:p w:rsidR="00213EE3" w:rsidRDefault="00213EE3" w:rsidP="00505B1D">
      <w:pPr>
        <w:pStyle w:val="ListParagraph"/>
        <w:autoSpaceDE w:val="0"/>
        <w:autoSpaceDN w:val="0"/>
        <w:adjustRightInd w:val="0"/>
        <w:spacing w:after="0" w:line="240" w:lineRule="auto"/>
        <w:ind w:left="426"/>
        <w:rPr>
          <w:rFonts w:ascii="Bookman Old Style" w:hAnsi="Bookman Old Style" w:cs="Arial-BoldMT"/>
          <w:b/>
          <w:bCs/>
        </w:rPr>
      </w:pPr>
    </w:p>
    <w:p w:rsidR="001E4A57" w:rsidRDefault="001E4A57"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sidRPr="002A53CD">
        <w:rPr>
          <w:rFonts w:ascii="Bookman Old Style" w:hAnsi="Bookman Old Style" w:cs="Arial-BoldMT"/>
          <w:b/>
          <w:bCs/>
        </w:rPr>
        <w:lastRenderedPageBreak/>
        <w:t>MEMBER PROTECTION POLICY</w:t>
      </w:r>
    </w:p>
    <w:p w:rsidR="001E4A57" w:rsidRPr="002A53CD" w:rsidRDefault="001E4A57" w:rsidP="001E4A57">
      <w:pPr>
        <w:pStyle w:val="ListParagraph"/>
        <w:autoSpaceDE w:val="0"/>
        <w:autoSpaceDN w:val="0"/>
        <w:adjustRightInd w:val="0"/>
        <w:spacing w:after="0" w:line="240" w:lineRule="auto"/>
        <w:ind w:left="360"/>
        <w:rPr>
          <w:rFonts w:ascii="Bookman Old Style" w:hAnsi="Bookman Old Style" w:cs="Arial-BoldMT"/>
          <w:b/>
          <w:bCs/>
        </w:rPr>
      </w:pPr>
    </w:p>
    <w:p w:rsidR="001E4A57" w:rsidRDefault="001E4A57" w:rsidP="00C81D5D">
      <w:pPr>
        <w:pStyle w:val="ListParagraph"/>
        <w:numPr>
          <w:ilvl w:val="0"/>
          <w:numId w:val="12"/>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 xml:space="preserve">The </w:t>
      </w:r>
      <w:r w:rsidR="00B03F18">
        <w:rPr>
          <w:rFonts w:ascii="Bookman Old Style" w:hAnsi="Bookman Old Style" w:cs="ArialMT"/>
        </w:rPr>
        <w:t>JA</w:t>
      </w:r>
      <w:r w:rsidR="00592A3B">
        <w:rPr>
          <w:rFonts w:ascii="Bookman Old Style" w:hAnsi="Bookman Old Style" w:cs="ArialMT"/>
        </w:rPr>
        <w:t>(ACT)</w:t>
      </w:r>
      <w:r w:rsidRPr="00FB70FA">
        <w:rPr>
          <w:rFonts w:ascii="Bookman Old Style" w:hAnsi="Bookman Old Style" w:cs="ArialMT"/>
        </w:rPr>
        <w:t xml:space="preserve"> </w:t>
      </w:r>
      <w:r w:rsidR="00074DD7">
        <w:rPr>
          <w:rFonts w:ascii="Bookman Old Style" w:hAnsi="Bookman Old Style" w:cs="ArialMT"/>
        </w:rPr>
        <w:t xml:space="preserve">shall </w:t>
      </w:r>
      <w:r w:rsidR="00592A3B">
        <w:rPr>
          <w:rFonts w:ascii="Bookman Old Style" w:hAnsi="Bookman Old Style" w:cs="ArialMT"/>
        </w:rPr>
        <w:t xml:space="preserve">have a </w:t>
      </w:r>
      <w:r w:rsidR="00DD600E">
        <w:rPr>
          <w:rFonts w:ascii="Bookman Old Style" w:hAnsi="Bookman Old Style" w:cs="ArialMT"/>
        </w:rPr>
        <w:t xml:space="preserve">Member </w:t>
      </w:r>
      <w:r w:rsidRPr="00FB70FA">
        <w:rPr>
          <w:rFonts w:ascii="Bookman Old Style" w:hAnsi="Bookman Old Style" w:cs="ArialMT"/>
        </w:rPr>
        <w:t>Protection Policy.</w:t>
      </w:r>
    </w:p>
    <w:p w:rsidR="001E4A57" w:rsidRPr="00FB70FA" w:rsidRDefault="001E4A57" w:rsidP="001E4A57">
      <w:pPr>
        <w:pStyle w:val="ListParagraph"/>
        <w:autoSpaceDE w:val="0"/>
        <w:autoSpaceDN w:val="0"/>
        <w:adjustRightInd w:val="0"/>
        <w:spacing w:after="0" w:line="240" w:lineRule="auto"/>
        <w:rPr>
          <w:rFonts w:ascii="Bookman Old Style" w:hAnsi="Bookman Old Style" w:cs="ArialMT"/>
        </w:rPr>
      </w:pPr>
    </w:p>
    <w:p w:rsidR="001E4A57" w:rsidRPr="00592A3B" w:rsidRDefault="001E4A57" w:rsidP="00C81D5D">
      <w:pPr>
        <w:pStyle w:val="ListParagraph"/>
        <w:numPr>
          <w:ilvl w:val="0"/>
          <w:numId w:val="12"/>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The wording of the Member Protection Pol</w:t>
      </w:r>
      <w:r>
        <w:rPr>
          <w:rFonts w:ascii="Bookman Old Style" w:hAnsi="Bookman Old Style" w:cs="ArialMT"/>
        </w:rPr>
        <w:t>icy, as adopted and amended from</w:t>
      </w:r>
      <w:r w:rsidR="00592A3B">
        <w:rPr>
          <w:rFonts w:ascii="Bookman Old Style" w:hAnsi="Bookman Old Style" w:cs="ArialMT"/>
        </w:rPr>
        <w:t xml:space="preserve"> </w:t>
      </w:r>
      <w:r w:rsidRPr="00592A3B">
        <w:rPr>
          <w:rFonts w:ascii="Bookman Old Style" w:hAnsi="Bookman Old Style" w:cs="ArialMT"/>
        </w:rPr>
        <w:t xml:space="preserve">time to time, shall be published on the </w:t>
      </w:r>
      <w:r w:rsidR="00B03F18">
        <w:rPr>
          <w:rFonts w:ascii="Bookman Old Style" w:hAnsi="Bookman Old Style" w:cs="ArialMT"/>
        </w:rPr>
        <w:t>JA</w:t>
      </w:r>
      <w:r w:rsidR="00592A3B">
        <w:rPr>
          <w:rFonts w:ascii="Bookman Old Style" w:hAnsi="Bookman Old Style" w:cs="ArialMT"/>
        </w:rPr>
        <w:t>(ACT)</w:t>
      </w:r>
      <w:r w:rsidRPr="00592A3B">
        <w:rPr>
          <w:rFonts w:ascii="Bookman Old Style" w:hAnsi="Bookman Old Style" w:cs="ArialMT"/>
        </w:rPr>
        <w:t xml:space="preserve"> website.</w:t>
      </w:r>
    </w:p>
    <w:p w:rsidR="001E4A57" w:rsidRPr="00FB70FA" w:rsidRDefault="001E4A57" w:rsidP="001E4A57">
      <w:pPr>
        <w:pStyle w:val="ListParagraph"/>
        <w:autoSpaceDE w:val="0"/>
        <w:autoSpaceDN w:val="0"/>
        <w:adjustRightInd w:val="0"/>
        <w:spacing w:after="0" w:line="240" w:lineRule="auto"/>
        <w:rPr>
          <w:rFonts w:ascii="Bookman Old Style" w:hAnsi="Bookman Old Style" w:cs="ArialMT"/>
        </w:rPr>
      </w:pPr>
    </w:p>
    <w:p w:rsidR="00F21640" w:rsidRDefault="00592A3B" w:rsidP="00C81D5D">
      <w:pPr>
        <w:pStyle w:val="ListParagraph"/>
        <w:numPr>
          <w:ilvl w:val="0"/>
          <w:numId w:val="12"/>
        </w:numPr>
        <w:autoSpaceDE w:val="0"/>
        <w:autoSpaceDN w:val="0"/>
        <w:adjustRightInd w:val="0"/>
        <w:spacing w:after="0" w:line="240" w:lineRule="auto"/>
        <w:rPr>
          <w:rFonts w:ascii="Bookman Old Style" w:hAnsi="Bookman Old Style" w:cs="ArialMT"/>
        </w:rPr>
      </w:pPr>
      <w:r>
        <w:rPr>
          <w:rFonts w:ascii="Bookman Old Style" w:hAnsi="Bookman Old Style" w:cs="ArialMT"/>
        </w:rPr>
        <w:t>C</w:t>
      </w:r>
      <w:r w:rsidR="001E4A57" w:rsidRPr="00FB70FA">
        <w:rPr>
          <w:rFonts w:ascii="Bookman Old Style" w:hAnsi="Bookman Old Style" w:cs="ArialMT"/>
        </w:rPr>
        <w:t xml:space="preserve">lubs </w:t>
      </w:r>
      <w:r w:rsidR="00074DD7">
        <w:rPr>
          <w:rFonts w:ascii="Bookman Old Style" w:hAnsi="Bookman Old Style" w:cs="ArialMT"/>
        </w:rPr>
        <w:t>shall</w:t>
      </w:r>
      <w:r w:rsidR="00074DD7" w:rsidRPr="00FB70FA">
        <w:rPr>
          <w:rFonts w:ascii="Bookman Old Style" w:hAnsi="Bookman Old Style" w:cs="ArialMT"/>
        </w:rPr>
        <w:t xml:space="preserve"> </w:t>
      </w:r>
      <w:r w:rsidR="001E4A57" w:rsidRPr="00FB70FA">
        <w:rPr>
          <w:rFonts w:ascii="Bookman Old Style" w:hAnsi="Bookman Old Style" w:cs="ArialMT"/>
        </w:rPr>
        <w:t>adopt, implement and comply</w:t>
      </w:r>
      <w:r w:rsidR="001E4A57">
        <w:rPr>
          <w:rFonts w:ascii="Bookman Old Style" w:hAnsi="Bookman Old Style" w:cs="ArialMT"/>
        </w:rPr>
        <w:t xml:space="preserve"> </w:t>
      </w:r>
      <w:r w:rsidR="001E4A57" w:rsidRPr="002A53CD">
        <w:rPr>
          <w:rFonts w:ascii="Bookman Old Style" w:hAnsi="Bookman Old Style" w:cs="ArialMT"/>
        </w:rPr>
        <w:t xml:space="preserve">with </w:t>
      </w:r>
      <w:r>
        <w:rPr>
          <w:rFonts w:ascii="Bookman Old Style" w:hAnsi="Bookman Old Style" w:cs="ArialMT"/>
        </w:rPr>
        <w:t>the</w:t>
      </w:r>
      <w:r w:rsidR="001E4A57" w:rsidRPr="002A53CD">
        <w:rPr>
          <w:rFonts w:ascii="Bookman Old Style" w:hAnsi="Bookman Old Style" w:cs="ArialMT"/>
        </w:rPr>
        <w:t xml:space="preserve"> policy or, if necessary, adopt, implement and comply with a version of</w:t>
      </w:r>
      <w:r w:rsidR="001E4A57">
        <w:rPr>
          <w:rFonts w:ascii="Bookman Old Style" w:hAnsi="Bookman Old Style" w:cs="ArialMT"/>
        </w:rPr>
        <w:t xml:space="preserve"> </w:t>
      </w:r>
      <w:r>
        <w:rPr>
          <w:rFonts w:ascii="Bookman Old Style" w:hAnsi="Bookman Old Style" w:cs="ArialMT"/>
        </w:rPr>
        <w:t>the</w:t>
      </w:r>
      <w:r w:rsidR="001E4A57" w:rsidRPr="002A53CD">
        <w:rPr>
          <w:rFonts w:ascii="Bookman Old Style" w:hAnsi="Bookman Old Style" w:cs="ArialMT"/>
        </w:rPr>
        <w:t xml:space="preserve"> policy that has been adapted only to the extent that it fulfils the particular</w:t>
      </w:r>
      <w:r w:rsidR="001E4A57">
        <w:rPr>
          <w:rFonts w:ascii="Bookman Old Style" w:hAnsi="Bookman Old Style" w:cs="ArialMT"/>
        </w:rPr>
        <w:t xml:space="preserve"> </w:t>
      </w:r>
      <w:r w:rsidR="001E4A57" w:rsidRPr="002A53CD">
        <w:rPr>
          <w:rFonts w:ascii="Bookman Old Style" w:hAnsi="Bookman Old Style" w:cs="ArialMT"/>
        </w:rPr>
        <w:t>legislative and regulatory requirements.</w:t>
      </w:r>
    </w:p>
    <w:p w:rsidR="00DC6584" w:rsidRPr="006A287B" w:rsidRDefault="00DC6584" w:rsidP="006A287B">
      <w:pPr>
        <w:autoSpaceDE w:val="0"/>
        <w:autoSpaceDN w:val="0"/>
        <w:adjustRightInd w:val="0"/>
        <w:spacing w:after="0" w:line="240" w:lineRule="auto"/>
        <w:rPr>
          <w:rFonts w:cs="Arial-BoldMT"/>
          <w:b/>
          <w:bCs/>
        </w:rPr>
      </w:pPr>
    </w:p>
    <w:p w:rsidR="006249B7" w:rsidRDefault="006249B7"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sidRPr="002A53CD">
        <w:rPr>
          <w:rFonts w:ascii="Bookman Old Style" w:hAnsi="Bookman Old Style" w:cs="Arial-BoldMT"/>
          <w:b/>
          <w:bCs/>
        </w:rPr>
        <w:t>LIFE MEMBERS</w:t>
      </w:r>
    </w:p>
    <w:p w:rsidR="007C4917" w:rsidRPr="001E4A57" w:rsidRDefault="007C4917" w:rsidP="007C4917">
      <w:pPr>
        <w:autoSpaceDE w:val="0"/>
        <w:autoSpaceDN w:val="0"/>
        <w:adjustRightInd w:val="0"/>
        <w:spacing w:after="0" w:line="240" w:lineRule="auto"/>
        <w:rPr>
          <w:rFonts w:ascii="Bookman Old Style" w:hAnsi="Bookman Old Style" w:cs="Arial-BoldMT"/>
          <w:b/>
          <w:bCs/>
          <w:i/>
        </w:rPr>
      </w:pPr>
    </w:p>
    <w:p w:rsidR="006249B7" w:rsidRPr="00854A76" w:rsidRDefault="007C4917" w:rsidP="00C81D5D">
      <w:pPr>
        <w:pStyle w:val="ListParagraph"/>
        <w:numPr>
          <w:ilvl w:val="0"/>
          <w:numId w:val="5"/>
        </w:numPr>
        <w:autoSpaceDE w:val="0"/>
        <w:autoSpaceDN w:val="0"/>
        <w:adjustRightInd w:val="0"/>
        <w:spacing w:after="0" w:line="240" w:lineRule="auto"/>
        <w:rPr>
          <w:rFonts w:ascii="Bookman Old Style" w:hAnsi="Bookman Old Style" w:cs="ArialMT"/>
        </w:rPr>
      </w:pPr>
      <w:r>
        <w:rPr>
          <w:rFonts w:ascii="Bookman Old Style" w:hAnsi="Bookman Old Style" w:cs="ArialMT"/>
        </w:rPr>
        <w:t>O</w:t>
      </w:r>
      <w:r w:rsidR="006249B7" w:rsidRPr="00FB70FA">
        <w:rPr>
          <w:rFonts w:ascii="Bookman Old Style" w:hAnsi="Bookman Old Style" w:cs="ArialMT"/>
        </w:rPr>
        <w:t xml:space="preserve">n the recommendation of </w:t>
      </w:r>
      <w:r>
        <w:rPr>
          <w:rFonts w:ascii="Bookman Old Style" w:hAnsi="Bookman Old Style" w:cs="ArialMT"/>
        </w:rPr>
        <w:t>bona fide registered</w:t>
      </w:r>
      <w:r w:rsidR="006249B7" w:rsidRPr="00FB70FA">
        <w:rPr>
          <w:rFonts w:ascii="Bookman Old Style" w:hAnsi="Bookman Old Style" w:cs="ArialMT"/>
        </w:rPr>
        <w:t xml:space="preserve"> </w:t>
      </w:r>
      <w:r>
        <w:rPr>
          <w:rFonts w:ascii="Bookman Old Style" w:hAnsi="Bookman Old Style" w:cs="ArialMT"/>
        </w:rPr>
        <w:t>Clubs</w:t>
      </w:r>
      <w:r w:rsidR="00854A76">
        <w:rPr>
          <w:rFonts w:ascii="Bookman Old Style" w:hAnsi="Bookman Old Style" w:cs="ArialMT"/>
        </w:rPr>
        <w:t xml:space="preserve"> or elected ‘office bearers’</w:t>
      </w:r>
      <w:r>
        <w:rPr>
          <w:rFonts w:ascii="Bookman Old Style" w:hAnsi="Bookman Old Style" w:cs="ArialMT"/>
        </w:rPr>
        <w:t>,</w:t>
      </w:r>
      <w:r w:rsidR="006249B7" w:rsidRPr="00FB70FA">
        <w:rPr>
          <w:rFonts w:ascii="Bookman Old Style" w:hAnsi="Bookman Old Style" w:cs="ArialMT"/>
        </w:rPr>
        <w:t xml:space="preserve"> Life Membership </w:t>
      </w:r>
      <w:r>
        <w:rPr>
          <w:rFonts w:ascii="Bookman Old Style" w:hAnsi="Bookman Old Style" w:cs="ArialMT"/>
        </w:rPr>
        <w:t xml:space="preserve">may be </w:t>
      </w:r>
      <w:r w:rsidR="003330D2">
        <w:rPr>
          <w:rFonts w:ascii="Bookman Old Style" w:hAnsi="Bookman Old Style" w:cs="ArialMT"/>
        </w:rPr>
        <w:t>conferred</w:t>
      </w:r>
      <w:r w:rsidR="006249B7" w:rsidRPr="00FB70FA">
        <w:rPr>
          <w:rFonts w:ascii="Bookman Old Style" w:hAnsi="Bookman Old Style" w:cs="ArialMT"/>
        </w:rPr>
        <w:t xml:space="preserve"> </w:t>
      </w:r>
      <w:r w:rsidR="006249B7" w:rsidRPr="00707D88">
        <w:rPr>
          <w:rFonts w:ascii="Bookman Old Style" w:hAnsi="Bookman Old Style" w:cs="ArialMT"/>
        </w:rPr>
        <w:t xml:space="preserve">on any </w:t>
      </w:r>
      <w:r w:rsidR="00707D88">
        <w:rPr>
          <w:rFonts w:ascii="Bookman Old Style" w:hAnsi="Bookman Old Style" w:cs="ArialMT"/>
        </w:rPr>
        <w:t>member</w:t>
      </w:r>
      <w:r w:rsidR="006249B7" w:rsidRPr="00707D88">
        <w:rPr>
          <w:rFonts w:ascii="Bookman Old Style" w:hAnsi="Bookman Old Style" w:cs="ArialMT"/>
        </w:rPr>
        <w:t xml:space="preserve"> of good charac</w:t>
      </w:r>
      <w:r w:rsidR="002A53CD">
        <w:rPr>
          <w:rFonts w:ascii="Bookman Old Style" w:hAnsi="Bookman Old Style" w:cs="ArialMT"/>
        </w:rPr>
        <w:t>ter and in good standing who ha</w:t>
      </w:r>
      <w:r w:rsidR="00854A76">
        <w:rPr>
          <w:rFonts w:ascii="Bookman Old Style" w:hAnsi="Bookman Old Style" w:cs="ArialMT"/>
        </w:rPr>
        <w:t xml:space="preserve">s </w:t>
      </w:r>
      <w:r w:rsidR="006249B7" w:rsidRPr="00854A76">
        <w:rPr>
          <w:rFonts w:ascii="Bookman Old Style" w:hAnsi="Bookman Old Style" w:cs="ArialMT"/>
        </w:rPr>
        <w:t>rendered long standing, distinguished and valued service to the sport of Judo in</w:t>
      </w:r>
      <w:r w:rsidR="00707D88" w:rsidRPr="00854A76">
        <w:rPr>
          <w:rFonts w:ascii="Bookman Old Style" w:hAnsi="Bookman Old Style" w:cs="ArialMT"/>
        </w:rPr>
        <w:t xml:space="preserve"> </w:t>
      </w:r>
      <w:r w:rsidR="006249B7" w:rsidRPr="00854A76">
        <w:rPr>
          <w:rFonts w:ascii="Bookman Old Style" w:hAnsi="Bookman Old Style" w:cs="ArialMT"/>
        </w:rPr>
        <w:t>Australia.</w:t>
      </w:r>
    </w:p>
    <w:p w:rsidR="00707D88" w:rsidRPr="00707D88" w:rsidRDefault="00707D88" w:rsidP="002A53CD">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5"/>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While length of service shall not of itself confer the right of nomination for Life</w:t>
      </w:r>
      <w:r w:rsidR="00707D88">
        <w:rPr>
          <w:rFonts w:ascii="Bookman Old Style" w:hAnsi="Bookman Old Style" w:cs="ArialMT"/>
        </w:rPr>
        <w:t xml:space="preserve"> </w:t>
      </w:r>
      <w:r w:rsidRPr="00707D88">
        <w:rPr>
          <w:rFonts w:ascii="Bookman Old Style" w:hAnsi="Bookman Old Style" w:cs="ArialMT"/>
        </w:rPr>
        <w:t xml:space="preserve">Membership, </w:t>
      </w:r>
      <w:r w:rsidR="00DD600E">
        <w:rPr>
          <w:rFonts w:ascii="Bookman Old Style" w:hAnsi="Bookman Old Style" w:cs="ArialMT"/>
        </w:rPr>
        <w:t>n</w:t>
      </w:r>
      <w:r w:rsidRPr="00707D88">
        <w:rPr>
          <w:rFonts w:ascii="Bookman Old Style" w:hAnsi="Bookman Old Style" w:cs="ArialMT"/>
        </w:rPr>
        <w:t xml:space="preserve">o </w:t>
      </w:r>
      <w:r w:rsidR="00DA4863">
        <w:rPr>
          <w:rFonts w:ascii="Bookman Old Style" w:hAnsi="Bookman Old Style" w:cs="ArialMT"/>
        </w:rPr>
        <w:t xml:space="preserve">member </w:t>
      </w:r>
      <w:r w:rsidRPr="00707D88">
        <w:rPr>
          <w:rFonts w:ascii="Bookman Old Style" w:hAnsi="Bookman Old Style" w:cs="ArialMT"/>
        </w:rPr>
        <w:t>shall be eligible unless they have served the sport of</w:t>
      </w:r>
      <w:r w:rsidR="00707D88">
        <w:rPr>
          <w:rFonts w:ascii="Bookman Old Style" w:hAnsi="Bookman Old Style" w:cs="ArialMT"/>
        </w:rPr>
        <w:t xml:space="preserve"> </w:t>
      </w:r>
      <w:r w:rsidRPr="00707D88">
        <w:rPr>
          <w:rFonts w:ascii="Bookman Old Style" w:hAnsi="Bookman Old Style" w:cs="ArialMT"/>
        </w:rPr>
        <w:t xml:space="preserve">Judo for at least </w:t>
      </w:r>
      <w:r w:rsidR="00DD600E">
        <w:rPr>
          <w:rFonts w:ascii="Bookman Old Style" w:hAnsi="Bookman Old Style" w:cs="ArialMT"/>
        </w:rPr>
        <w:t>fifteen</w:t>
      </w:r>
      <w:r w:rsidR="00DD600E" w:rsidRPr="00707D88">
        <w:rPr>
          <w:rFonts w:ascii="Bookman Old Style" w:hAnsi="Bookman Old Style" w:cs="ArialMT"/>
        </w:rPr>
        <w:t xml:space="preserve"> </w:t>
      </w:r>
      <w:r w:rsidRPr="00707D88">
        <w:rPr>
          <w:rFonts w:ascii="Bookman Old Style" w:hAnsi="Bookman Old Style" w:cs="ArialMT"/>
        </w:rPr>
        <w:t>(</w:t>
      </w:r>
      <w:r w:rsidR="00854A76">
        <w:rPr>
          <w:rFonts w:ascii="Bookman Old Style" w:hAnsi="Bookman Old Style" w:cs="ArialMT"/>
        </w:rPr>
        <w:t>15</w:t>
      </w:r>
      <w:r w:rsidRPr="00707D88">
        <w:rPr>
          <w:rFonts w:ascii="Bookman Old Style" w:hAnsi="Bookman Old Style" w:cs="ArialMT"/>
        </w:rPr>
        <w:t>) years.</w:t>
      </w:r>
    </w:p>
    <w:p w:rsidR="00707D88" w:rsidRPr="00707D88" w:rsidRDefault="00707D88" w:rsidP="002A53CD">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5"/>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The Life Member shall have the same rights, obligations and entitlements as an</w:t>
      </w:r>
      <w:r w:rsidR="00707D88">
        <w:rPr>
          <w:rFonts w:ascii="Bookman Old Style" w:hAnsi="Bookman Old Style" w:cs="ArialMT"/>
        </w:rPr>
        <w:t xml:space="preserve"> </w:t>
      </w:r>
      <w:r w:rsidRPr="00707D88">
        <w:rPr>
          <w:rFonts w:ascii="Bookman Old Style" w:hAnsi="Bookman Old Style" w:cs="ArialMT"/>
        </w:rPr>
        <w:t xml:space="preserve">individual </w:t>
      </w:r>
      <w:r w:rsidRPr="00592A3B">
        <w:rPr>
          <w:rFonts w:ascii="Bookman Old Style" w:hAnsi="Bookman Old Style" w:cs="ArialMT"/>
        </w:rPr>
        <w:t xml:space="preserve">Member of the </w:t>
      </w:r>
      <w:r w:rsidR="003330D2" w:rsidRPr="00592A3B">
        <w:rPr>
          <w:rFonts w:ascii="Bookman Old Style" w:hAnsi="Bookman Old Style" w:cs="ArialMT"/>
        </w:rPr>
        <w:t>Association</w:t>
      </w:r>
      <w:r w:rsidRPr="00707D88">
        <w:rPr>
          <w:rFonts w:ascii="Bookman Old Style" w:hAnsi="Bookman Old Style" w:cs="ArialMT"/>
        </w:rPr>
        <w:t>.</w:t>
      </w:r>
    </w:p>
    <w:p w:rsidR="00707D88" w:rsidRPr="00707D88" w:rsidRDefault="00707D88" w:rsidP="002A53CD">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5"/>
        </w:numPr>
        <w:autoSpaceDE w:val="0"/>
        <w:autoSpaceDN w:val="0"/>
        <w:adjustRightInd w:val="0"/>
        <w:spacing w:after="0" w:line="240" w:lineRule="auto"/>
        <w:rPr>
          <w:rFonts w:ascii="Bookman Old Style" w:hAnsi="Bookman Old Style" w:cs="ArialMT"/>
        </w:rPr>
      </w:pPr>
      <w:r w:rsidRPr="00707D88">
        <w:rPr>
          <w:rFonts w:ascii="Bookman Old Style" w:hAnsi="Bookman Old Style" w:cs="ArialMT"/>
        </w:rPr>
        <w:t>The privileges of a Life Member shall be exemption from the payment of</w:t>
      </w:r>
      <w:r w:rsidR="00707D88" w:rsidRPr="00707D88">
        <w:rPr>
          <w:rFonts w:ascii="Bookman Old Style" w:hAnsi="Bookman Old Style" w:cs="ArialMT"/>
        </w:rPr>
        <w:t xml:space="preserve"> </w:t>
      </w:r>
      <w:r w:rsidR="003330D2">
        <w:rPr>
          <w:rFonts w:ascii="Bookman Old Style" w:hAnsi="Bookman Old Style" w:cs="ArialMT"/>
        </w:rPr>
        <w:t>Association</w:t>
      </w:r>
      <w:r w:rsidRPr="00707D88">
        <w:rPr>
          <w:rFonts w:ascii="Bookman Old Style" w:hAnsi="Bookman Old Style" w:cs="ArialMT"/>
        </w:rPr>
        <w:t xml:space="preserve"> membership fees, free admission to championships and the right to</w:t>
      </w:r>
      <w:r w:rsidR="00707D88">
        <w:rPr>
          <w:rFonts w:ascii="Bookman Old Style" w:hAnsi="Bookman Old Style" w:cs="ArialMT"/>
        </w:rPr>
        <w:t xml:space="preserve"> </w:t>
      </w:r>
      <w:r w:rsidRPr="00707D88">
        <w:rPr>
          <w:rFonts w:ascii="Bookman Old Style" w:hAnsi="Bookman Old Style" w:cs="ArialMT"/>
        </w:rPr>
        <w:t>receive notice and atten</w:t>
      </w:r>
      <w:r w:rsidR="00854A76">
        <w:rPr>
          <w:rFonts w:ascii="Bookman Old Style" w:hAnsi="Bookman Old Style" w:cs="ArialMT"/>
        </w:rPr>
        <w:t>d Annual General Meetings</w:t>
      </w:r>
      <w:r w:rsidRPr="00707D88">
        <w:rPr>
          <w:rFonts w:ascii="Bookman Old Style" w:hAnsi="Bookman Old Style" w:cs="ArialMT"/>
        </w:rPr>
        <w:t>, but shall</w:t>
      </w:r>
      <w:r w:rsidR="00707D88">
        <w:rPr>
          <w:rFonts w:ascii="Bookman Old Style" w:hAnsi="Bookman Old Style" w:cs="ArialMT"/>
        </w:rPr>
        <w:t xml:space="preserve"> </w:t>
      </w:r>
      <w:r w:rsidRPr="00707D88">
        <w:rPr>
          <w:rFonts w:ascii="Bookman Old Style" w:hAnsi="Bookman Old Style" w:cs="ArialMT"/>
        </w:rPr>
        <w:t>not confer the right to vote unless they are also an appointed voting delegate.</w:t>
      </w:r>
    </w:p>
    <w:p w:rsidR="00707D88" w:rsidRPr="00707D88" w:rsidRDefault="00707D88" w:rsidP="002A53CD">
      <w:pPr>
        <w:pStyle w:val="ListParagraph"/>
        <w:autoSpaceDE w:val="0"/>
        <w:autoSpaceDN w:val="0"/>
        <w:adjustRightInd w:val="0"/>
        <w:spacing w:after="0" w:line="240" w:lineRule="auto"/>
        <w:rPr>
          <w:rFonts w:ascii="Bookman Old Style" w:hAnsi="Bookman Old Style" w:cs="ArialMT"/>
        </w:rPr>
      </w:pPr>
    </w:p>
    <w:p w:rsidR="00707D88" w:rsidRDefault="006249B7" w:rsidP="00C81D5D">
      <w:pPr>
        <w:pStyle w:val="ListParagraph"/>
        <w:numPr>
          <w:ilvl w:val="0"/>
          <w:numId w:val="5"/>
        </w:numPr>
        <w:autoSpaceDE w:val="0"/>
        <w:autoSpaceDN w:val="0"/>
        <w:adjustRightInd w:val="0"/>
        <w:spacing w:after="0" w:line="240" w:lineRule="auto"/>
        <w:rPr>
          <w:rFonts w:ascii="Bookman Old Style" w:hAnsi="Bookman Old Style" w:cs="ArialMT"/>
        </w:rPr>
      </w:pPr>
      <w:r w:rsidRPr="00707D88">
        <w:rPr>
          <w:rFonts w:ascii="Bookman Old Style" w:hAnsi="Bookman Old Style" w:cs="ArialMT"/>
        </w:rPr>
        <w:t xml:space="preserve">Nomination submissions from </w:t>
      </w:r>
      <w:r w:rsidR="00707D88" w:rsidRPr="00707D88">
        <w:rPr>
          <w:rFonts w:ascii="Bookman Old Style" w:hAnsi="Bookman Old Style" w:cs="ArialMT"/>
        </w:rPr>
        <w:t>bona fide registered clubs</w:t>
      </w:r>
      <w:r w:rsidRPr="00707D88">
        <w:rPr>
          <w:rFonts w:ascii="Bookman Old Style" w:hAnsi="Bookman Old Style" w:cs="ArialMT"/>
        </w:rPr>
        <w:t xml:space="preserve"> </w:t>
      </w:r>
      <w:r w:rsidR="00854A76">
        <w:rPr>
          <w:rFonts w:ascii="Bookman Old Style" w:hAnsi="Bookman Old Style" w:cs="ArialMT"/>
        </w:rPr>
        <w:t>or ‘office bearers’</w:t>
      </w:r>
      <w:r w:rsidRPr="00707D88">
        <w:rPr>
          <w:rFonts w:ascii="Bookman Old Style" w:hAnsi="Bookman Old Style" w:cs="ArialMT"/>
        </w:rPr>
        <w:t xml:space="preserve"> shall be in writing and shall be</w:t>
      </w:r>
      <w:r w:rsidR="00707D88" w:rsidRPr="00707D88">
        <w:rPr>
          <w:rFonts w:ascii="Bookman Old Style" w:hAnsi="Bookman Old Style" w:cs="ArialMT"/>
        </w:rPr>
        <w:t xml:space="preserve"> </w:t>
      </w:r>
      <w:r w:rsidRPr="00707D88">
        <w:rPr>
          <w:rFonts w:ascii="Bookman Old Style" w:hAnsi="Bookman Old Style" w:cs="ArialMT"/>
        </w:rPr>
        <w:t>accompanied by a statement of the qualifications of the nominee and shall close</w:t>
      </w:r>
      <w:r w:rsidR="00707D88">
        <w:rPr>
          <w:rFonts w:ascii="Bookman Old Style" w:hAnsi="Bookman Old Style" w:cs="ArialMT"/>
        </w:rPr>
        <w:t xml:space="preserve"> </w:t>
      </w:r>
      <w:r w:rsidRPr="00707D88">
        <w:rPr>
          <w:rFonts w:ascii="Bookman Old Style" w:hAnsi="Bookman Old Style" w:cs="ArialMT"/>
        </w:rPr>
        <w:t xml:space="preserve">with the </w:t>
      </w:r>
      <w:r w:rsidR="003330D2" w:rsidRPr="00707D88">
        <w:rPr>
          <w:rFonts w:ascii="Bookman Old Style" w:hAnsi="Bookman Old Style" w:cs="ArialMT"/>
        </w:rPr>
        <w:t>Secretary</w:t>
      </w:r>
      <w:r w:rsidRPr="00707D88">
        <w:rPr>
          <w:rFonts w:ascii="Bookman Old Style" w:hAnsi="Bookman Old Style" w:cs="ArialMT"/>
        </w:rPr>
        <w:t xml:space="preserve"> </w:t>
      </w:r>
      <w:r w:rsidR="008B4210">
        <w:rPr>
          <w:rFonts w:ascii="Bookman Old Style" w:hAnsi="Bookman Old Style" w:cs="ArialMT"/>
        </w:rPr>
        <w:t>seven (</w:t>
      </w:r>
      <w:r w:rsidR="00DD600E">
        <w:rPr>
          <w:rFonts w:ascii="Bookman Old Style" w:hAnsi="Bookman Old Style" w:cs="ArialMT"/>
        </w:rPr>
        <w:t>7</w:t>
      </w:r>
      <w:r w:rsidR="008B4210">
        <w:rPr>
          <w:rFonts w:ascii="Bookman Old Style" w:hAnsi="Bookman Old Style" w:cs="ArialMT"/>
        </w:rPr>
        <w:t>)</w:t>
      </w:r>
      <w:r w:rsidR="00DD600E" w:rsidRPr="00707D88">
        <w:rPr>
          <w:rFonts w:ascii="Bookman Old Style" w:hAnsi="Bookman Old Style" w:cs="ArialMT"/>
        </w:rPr>
        <w:t xml:space="preserve"> </w:t>
      </w:r>
      <w:r w:rsidRPr="00707D88">
        <w:rPr>
          <w:rFonts w:ascii="Bookman Old Style" w:hAnsi="Bookman Old Style" w:cs="ArialMT"/>
        </w:rPr>
        <w:t xml:space="preserve">days prior to the date of the </w:t>
      </w:r>
      <w:r w:rsidR="00707D88" w:rsidRPr="00707D88">
        <w:rPr>
          <w:rFonts w:ascii="Bookman Old Style" w:hAnsi="Bookman Old Style" w:cs="ArialMT"/>
        </w:rPr>
        <w:t xml:space="preserve">Annual </w:t>
      </w:r>
      <w:r w:rsidRPr="00707D88">
        <w:rPr>
          <w:rFonts w:ascii="Bookman Old Style" w:hAnsi="Bookman Old Style" w:cs="ArialMT"/>
        </w:rPr>
        <w:t>General Meeting at which they are</w:t>
      </w:r>
      <w:r w:rsidR="00707D88" w:rsidRPr="00707D88">
        <w:rPr>
          <w:rFonts w:ascii="Bookman Old Style" w:hAnsi="Bookman Old Style" w:cs="ArialMT"/>
        </w:rPr>
        <w:t xml:space="preserve"> </w:t>
      </w:r>
      <w:r w:rsidRPr="00707D88">
        <w:rPr>
          <w:rFonts w:ascii="Bookman Old Style" w:hAnsi="Bookman Old Style" w:cs="ArialMT"/>
        </w:rPr>
        <w:t xml:space="preserve">to be considered. </w:t>
      </w:r>
    </w:p>
    <w:p w:rsidR="00707D88" w:rsidRPr="00707D88" w:rsidRDefault="00707D88" w:rsidP="002A53CD">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5"/>
        </w:numPr>
        <w:autoSpaceDE w:val="0"/>
        <w:autoSpaceDN w:val="0"/>
        <w:adjustRightInd w:val="0"/>
        <w:spacing w:after="0" w:line="240" w:lineRule="auto"/>
        <w:rPr>
          <w:rFonts w:ascii="Bookman Old Style" w:hAnsi="Bookman Old Style" w:cs="ArialMT"/>
        </w:rPr>
      </w:pPr>
      <w:r w:rsidRPr="00707D88">
        <w:rPr>
          <w:rFonts w:ascii="Bookman Old Style" w:hAnsi="Bookman Old Style" w:cs="ArialMT"/>
        </w:rPr>
        <w:t>A resolution conferring Life Membership shall require a 75% majority of votes</w:t>
      </w:r>
      <w:r w:rsidR="00707D88">
        <w:rPr>
          <w:rFonts w:ascii="Bookman Old Style" w:hAnsi="Bookman Old Style" w:cs="ArialMT"/>
        </w:rPr>
        <w:t xml:space="preserve"> </w:t>
      </w:r>
      <w:r w:rsidRPr="00707D88">
        <w:rPr>
          <w:rFonts w:ascii="Bookman Old Style" w:hAnsi="Bookman Old Style" w:cs="ArialMT"/>
        </w:rPr>
        <w:t xml:space="preserve">present and eligible to vote at the </w:t>
      </w:r>
      <w:r w:rsidR="00707D88">
        <w:rPr>
          <w:rFonts w:ascii="Bookman Old Style" w:hAnsi="Bookman Old Style" w:cs="ArialMT"/>
        </w:rPr>
        <w:t xml:space="preserve">Annual </w:t>
      </w:r>
      <w:r w:rsidRPr="00707D88">
        <w:rPr>
          <w:rFonts w:ascii="Bookman Old Style" w:hAnsi="Bookman Old Style" w:cs="ArialMT"/>
        </w:rPr>
        <w:t>General Meeting.</w:t>
      </w:r>
    </w:p>
    <w:p w:rsidR="00707D88" w:rsidRPr="00707D88" w:rsidRDefault="00707D88" w:rsidP="00707D88">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sidRPr="00FB70FA">
        <w:rPr>
          <w:rFonts w:ascii="Bookman Old Style" w:hAnsi="Bookman Old Style" w:cs="Arial-BoldMT"/>
          <w:b/>
          <w:bCs/>
        </w:rPr>
        <w:t>SERVICE AWARD</w:t>
      </w:r>
      <w:r w:rsidR="00EF2CED">
        <w:rPr>
          <w:rFonts w:ascii="Bookman Old Style" w:hAnsi="Bookman Old Style" w:cs="Arial-BoldMT"/>
          <w:b/>
          <w:bCs/>
        </w:rPr>
        <w:t>S</w:t>
      </w:r>
    </w:p>
    <w:p w:rsidR="004101E9" w:rsidRPr="00FB70FA" w:rsidRDefault="004101E9" w:rsidP="004101E9">
      <w:pPr>
        <w:pStyle w:val="ListParagraph"/>
        <w:autoSpaceDE w:val="0"/>
        <w:autoSpaceDN w:val="0"/>
        <w:adjustRightInd w:val="0"/>
        <w:spacing w:after="0" w:line="240" w:lineRule="auto"/>
        <w:rPr>
          <w:rFonts w:ascii="Bookman Old Style" w:hAnsi="Bookman Old Style" w:cs="Arial-BoldMT"/>
          <w:b/>
          <w:bCs/>
        </w:rPr>
      </w:pPr>
    </w:p>
    <w:p w:rsidR="006249B7" w:rsidRDefault="006249B7" w:rsidP="00C81D5D">
      <w:pPr>
        <w:pStyle w:val="ListParagraph"/>
        <w:numPr>
          <w:ilvl w:val="0"/>
          <w:numId w:val="6"/>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 xml:space="preserve">The </w:t>
      </w:r>
      <w:r w:rsidR="004101E9">
        <w:rPr>
          <w:rFonts w:ascii="Bookman Old Style" w:hAnsi="Bookman Old Style" w:cs="ArialMT"/>
        </w:rPr>
        <w:t>Committee</w:t>
      </w:r>
      <w:r w:rsidRPr="00FB70FA">
        <w:rPr>
          <w:rFonts w:ascii="Bookman Old Style" w:hAnsi="Bookman Old Style" w:cs="ArialMT"/>
        </w:rPr>
        <w:t xml:space="preserve"> in General Meeting and on the recommendation of the </w:t>
      </w:r>
      <w:r w:rsidR="003330D2">
        <w:rPr>
          <w:rFonts w:ascii="Bookman Old Style" w:hAnsi="Bookman Old Style" w:cs="ArialMT"/>
        </w:rPr>
        <w:t>Committee</w:t>
      </w:r>
      <w:r w:rsidR="002913E0">
        <w:rPr>
          <w:rFonts w:ascii="Bookman Old Style" w:hAnsi="Bookman Old Style" w:cs="ArialMT"/>
        </w:rPr>
        <w:t xml:space="preserve"> </w:t>
      </w:r>
      <w:r w:rsidRPr="002913E0">
        <w:rPr>
          <w:rFonts w:ascii="Bookman Old Style" w:hAnsi="Bookman Old Style" w:cs="ArialMT"/>
        </w:rPr>
        <w:t>may confer a Service Award on any person of good character and in good</w:t>
      </w:r>
      <w:r w:rsidR="002913E0">
        <w:rPr>
          <w:rFonts w:ascii="Bookman Old Style" w:hAnsi="Bookman Old Style" w:cs="ArialMT"/>
        </w:rPr>
        <w:t xml:space="preserve"> </w:t>
      </w:r>
      <w:r w:rsidRPr="002913E0">
        <w:rPr>
          <w:rFonts w:ascii="Bookman Old Style" w:hAnsi="Bookman Old Style" w:cs="ArialMT"/>
        </w:rPr>
        <w:t>standing who has rendered outstanding service to the sport of Judo in Australia</w:t>
      </w:r>
      <w:r w:rsidR="002913E0">
        <w:rPr>
          <w:rFonts w:ascii="Bookman Old Style" w:hAnsi="Bookman Old Style" w:cs="ArialMT"/>
        </w:rPr>
        <w:t xml:space="preserve"> </w:t>
      </w:r>
      <w:r w:rsidRPr="002913E0">
        <w:rPr>
          <w:rFonts w:ascii="Bookman Old Style" w:hAnsi="Bookman Old Style" w:cs="ArialMT"/>
        </w:rPr>
        <w:t>either as a competitor, administrator or in some other field of endeavour.</w:t>
      </w:r>
    </w:p>
    <w:p w:rsidR="002913E0" w:rsidRPr="002913E0" w:rsidRDefault="002913E0" w:rsidP="002A53CD">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6"/>
        </w:numPr>
        <w:autoSpaceDE w:val="0"/>
        <w:autoSpaceDN w:val="0"/>
        <w:adjustRightInd w:val="0"/>
        <w:spacing w:after="0" w:line="240" w:lineRule="auto"/>
        <w:rPr>
          <w:rFonts w:ascii="Bookman Old Style" w:hAnsi="Bookman Old Style" w:cs="ArialMT"/>
        </w:rPr>
      </w:pPr>
      <w:r w:rsidRPr="002913E0">
        <w:rPr>
          <w:rFonts w:ascii="Bookman Old Style" w:hAnsi="Bookman Old Style" w:cs="ArialMT"/>
        </w:rPr>
        <w:t>While length of service shall not of itself confer the right of nomination for</w:t>
      </w:r>
      <w:r w:rsidR="002913E0" w:rsidRPr="002913E0">
        <w:rPr>
          <w:rFonts w:ascii="Bookman Old Style" w:hAnsi="Bookman Old Style" w:cs="ArialMT"/>
        </w:rPr>
        <w:t xml:space="preserve"> </w:t>
      </w:r>
      <w:r w:rsidRPr="002913E0">
        <w:rPr>
          <w:rFonts w:ascii="Bookman Old Style" w:hAnsi="Bookman Old Style" w:cs="ArialMT"/>
        </w:rPr>
        <w:t>Service Award, no person shall be eligible unless they have served the sport of</w:t>
      </w:r>
      <w:r w:rsidR="002913E0">
        <w:rPr>
          <w:rFonts w:ascii="Bookman Old Style" w:hAnsi="Bookman Old Style" w:cs="ArialMT"/>
        </w:rPr>
        <w:t xml:space="preserve"> </w:t>
      </w:r>
      <w:r w:rsidRPr="002913E0">
        <w:rPr>
          <w:rFonts w:ascii="Bookman Old Style" w:hAnsi="Bookman Old Style" w:cs="ArialMT"/>
        </w:rPr>
        <w:t xml:space="preserve">Judo for at least </w:t>
      </w:r>
      <w:r w:rsidR="002913E0">
        <w:rPr>
          <w:rFonts w:ascii="Bookman Old Style" w:hAnsi="Bookman Old Style" w:cs="ArialMT"/>
        </w:rPr>
        <w:t>five</w:t>
      </w:r>
      <w:r w:rsidRPr="002913E0">
        <w:rPr>
          <w:rFonts w:ascii="Bookman Old Style" w:hAnsi="Bookman Old Style" w:cs="ArialMT"/>
        </w:rPr>
        <w:t xml:space="preserve"> (</w:t>
      </w:r>
      <w:r w:rsidR="002913E0">
        <w:rPr>
          <w:rFonts w:ascii="Bookman Old Style" w:hAnsi="Bookman Old Style" w:cs="ArialMT"/>
        </w:rPr>
        <w:t>5</w:t>
      </w:r>
      <w:r w:rsidR="00592A3B">
        <w:rPr>
          <w:rFonts w:ascii="Bookman Old Style" w:hAnsi="Bookman Old Style" w:cs="ArialMT"/>
        </w:rPr>
        <w:t>) years.</w:t>
      </w:r>
    </w:p>
    <w:p w:rsidR="002913E0" w:rsidRPr="002913E0" w:rsidRDefault="002913E0" w:rsidP="002A53CD">
      <w:pPr>
        <w:pStyle w:val="ListParagraph"/>
        <w:autoSpaceDE w:val="0"/>
        <w:autoSpaceDN w:val="0"/>
        <w:adjustRightInd w:val="0"/>
        <w:spacing w:after="0" w:line="240" w:lineRule="auto"/>
        <w:rPr>
          <w:rFonts w:ascii="Bookman Old Style" w:hAnsi="Bookman Old Style" w:cs="ArialMT"/>
        </w:rPr>
      </w:pPr>
    </w:p>
    <w:p w:rsidR="002913E0" w:rsidRDefault="002913E0" w:rsidP="00C81D5D">
      <w:pPr>
        <w:pStyle w:val="ListParagraph"/>
        <w:numPr>
          <w:ilvl w:val="0"/>
          <w:numId w:val="6"/>
        </w:numPr>
        <w:autoSpaceDE w:val="0"/>
        <w:autoSpaceDN w:val="0"/>
        <w:adjustRightInd w:val="0"/>
        <w:spacing w:after="0" w:line="240" w:lineRule="auto"/>
        <w:rPr>
          <w:rFonts w:ascii="Bookman Old Style" w:hAnsi="Bookman Old Style" w:cs="ArialMT"/>
        </w:rPr>
      </w:pPr>
      <w:r w:rsidRPr="002913E0">
        <w:rPr>
          <w:rFonts w:ascii="Bookman Old Style" w:hAnsi="Bookman Old Style" w:cs="ArialMT"/>
        </w:rPr>
        <w:t xml:space="preserve">Bona fide </w:t>
      </w:r>
      <w:r w:rsidR="003330D2" w:rsidRPr="002913E0">
        <w:rPr>
          <w:rFonts w:ascii="Bookman Old Style" w:hAnsi="Bookman Old Style" w:cs="ArialMT"/>
        </w:rPr>
        <w:t>register</w:t>
      </w:r>
      <w:r w:rsidRPr="002913E0">
        <w:rPr>
          <w:rFonts w:ascii="Bookman Old Style" w:hAnsi="Bookman Old Style" w:cs="ArialMT"/>
        </w:rPr>
        <w:t xml:space="preserve"> clubs </w:t>
      </w:r>
      <w:r w:rsidR="00854A76">
        <w:rPr>
          <w:rFonts w:ascii="Bookman Old Style" w:hAnsi="Bookman Old Style" w:cs="ArialMT"/>
        </w:rPr>
        <w:t xml:space="preserve">or ‘office bearers’ </w:t>
      </w:r>
      <w:r w:rsidR="006249B7" w:rsidRPr="002913E0">
        <w:rPr>
          <w:rFonts w:ascii="Bookman Old Style" w:hAnsi="Bookman Old Style" w:cs="ArialMT"/>
        </w:rPr>
        <w:t>may make nominations. Nominations shall be accompanied by a statement of the qualifications of the</w:t>
      </w:r>
      <w:r w:rsidRPr="002913E0">
        <w:rPr>
          <w:rFonts w:ascii="Bookman Old Style" w:hAnsi="Bookman Old Style" w:cs="ArialMT"/>
        </w:rPr>
        <w:t xml:space="preserve"> </w:t>
      </w:r>
      <w:r w:rsidR="006249B7" w:rsidRPr="002913E0">
        <w:rPr>
          <w:rFonts w:ascii="Bookman Old Style" w:hAnsi="Bookman Old Style" w:cs="ArialMT"/>
        </w:rPr>
        <w:t>nominee</w:t>
      </w:r>
      <w:r w:rsidR="00592A3B">
        <w:rPr>
          <w:rFonts w:ascii="Bookman Old Style" w:hAnsi="Bookman Old Style" w:cs="ArialMT"/>
        </w:rPr>
        <w:t>.</w:t>
      </w:r>
    </w:p>
    <w:p w:rsidR="002913E0" w:rsidRPr="002913E0" w:rsidRDefault="002913E0" w:rsidP="002913E0">
      <w:pPr>
        <w:pStyle w:val="ListParagraph"/>
        <w:rPr>
          <w:rFonts w:ascii="Bookman Old Style" w:hAnsi="Bookman Old Style" w:cs="ArialMT"/>
        </w:rPr>
      </w:pPr>
    </w:p>
    <w:p w:rsidR="002913E0" w:rsidRDefault="006249B7" w:rsidP="00C81D5D">
      <w:pPr>
        <w:pStyle w:val="ListParagraph"/>
        <w:numPr>
          <w:ilvl w:val="0"/>
          <w:numId w:val="6"/>
        </w:numPr>
        <w:autoSpaceDE w:val="0"/>
        <w:autoSpaceDN w:val="0"/>
        <w:adjustRightInd w:val="0"/>
        <w:spacing w:after="0" w:line="240" w:lineRule="auto"/>
        <w:rPr>
          <w:rFonts w:ascii="Bookman Old Style" w:hAnsi="Bookman Old Style" w:cs="ArialMT"/>
        </w:rPr>
      </w:pPr>
      <w:r w:rsidRPr="002913E0">
        <w:rPr>
          <w:rFonts w:ascii="Bookman Old Style" w:hAnsi="Bookman Old Style" w:cs="ArialMT"/>
        </w:rPr>
        <w:lastRenderedPageBreak/>
        <w:t>The eligibility of a nominee must be approved by the</w:t>
      </w:r>
      <w:r w:rsidR="002913E0" w:rsidRPr="002913E0">
        <w:rPr>
          <w:rFonts w:ascii="Bookman Old Style" w:hAnsi="Bookman Old Style" w:cs="ArialMT"/>
        </w:rPr>
        <w:t xml:space="preserve"> </w:t>
      </w:r>
      <w:r w:rsidR="002913E0">
        <w:rPr>
          <w:rFonts w:ascii="Bookman Old Style" w:hAnsi="Bookman Old Style" w:cs="ArialMT"/>
        </w:rPr>
        <w:t>Committee.</w:t>
      </w:r>
    </w:p>
    <w:p w:rsidR="002913E0" w:rsidRPr="002913E0" w:rsidRDefault="002913E0" w:rsidP="002A53CD">
      <w:pPr>
        <w:pStyle w:val="ListParagraph"/>
        <w:autoSpaceDE w:val="0"/>
        <w:autoSpaceDN w:val="0"/>
        <w:adjustRightInd w:val="0"/>
        <w:spacing w:after="0" w:line="240" w:lineRule="auto"/>
        <w:rPr>
          <w:rFonts w:ascii="Bookman Old Style" w:hAnsi="Bookman Old Style" w:cs="ArialMT"/>
        </w:rPr>
      </w:pPr>
    </w:p>
    <w:p w:rsidR="006249B7" w:rsidRDefault="006249B7" w:rsidP="00C81D5D">
      <w:pPr>
        <w:pStyle w:val="ListParagraph"/>
        <w:numPr>
          <w:ilvl w:val="0"/>
          <w:numId w:val="6"/>
        </w:numPr>
        <w:autoSpaceDE w:val="0"/>
        <w:autoSpaceDN w:val="0"/>
        <w:adjustRightInd w:val="0"/>
        <w:spacing w:after="0" w:line="240" w:lineRule="auto"/>
        <w:rPr>
          <w:rFonts w:ascii="Bookman Old Style" w:hAnsi="Bookman Old Style" w:cs="ArialMT"/>
        </w:rPr>
      </w:pPr>
      <w:r w:rsidRPr="002913E0">
        <w:rPr>
          <w:rFonts w:ascii="Bookman Old Style" w:hAnsi="Bookman Old Style" w:cs="ArialMT"/>
        </w:rPr>
        <w:t>A resolution conferring a Service Award shall require a 75% majority of votes</w:t>
      </w:r>
      <w:r w:rsidR="002913E0" w:rsidRPr="002913E0">
        <w:rPr>
          <w:rFonts w:ascii="Bookman Old Style" w:hAnsi="Bookman Old Style" w:cs="ArialMT"/>
        </w:rPr>
        <w:t xml:space="preserve"> </w:t>
      </w:r>
      <w:r w:rsidRPr="002913E0">
        <w:rPr>
          <w:rFonts w:ascii="Bookman Old Style" w:hAnsi="Bookman Old Style" w:cs="ArialMT"/>
        </w:rPr>
        <w:t>present and eligible to vote.</w:t>
      </w:r>
    </w:p>
    <w:p w:rsidR="002913E0" w:rsidRPr="002913E0" w:rsidRDefault="002913E0" w:rsidP="002A53CD">
      <w:pPr>
        <w:pStyle w:val="ListParagraph"/>
        <w:autoSpaceDE w:val="0"/>
        <w:autoSpaceDN w:val="0"/>
        <w:adjustRightInd w:val="0"/>
        <w:spacing w:after="0" w:line="240" w:lineRule="auto"/>
        <w:rPr>
          <w:rFonts w:ascii="Bookman Old Style" w:hAnsi="Bookman Old Style" w:cs="ArialMT"/>
        </w:rPr>
      </w:pPr>
    </w:p>
    <w:p w:rsidR="00854A76" w:rsidRPr="00854A76" w:rsidRDefault="00854A76" w:rsidP="00C81D5D">
      <w:pPr>
        <w:pStyle w:val="ListParagraph"/>
        <w:numPr>
          <w:ilvl w:val="0"/>
          <w:numId w:val="6"/>
        </w:numPr>
        <w:autoSpaceDE w:val="0"/>
        <w:autoSpaceDN w:val="0"/>
        <w:adjustRightInd w:val="0"/>
        <w:spacing w:after="0" w:line="240" w:lineRule="auto"/>
        <w:rPr>
          <w:rFonts w:ascii="Bookman Old Style" w:hAnsi="Bookman Old Style" w:cs="ArialMT"/>
        </w:rPr>
      </w:pPr>
      <w:r w:rsidRPr="00FB70FA">
        <w:rPr>
          <w:rFonts w:ascii="Bookman Old Style" w:hAnsi="Bookman Old Style" w:cs="ArialMT"/>
        </w:rPr>
        <w:t xml:space="preserve">No more than </w:t>
      </w:r>
      <w:r w:rsidR="00C63915">
        <w:rPr>
          <w:rFonts w:ascii="Bookman Old Style" w:hAnsi="Bookman Old Style" w:cs="ArialMT"/>
        </w:rPr>
        <w:t>two (2)</w:t>
      </w:r>
      <w:r w:rsidRPr="00FB70FA">
        <w:rPr>
          <w:rFonts w:ascii="Bookman Old Style" w:hAnsi="Bookman Old Style" w:cs="ArialMT"/>
        </w:rPr>
        <w:t xml:space="preserve"> </w:t>
      </w:r>
      <w:r w:rsidRPr="002913E0">
        <w:rPr>
          <w:rFonts w:ascii="Bookman Old Style" w:hAnsi="Bookman Old Style" w:cs="ArialMT"/>
        </w:rPr>
        <w:t xml:space="preserve">Service Awards </w:t>
      </w:r>
      <w:r w:rsidRPr="00FB70FA">
        <w:rPr>
          <w:rFonts w:ascii="Bookman Old Style" w:hAnsi="Bookman Old Style" w:cs="ArialMT"/>
        </w:rPr>
        <w:t>shall be conferred in any calendar year.</w:t>
      </w:r>
    </w:p>
    <w:p w:rsidR="000C054F" w:rsidRPr="000C054F" w:rsidRDefault="000C054F" w:rsidP="000C054F">
      <w:pPr>
        <w:autoSpaceDE w:val="0"/>
        <w:autoSpaceDN w:val="0"/>
        <w:adjustRightInd w:val="0"/>
        <w:spacing w:after="0" w:line="240" w:lineRule="auto"/>
        <w:rPr>
          <w:rFonts w:ascii="Bookman Old Style" w:hAnsi="Bookman Old Style" w:cs="ArialMT"/>
        </w:rPr>
      </w:pPr>
    </w:p>
    <w:p w:rsidR="00DD600E" w:rsidRDefault="00DD600E" w:rsidP="00C81D5D">
      <w:pPr>
        <w:pStyle w:val="ListParagraph"/>
        <w:numPr>
          <w:ilvl w:val="0"/>
          <w:numId w:val="1"/>
        </w:numPr>
        <w:autoSpaceDE w:val="0"/>
        <w:autoSpaceDN w:val="0"/>
        <w:adjustRightInd w:val="0"/>
        <w:spacing w:after="0" w:line="240" w:lineRule="auto"/>
        <w:ind w:left="426" w:hanging="426"/>
        <w:rPr>
          <w:rFonts w:ascii="Bookman Old Style" w:hAnsi="Bookman Old Style" w:cs="Arial-BoldMT"/>
          <w:b/>
          <w:bCs/>
        </w:rPr>
      </w:pPr>
      <w:r>
        <w:rPr>
          <w:rFonts w:ascii="Bookman Old Style" w:hAnsi="Bookman Old Style" w:cs="Arial-BoldMT"/>
          <w:b/>
          <w:bCs/>
        </w:rPr>
        <w:t>VOLUNTEER AWARDS</w:t>
      </w:r>
    </w:p>
    <w:p w:rsidR="00DD600E" w:rsidRDefault="00DD600E" w:rsidP="00D37919">
      <w:pPr>
        <w:pStyle w:val="ListParagraph"/>
        <w:autoSpaceDE w:val="0"/>
        <w:autoSpaceDN w:val="0"/>
        <w:adjustRightInd w:val="0"/>
        <w:spacing w:after="0" w:line="240" w:lineRule="auto"/>
        <w:ind w:left="426"/>
        <w:rPr>
          <w:rFonts w:ascii="Bookman Old Style" w:hAnsi="Bookman Old Style" w:cs="Arial-BoldMT"/>
          <w:b/>
          <w:bCs/>
        </w:rPr>
      </w:pPr>
    </w:p>
    <w:p w:rsidR="000671BB" w:rsidRDefault="00DD600E" w:rsidP="00C81D5D">
      <w:pPr>
        <w:pStyle w:val="ListParagraph"/>
        <w:numPr>
          <w:ilvl w:val="0"/>
          <w:numId w:val="14"/>
        </w:numPr>
        <w:autoSpaceDE w:val="0"/>
        <w:autoSpaceDN w:val="0"/>
        <w:adjustRightInd w:val="0"/>
        <w:spacing w:after="0" w:line="240" w:lineRule="auto"/>
        <w:rPr>
          <w:rFonts w:ascii="Bookman Old Style" w:hAnsi="Bookman Old Style" w:cs="ArialMT"/>
        </w:rPr>
      </w:pPr>
      <w:r w:rsidRPr="00D37919">
        <w:rPr>
          <w:rFonts w:ascii="Bookman Old Style" w:hAnsi="Bookman Old Style" w:cs="ArialMT"/>
        </w:rPr>
        <w:t xml:space="preserve">Volunteer Awards will be awarded annually </w:t>
      </w:r>
      <w:r>
        <w:rPr>
          <w:rFonts w:ascii="Bookman Old Style" w:hAnsi="Bookman Old Style" w:cs="ArialMT"/>
        </w:rPr>
        <w:t xml:space="preserve">by </w:t>
      </w:r>
      <w:r w:rsidR="000671BB">
        <w:rPr>
          <w:rFonts w:ascii="Bookman Old Style" w:hAnsi="Bookman Old Style" w:cs="ArialMT"/>
        </w:rPr>
        <w:t xml:space="preserve">the </w:t>
      </w:r>
      <w:r w:rsidR="00B03F18">
        <w:rPr>
          <w:rFonts w:ascii="Bookman Old Style" w:hAnsi="Bookman Old Style" w:cs="ArialMT"/>
        </w:rPr>
        <w:t>JA</w:t>
      </w:r>
      <w:r w:rsidR="00F21684">
        <w:rPr>
          <w:rFonts w:ascii="Bookman Old Style" w:hAnsi="Bookman Old Style" w:cs="ArialMT"/>
        </w:rPr>
        <w:t>(ACT</w:t>
      </w:r>
      <w:r>
        <w:rPr>
          <w:rFonts w:ascii="Bookman Old Style" w:hAnsi="Bookman Old Style" w:cs="ArialMT"/>
        </w:rPr>
        <w:t>)</w:t>
      </w:r>
      <w:r w:rsidR="000671BB">
        <w:rPr>
          <w:rFonts w:ascii="Bookman Old Style" w:hAnsi="Bookman Old Style" w:cs="ArialMT"/>
        </w:rPr>
        <w:t>.</w:t>
      </w:r>
    </w:p>
    <w:p w:rsidR="000671BB" w:rsidRDefault="000671BB" w:rsidP="00D37919">
      <w:pPr>
        <w:pStyle w:val="ListParagraph"/>
        <w:autoSpaceDE w:val="0"/>
        <w:autoSpaceDN w:val="0"/>
        <w:adjustRightInd w:val="0"/>
        <w:spacing w:after="0" w:line="240" w:lineRule="auto"/>
        <w:rPr>
          <w:rFonts w:ascii="Bookman Old Style" w:hAnsi="Bookman Old Style" w:cs="ArialMT"/>
        </w:rPr>
      </w:pPr>
    </w:p>
    <w:p w:rsidR="00DD600E" w:rsidRDefault="000671BB" w:rsidP="00C81D5D">
      <w:pPr>
        <w:pStyle w:val="ListParagraph"/>
        <w:numPr>
          <w:ilvl w:val="0"/>
          <w:numId w:val="14"/>
        </w:numPr>
        <w:autoSpaceDE w:val="0"/>
        <w:autoSpaceDN w:val="0"/>
        <w:adjustRightInd w:val="0"/>
        <w:spacing w:after="0" w:line="240" w:lineRule="auto"/>
        <w:rPr>
          <w:rFonts w:ascii="Bookman Old Style" w:hAnsi="Bookman Old Style" w:cs="ArialMT"/>
        </w:rPr>
      </w:pPr>
      <w:r>
        <w:rPr>
          <w:rFonts w:ascii="Bookman Old Style" w:hAnsi="Bookman Old Style" w:cs="ArialMT"/>
        </w:rPr>
        <w:t>These Awards</w:t>
      </w:r>
      <w:r w:rsidR="00DD600E" w:rsidRPr="00D37919">
        <w:rPr>
          <w:rFonts w:ascii="Bookman Old Style" w:hAnsi="Bookman Old Style" w:cs="ArialMT"/>
        </w:rPr>
        <w:t xml:space="preserve"> must be approved by the Committee</w:t>
      </w:r>
      <w:r>
        <w:rPr>
          <w:rFonts w:ascii="Bookman Old Style" w:hAnsi="Bookman Old Style" w:cs="ArialMT"/>
        </w:rPr>
        <w:t xml:space="preserve"> and </w:t>
      </w:r>
      <w:r w:rsidR="00DD600E" w:rsidRPr="00D37919">
        <w:rPr>
          <w:rFonts w:ascii="Bookman Old Style" w:hAnsi="Bookman Old Style" w:cs="ArialMT"/>
        </w:rPr>
        <w:t>shall require a 75% majority of votes present and eligible to vote.</w:t>
      </w:r>
    </w:p>
    <w:p w:rsidR="00855681" w:rsidRDefault="00855681" w:rsidP="00D37919">
      <w:pPr>
        <w:autoSpaceDE w:val="0"/>
        <w:autoSpaceDN w:val="0"/>
        <w:adjustRightInd w:val="0"/>
        <w:spacing w:after="0" w:line="240" w:lineRule="auto"/>
        <w:rPr>
          <w:rFonts w:ascii="Bookman Old Style" w:hAnsi="Bookman Old Style" w:cs="ArialMT"/>
        </w:rPr>
      </w:pPr>
    </w:p>
    <w:p w:rsidR="00F21684" w:rsidRPr="00D37919" w:rsidRDefault="00F21684" w:rsidP="00C81D5D">
      <w:pPr>
        <w:pStyle w:val="ListParagraph"/>
        <w:numPr>
          <w:ilvl w:val="0"/>
          <w:numId w:val="1"/>
        </w:numPr>
        <w:ind w:left="426" w:hanging="426"/>
        <w:rPr>
          <w:rFonts w:ascii="Bookman Old Style" w:hAnsi="Bookman Old Style" w:cs="ArialMT"/>
          <w:b/>
        </w:rPr>
      </w:pPr>
      <w:r w:rsidRPr="00D37919">
        <w:rPr>
          <w:rFonts w:ascii="Bookman Old Style" w:hAnsi="Bookman Old Style" w:cs="ArialMT"/>
          <w:b/>
        </w:rPr>
        <w:t>ACT TEAM SELECTION AND FUNDING</w:t>
      </w:r>
    </w:p>
    <w:p w:rsidR="00F21684" w:rsidRDefault="00F21684" w:rsidP="00D37919">
      <w:pPr>
        <w:pStyle w:val="ListParagraph"/>
        <w:ind w:left="1080"/>
        <w:rPr>
          <w:rFonts w:ascii="Bookman Old Style" w:hAnsi="Bookman Old Style" w:cs="ArialMT"/>
        </w:rPr>
      </w:pPr>
    </w:p>
    <w:p w:rsidR="0059023C" w:rsidRDefault="00F21684" w:rsidP="00C81D5D">
      <w:pPr>
        <w:pStyle w:val="ListParagraph"/>
        <w:numPr>
          <w:ilvl w:val="1"/>
          <w:numId w:val="1"/>
        </w:numPr>
        <w:ind w:left="709" w:hanging="283"/>
        <w:rPr>
          <w:rFonts w:ascii="Bookman Old Style" w:hAnsi="Bookman Old Style" w:cs="ArialMT"/>
        </w:rPr>
      </w:pPr>
      <w:r>
        <w:rPr>
          <w:rFonts w:ascii="Bookman Old Style" w:hAnsi="Bookman Old Style" w:cs="ArialMT"/>
        </w:rPr>
        <w:t xml:space="preserve"> The </w:t>
      </w:r>
      <w:r w:rsidR="00B03F18">
        <w:rPr>
          <w:rFonts w:ascii="Bookman Old Style" w:hAnsi="Bookman Old Style" w:cs="ArialMT"/>
        </w:rPr>
        <w:t>JA</w:t>
      </w:r>
      <w:r>
        <w:rPr>
          <w:rFonts w:ascii="Bookman Old Style" w:hAnsi="Bookman Old Style" w:cs="ArialMT"/>
        </w:rPr>
        <w:t xml:space="preserve">(ACT) Committee shall determine the requirements for </w:t>
      </w:r>
      <w:r w:rsidR="0059023C">
        <w:rPr>
          <w:rFonts w:ascii="Bookman Old Style" w:hAnsi="Bookman Old Style" w:cs="ArialMT"/>
        </w:rPr>
        <w:t>T</w:t>
      </w:r>
      <w:r>
        <w:rPr>
          <w:rFonts w:ascii="Bookman Old Style" w:hAnsi="Bookman Old Style" w:cs="ArialMT"/>
        </w:rPr>
        <w:t xml:space="preserve">eam </w:t>
      </w:r>
      <w:r w:rsidR="0059023C">
        <w:rPr>
          <w:rFonts w:ascii="Bookman Old Style" w:hAnsi="Bookman Old Style" w:cs="ArialMT"/>
        </w:rPr>
        <w:t>S</w:t>
      </w:r>
      <w:r>
        <w:rPr>
          <w:rFonts w:ascii="Bookman Old Style" w:hAnsi="Bookman Old Style" w:cs="ArialMT"/>
        </w:rPr>
        <w:t xml:space="preserve">election and </w:t>
      </w:r>
      <w:r w:rsidR="0059023C">
        <w:rPr>
          <w:rFonts w:ascii="Bookman Old Style" w:hAnsi="Bookman Old Style" w:cs="ArialMT"/>
        </w:rPr>
        <w:t>F</w:t>
      </w:r>
      <w:r>
        <w:rPr>
          <w:rFonts w:ascii="Bookman Old Style" w:hAnsi="Bookman Old Style" w:cs="ArialMT"/>
        </w:rPr>
        <w:t xml:space="preserve">unding </w:t>
      </w:r>
      <w:r w:rsidR="0059023C">
        <w:rPr>
          <w:rFonts w:ascii="Bookman Old Style" w:hAnsi="Bookman Old Style" w:cs="ArialMT"/>
        </w:rPr>
        <w:t>for the following year’s Australian National Championships</w:t>
      </w:r>
      <w:r>
        <w:rPr>
          <w:rFonts w:ascii="Bookman Old Style" w:hAnsi="Bookman Old Style" w:cs="ArialMT"/>
        </w:rPr>
        <w:t>.</w:t>
      </w:r>
    </w:p>
    <w:p w:rsidR="004F39E7" w:rsidRDefault="004F39E7" w:rsidP="00D37919">
      <w:pPr>
        <w:pStyle w:val="ListParagraph"/>
        <w:ind w:left="709"/>
        <w:rPr>
          <w:rFonts w:ascii="Bookman Old Style" w:hAnsi="Bookman Old Style" w:cs="ArialMT"/>
        </w:rPr>
      </w:pPr>
    </w:p>
    <w:p w:rsidR="00483A33" w:rsidRPr="00D37919" w:rsidRDefault="00F21684" w:rsidP="00C81D5D">
      <w:pPr>
        <w:pStyle w:val="ListParagraph"/>
        <w:numPr>
          <w:ilvl w:val="1"/>
          <w:numId w:val="1"/>
        </w:numPr>
        <w:ind w:left="709" w:hanging="283"/>
        <w:rPr>
          <w:rFonts w:ascii="Bookman Old Style" w:hAnsi="Bookman Old Style" w:cs="ArialMT"/>
        </w:rPr>
      </w:pPr>
      <w:r>
        <w:rPr>
          <w:rFonts w:ascii="Bookman Old Style" w:hAnsi="Bookman Old Style" w:cs="ArialMT"/>
        </w:rPr>
        <w:t>The</w:t>
      </w:r>
      <w:r w:rsidR="0059023C">
        <w:rPr>
          <w:rFonts w:ascii="Bookman Old Style" w:hAnsi="Bookman Old Style" w:cs="ArialMT"/>
        </w:rPr>
        <w:t xml:space="preserve"> </w:t>
      </w:r>
      <w:r>
        <w:rPr>
          <w:rFonts w:ascii="Bookman Old Style" w:hAnsi="Bookman Old Style" w:cs="ArialMT"/>
        </w:rPr>
        <w:t xml:space="preserve">decisions </w:t>
      </w:r>
      <w:r w:rsidR="0059023C">
        <w:rPr>
          <w:rFonts w:ascii="Bookman Old Style" w:hAnsi="Bookman Old Style" w:cs="ArialMT"/>
        </w:rPr>
        <w:t>on Team Selection and Funding shall</w:t>
      </w:r>
      <w:r>
        <w:rPr>
          <w:rFonts w:ascii="Bookman Old Style" w:hAnsi="Bookman Old Style" w:cs="ArialMT"/>
        </w:rPr>
        <w:t xml:space="preserve"> be </w:t>
      </w:r>
      <w:r w:rsidR="0059023C">
        <w:rPr>
          <w:rFonts w:ascii="Bookman Old Style" w:hAnsi="Bookman Old Style" w:cs="ArialMT"/>
        </w:rPr>
        <w:t>determined</w:t>
      </w:r>
      <w:r>
        <w:rPr>
          <w:rFonts w:ascii="Bookman Old Style" w:hAnsi="Bookman Old Style" w:cs="ArialMT"/>
        </w:rPr>
        <w:t xml:space="preserve"> at the November Committee Meeting </w:t>
      </w:r>
      <w:r w:rsidR="0059023C">
        <w:rPr>
          <w:rFonts w:ascii="Bookman Old Style" w:hAnsi="Bookman Old Style" w:cs="ArialMT"/>
        </w:rPr>
        <w:t xml:space="preserve">the </w:t>
      </w:r>
      <w:r>
        <w:rPr>
          <w:rFonts w:ascii="Bookman Old Style" w:hAnsi="Bookman Old Style" w:cs="ArialMT"/>
        </w:rPr>
        <w:t>year</w:t>
      </w:r>
      <w:r w:rsidR="0059023C">
        <w:rPr>
          <w:rFonts w:ascii="Bookman Old Style" w:hAnsi="Bookman Old Style" w:cs="ArialMT"/>
        </w:rPr>
        <w:t xml:space="preserve"> preceding the Australian National Championships</w:t>
      </w:r>
      <w:r>
        <w:rPr>
          <w:rFonts w:ascii="Bookman Old Style" w:hAnsi="Bookman Old Style" w:cs="ArialMT"/>
        </w:rPr>
        <w:t>.</w:t>
      </w:r>
      <w:r w:rsidR="0059023C">
        <w:rPr>
          <w:rFonts w:ascii="Bookman Old Style" w:hAnsi="Bookman Old Style" w:cs="ArialMT"/>
        </w:rPr>
        <w:t xml:space="preserve"> For example, the November 2017 Committee Meeting shall determine the requirements for the 2018 National Championships.</w:t>
      </w:r>
    </w:p>
    <w:p w:rsidR="00D96ED7" w:rsidRPr="00A1483C" w:rsidRDefault="00A1483C" w:rsidP="00C81D5D">
      <w:pPr>
        <w:pStyle w:val="Default"/>
        <w:numPr>
          <w:ilvl w:val="0"/>
          <w:numId w:val="1"/>
        </w:numPr>
        <w:ind w:left="426" w:hanging="426"/>
        <w:rPr>
          <w:rFonts w:ascii="Bookman Old Style" w:hAnsi="Bookman Old Style" w:cs="ArialMT"/>
          <w:b/>
          <w:color w:val="auto"/>
          <w:sz w:val="22"/>
          <w:szCs w:val="22"/>
        </w:rPr>
      </w:pPr>
      <w:r>
        <w:rPr>
          <w:rFonts w:ascii="Bookman Old Style" w:hAnsi="Bookman Old Style" w:cs="ArialMT"/>
          <w:b/>
          <w:color w:val="auto"/>
          <w:sz w:val="22"/>
          <w:szCs w:val="22"/>
        </w:rPr>
        <w:t>DUTIES OF A</w:t>
      </w:r>
      <w:r w:rsidR="004F39E7" w:rsidRPr="00A1483C">
        <w:rPr>
          <w:rFonts w:ascii="Bookman Old Style" w:hAnsi="Bookman Old Style" w:cs="ArialMT"/>
          <w:b/>
          <w:color w:val="auto"/>
          <w:sz w:val="22"/>
          <w:szCs w:val="22"/>
        </w:rPr>
        <w:t xml:space="preserve"> TEAM MEMBER</w:t>
      </w:r>
      <w:r w:rsidR="00AE1E1B" w:rsidRPr="00A1483C">
        <w:rPr>
          <w:rFonts w:ascii="Bookman Old Style" w:hAnsi="Bookman Old Style" w:cs="ArialMT"/>
          <w:b/>
          <w:color w:val="auto"/>
          <w:sz w:val="22"/>
          <w:szCs w:val="22"/>
        </w:rPr>
        <w:t xml:space="preserve"> </w:t>
      </w:r>
      <w:r w:rsidRPr="00A1483C">
        <w:rPr>
          <w:rFonts w:ascii="Bookman Old Style" w:hAnsi="Bookman Old Style" w:cs="ArialMT"/>
          <w:b/>
          <w:color w:val="auto"/>
          <w:sz w:val="22"/>
          <w:szCs w:val="22"/>
        </w:rPr>
        <w:t xml:space="preserve"> </w:t>
      </w:r>
    </w:p>
    <w:p w:rsidR="0080543E" w:rsidRDefault="0080543E" w:rsidP="0080543E">
      <w:pPr>
        <w:pStyle w:val="Default"/>
        <w:ind w:left="426"/>
        <w:rPr>
          <w:rFonts w:ascii="Bookman Old Style" w:hAnsi="Bookman Old Style" w:cs="ArialMT"/>
          <w:b/>
          <w:color w:val="auto"/>
          <w:sz w:val="22"/>
          <w:szCs w:val="22"/>
          <w:highlight w:val="yellow"/>
        </w:rPr>
      </w:pPr>
    </w:p>
    <w:p w:rsidR="0080543E" w:rsidRPr="00A1483C"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 xml:space="preserve">Must be a registered member of the </w:t>
      </w:r>
      <w:r w:rsidR="00B03F18">
        <w:rPr>
          <w:rFonts w:ascii="Bookman Old Style" w:hAnsi="Bookman Old Style" w:cs="ArialMT"/>
        </w:rPr>
        <w:t>JA</w:t>
      </w:r>
      <w:r w:rsidRPr="0080543E">
        <w:rPr>
          <w:rFonts w:ascii="Bookman Old Style" w:hAnsi="Bookman Old Style" w:cs="ArialMT"/>
        </w:rPr>
        <w:t>(ACT).</w:t>
      </w:r>
    </w:p>
    <w:p w:rsidR="0080543E" w:rsidRPr="00A1483C"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 xml:space="preserve">Must compete at the ACT International Open. Special circumstances will be looked at. </w:t>
      </w:r>
      <w:r w:rsidR="00A1483C" w:rsidRPr="0080543E">
        <w:rPr>
          <w:rFonts w:ascii="Bookman Old Style" w:hAnsi="Bookman Old Style" w:cs="ArialMT"/>
        </w:rPr>
        <w:t>*</w:t>
      </w:r>
    </w:p>
    <w:p w:rsidR="0080543E" w:rsidRPr="00A1483C"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 xml:space="preserve">Must attend at least 70% of ACT squad training. </w:t>
      </w:r>
      <w:r w:rsidR="00A1483C">
        <w:rPr>
          <w:rFonts w:ascii="Bookman Old Style" w:hAnsi="Bookman Old Style" w:cs="ArialMT"/>
        </w:rPr>
        <w:t xml:space="preserve"> </w:t>
      </w:r>
      <w:r w:rsidRPr="0080543E">
        <w:rPr>
          <w:rFonts w:ascii="Bookman Old Style" w:hAnsi="Bookman Old Style" w:cs="ArialMT"/>
        </w:rPr>
        <w:t>Special circumstances will be looked at. *</w:t>
      </w:r>
    </w:p>
    <w:p w:rsidR="0080543E" w:rsidRPr="00A1483C"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Must compete at least once at an ACT local competition. +</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Have a good knowledge of the rules and competition protocol</w:t>
      </w:r>
      <w:r w:rsidR="00A1483C">
        <w:rPr>
          <w:rFonts w:ascii="Bookman Old Style" w:hAnsi="Bookman Old Style" w:cs="ArialMT"/>
        </w:rPr>
        <w:t>s</w:t>
      </w:r>
      <w:r w:rsidRPr="0080543E">
        <w:rPr>
          <w:rFonts w:ascii="Bookman Old Style" w:hAnsi="Bookman Old Style" w:cs="ArialMT"/>
        </w:rPr>
        <w:t>.</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Know what age and weight division you intend to compete in.</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Endeavour to be as fit as possible.</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Your Judo equipment (Judogi obe tee shirt) must comply with the Australian sporting code attachment 11. **</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Your judo grade must be equal to or higher than the grade requirement as per the Australian sporting code section 6. **</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If you are require</w:t>
      </w:r>
      <w:r w:rsidR="00A1483C">
        <w:rPr>
          <w:rFonts w:ascii="Bookman Old Style" w:hAnsi="Bookman Old Style" w:cs="ArialMT"/>
        </w:rPr>
        <w:t>d to take any medication, e.g. for a</w:t>
      </w:r>
      <w:r w:rsidRPr="0080543E">
        <w:rPr>
          <w:rFonts w:ascii="Bookman Old Style" w:hAnsi="Bookman Old Style" w:cs="ArialMT"/>
        </w:rPr>
        <w:t>sthma</w:t>
      </w:r>
      <w:r w:rsidR="00A1483C">
        <w:rPr>
          <w:rFonts w:ascii="Bookman Old Style" w:hAnsi="Bookman Old Style" w:cs="ArialMT"/>
        </w:rPr>
        <w:t>,</w:t>
      </w:r>
      <w:r w:rsidRPr="0080543E">
        <w:rPr>
          <w:rFonts w:ascii="Bookman Old Style" w:hAnsi="Bookman Old Style" w:cs="ArialMT"/>
        </w:rPr>
        <w:t xml:space="preserve"> it </w:t>
      </w:r>
      <w:r w:rsidR="009238E6" w:rsidRPr="0080543E">
        <w:rPr>
          <w:rFonts w:ascii="Bookman Old Style" w:hAnsi="Bookman Old Style" w:cs="ArialMT"/>
        </w:rPr>
        <w:t>must comply</w:t>
      </w:r>
      <w:r w:rsidRPr="0080543E">
        <w:rPr>
          <w:rFonts w:ascii="Bookman Old Style" w:hAnsi="Bookman Old Style" w:cs="ArialMT"/>
        </w:rPr>
        <w:t xml:space="preserve"> with the Australian sporting code attachment 6. **</w:t>
      </w:r>
    </w:p>
    <w:p w:rsidR="0080543E" w:rsidRDefault="0011136F" w:rsidP="00C81D5D">
      <w:pPr>
        <w:pStyle w:val="ListParagraph"/>
        <w:numPr>
          <w:ilvl w:val="1"/>
          <w:numId w:val="1"/>
        </w:numPr>
        <w:spacing w:after="0"/>
        <w:ind w:left="709" w:hanging="283"/>
        <w:rPr>
          <w:rFonts w:ascii="Bookman Old Style" w:hAnsi="Bookman Old Style" w:cs="ArialMT"/>
        </w:rPr>
      </w:pPr>
      <w:r w:rsidRPr="0011136F">
        <w:pict>
          <v:line id="Straight Connector 4" o:spid="_x0000_s1026" style="position:absolute;left:0;text-align:left;z-index:-251658752;visibility:visible;mso-position-horizontal-relative:page" from="339.8pt,17.75pt" to="339.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" strokecolor="#e4e4e4" strokeweight=".33919mm">
            <w10:wrap anchorx="page"/>
          </v:line>
        </w:pict>
      </w:r>
      <w:r w:rsidR="0080543E" w:rsidRPr="0080543E">
        <w:rPr>
          <w:rFonts w:ascii="Bookman Old Style" w:hAnsi="Bookman Old Style" w:cs="ArialMT"/>
        </w:rPr>
        <w:t>Must be nominated by your club and supported by the State Coach.</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You are required to carry out the reasonable requests of the team manager and or the State coach.</w:t>
      </w:r>
    </w:p>
    <w:p w:rsidR="0080543E" w:rsidRDefault="00A1483C" w:rsidP="00C81D5D">
      <w:pPr>
        <w:pStyle w:val="ListParagraph"/>
        <w:numPr>
          <w:ilvl w:val="1"/>
          <w:numId w:val="1"/>
        </w:numPr>
        <w:spacing w:after="0"/>
        <w:ind w:left="709" w:hanging="283"/>
        <w:rPr>
          <w:rFonts w:ascii="Bookman Old Style" w:hAnsi="Bookman Old Style" w:cs="ArialMT"/>
        </w:rPr>
      </w:pPr>
      <w:r>
        <w:rPr>
          <w:rFonts w:ascii="Bookman Old Style" w:hAnsi="Bookman Old Style" w:cs="ArialMT"/>
        </w:rPr>
        <w:t xml:space="preserve">You are required to purchase </w:t>
      </w:r>
      <w:r w:rsidR="0080543E" w:rsidRPr="0080543E">
        <w:rPr>
          <w:rFonts w:ascii="Bookman Old Style" w:hAnsi="Bookman Old Style" w:cs="ArialMT"/>
        </w:rPr>
        <w:t>and fit a back patch as per the</w:t>
      </w:r>
      <w:r>
        <w:rPr>
          <w:rFonts w:ascii="Bookman Old Style" w:hAnsi="Bookman Old Style" w:cs="ArialMT"/>
        </w:rPr>
        <w:t xml:space="preserve"> </w:t>
      </w:r>
      <w:r w:rsidR="0080543E" w:rsidRPr="0080543E">
        <w:rPr>
          <w:rFonts w:ascii="Bookman Old Style" w:hAnsi="Bookman Old Style" w:cs="ArialMT"/>
        </w:rPr>
        <w:t>Australian Sporting code attachment 10, the team manager will supply the patch. **</w:t>
      </w:r>
    </w:p>
    <w:p w:rsidR="0080543E" w:rsidRDefault="0080543E" w:rsidP="00C81D5D">
      <w:pPr>
        <w:pStyle w:val="ListParagraph"/>
        <w:numPr>
          <w:ilvl w:val="1"/>
          <w:numId w:val="1"/>
        </w:numPr>
        <w:spacing w:after="0"/>
        <w:ind w:left="709" w:hanging="283"/>
        <w:rPr>
          <w:rFonts w:ascii="Bookman Old Style" w:hAnsi="Bookman Old Style" w:cs="ArialMT"/>
        </w:rPr>
      </w:pPr>
      <w:r w:rsidRPr="0080543E">
        <w:rPr>
          <w:rFonts w:ascii="Bookman Old Style" w:hAnsi="Bookman Old Style" w:cs="ArialMT"/>
        </w:rPr>
        <w:t>You are required to electronically supply a passport sized photo of yourself to the team manager.</w:t>
      </w:r>
    </w:p>
    <w:p w:rsidR="0080543E" w:rsidRPr="0080543E" w:rsidRDefault="0080543E" w:rsidP="00C81D5D">
      <w:pPr>
        <w:pStyle w:val="ListParagraph"/>
        <w:numPr>
          <w:ilvl w:val="1"/>
          <w:numId w:val="1"/>
        </w:numPr>
        <w:ind w:left="709" w:hanging="283"/>
        <w:rPr>
          <w:rFonts w:ascii="Bookman Old Style" w:hAnsi="Bookman Old Style" w:cs="ArialMT"/>
        </w:rPr>
      </w:pPr>
      <w:r w:rsidRPr="0080543E">
        <w:rPr>
          <w:rFonts w:ascii="Bookman Old Style" w:hAnsi="Bookman Old Style" w:cs="ArialMT"/>
        </w:rPr>
        <w:t>All money due, as advised by the team manager to be paid prior to the National Championships.</w:t>
      </w:r>
    </w:p>
    <w:p w:rsidR="0080543E" w:rsidRPr="0080543E" w:rsidRDefault="0080543E" w:rsidP="00C81D5D">
      <w:pPr>
        <w:pStyle w:val="Heading1"/>
        <w:keepNext w:val="0"/>
        <w:keepLines w:val="0"/>
        <w:widowControl w:val="0"/>
        <w:numPr>
          <w:ilvl w:val="1"/>
          <w:numId w:val="25"/>
        </w:numPr>
        <w:tabs>
          <w:tab w:val="left" w:pos="1132"/>
          <w:tab w:val="left" w:pos="1133"/>
          <w:tab w:val="left" w:pos="1474"/>
        </w:tabs>
        <w:autoSpaceDE w:val="0"/>
        <w:autoSpaceDN w:val="0"/>
        <w:spacing w:before="1" w:line="240" w:lineRule="auto"/>
        <w:ind w:hanging="344"/>
        <w:rPr>
          <w:rFonts w:ascii="Bookman Old Style" w:eastAsiaTheme="minorHAnsi" w:hAnsi="Bookman Old Style" w:cs="ArialMT"/>
          <w:b w:val="0"/>
          <w:bCs w:val="0"/>
          <w:color w:val="auto"/>
          <w:sz w:val="22"/>
          <w:szCs w:val="22"/>
        </w:rPr>
      </w:pPr>
      <w:r w:rsidRPr="0080543E">
        <w:rPr>
          <w:rFonts w:ascii="Bookman Old Style" w:eastAsiaTheme="minorHAnsi" w:hAnsi="Bookman Old Style" w:cs="ArialMT"/>
          <w:b w:val="0"/>
          <w:bCs w:val="0"/>
          <w:color w:val="auto"/>
          <w:sz w:val="22"/>
          <w:szCs w:val="22"/>
        </w:rPr>
        <w:lastRenderedPageBreak/>
        <w:t>*</w:t>
      </w:r>
      <w:r w:rsidRPr="0080543E">
        <w:rPr>
          <w:rFonts w:ascii="Bookman Old Style" w:eastAsiaTheme="minorHAnsi" w:hAnsi="Bookman Old Style" w:cs="ArialMT"/>
          <w:b w:val="0"/>
          <w:bCs w:val="0"/>
          <w:color w:val="auto"/>
          <w:sz w:val="22"/>
          <w:szCs w:val="22"/>
        </w:rPr>
        <w:tab/>
        <w:t>b,c &amp; d may be varie</w:t>
      </w:r>
      <w:r w:rsidR="00A1483C">
        <w:rPr>
          <w:rFonts w:ascii="Bookman Old Style" w:eastAsiaTheme="minorHAnsi" w:hAnsi="Bookman Old Style" w:cs="ArialMT"/>
          <w:b w:val="0"/>
          <w:bCs w:val="0"/>
          <w:color w:val="auto"/>
          <w:sz w:val="22"/>
          <w:szCs w:val="22"/>
        </w:rPr>
        <w:t>d in accordance with section 20</w:t>
      </w:r>
      <w:r w:rsidRPr="0080543E">
        <w:rPr>
          <w:rFonts w:ascii="Bookman Old Style" w:eastAsiaTheme="minorHAnsi" w:hAnsi="Bookman Old Style" w:cs="ArialMT"/>
          <w:b w:val="0"/>
          <w:bCs w:val="0"/>
          <w:color w:val="auto"/>
          <w:sz w:val="22"/>
          <w:szCs w:val="22"/>
        </w:rPr>
        <w:t>b.</w:t>
      </w:r>
    </w:p>
    <w:p w:rsidR="00483A33" w:rsidRPr="00A1483C" w:rsidRDefault="0080543E" w:rsidP="00C81D5D">
      <w:pPr>
        <w:pStyle w:val="ListParagraph"/>
        <w:widowControl w:val="0"/>
        <w:numPr>
          <w:ilvl w:val="1"/>
          <w:numId w:val="25"/>
        </w:numPr>
        <w:tabs>
          <w:tab w:val="left" w:pos="1132"/>
          <w:tab w:val="left" w:pos="1133"/>
        </w:tabs>
        <w:autoSpaceDE w:val="0"/>
        <w:autoSpaceDN w:val="0"/>
        <w:spacing w:before="61" w:after="0" w:line="393" w:lineRule="auto"/>
        <w:ind w:right="984" w:hanging="344"/>
        <w:contextualSpacing w:val="0"/>
        <w:rPr>
          <w:rFonts w:ascii="Bookman Old Style" w:hAnsi="Bookman Old Style" w:cs="ArialMT"/>
        </w:rPr>
      </w:pPr>
      <w:r w:rsidRPr="0080543E">
        <w:rPr>
          <w:rFonts w:ascii="Bookman Old Style" w:hAnsi="Bookman Old Style" w:cs="ArialMT"/>
        </w:rPr>
        <w:t xml:space="preserve">** </w:t>
      </w:r>
      <w:r w:rsidR="00A1483C">
        <w:rPr>
          <w:rFonts w:ascii="Bookman Old Style" w:hAnsi="Bookman Old Style" w:cs="ArialMT"/>
        </w:rPr>
        <w:t xml:space="preserve"> </w:t>
      </w:r>
      <w:r w:rsidRPr="0080543E">
        <w:rPr>
          <w:rFonts w:ascii="Bookman Old Style" w:hAnsi="Bookman Old Style" w:cs="ArialMT"/>
        </w:rPr>
        <w:t xml:space="preserve">The sporting code is available on the </w:t>
      </w:r>
      <w:r w:rsidR="00B03F18">
        <w:rPr>
          <w:rFonts w:ascii="Bookman Old Style" w:hAnsi="Bookman Old Style" w:cs="ArialMT"/>
        </w:rPr>
        <w:t>JA</w:t>
      </w:r>
      <w:r w:rsidRPr="0080543E">
        <w:rPr>
          <w:rFonts w:ascii="Bookman Old Style" w:hAnsi="Bookman Old Style" w:cs="ArialMT"/>
        </w:rPr>
        <w:t xml:space="preserve"> web site </w:t>
      </w:r>
      <w:hyperlink r:id="rId8">
        <w:r w:rsidRPr="0080543E">
          <w:rPr>
            <w:rFonts w:ascii="Bookman Old Style" w:hAnsi="Bookman Old Style" w:cs="ArialMT"/>
          </w:rPr>
          <w:t xml:space="preserve">www.ausiudo.com.au </w:t>
        </w:r>
      </w:hyperlink>
      <w:r w:rsidRPr="0080543E">
        <w:rPr>
          <w:rFonts w:ascii="Bookman Old Style" w:hAnsi="Bookman Old Style" w:cs="ArialMT"/>
        </w:rPr>
        <w:t>Resources, corporate documents</w:t>
      </w:r>
    </w:p>
    <w:p w:rsidR="004F39E7" w:rsidRDefault="004F39E7" w:rsidP="00C81D5D">
      <w:pPr>
        <w:pStyle w:val="ListParagraph"/>
        <w:numPr>
          <w:ilvl w:val="0"/>
          <w:numId w:val="1"/>
        </w:numPr>
        <w:autoSpaceDE w:val="0"/>
        <w:autoSpaceDN w:val="0"/>
        <w:adjustRightInd w:val="0"/>
        <w:spacing w:before="60" w:after="0" w:line="240" w:lineRule="auto"/>
        <w:ind w:left="426" w:hanging="426"/>
        <w:contextualSpacing w:val="0"/>
        <w:rPr>
          <w:rFonts w:ascii="Bookman Old Style" w:hAnsi="Bookman Old Style" w:cs="Arial-BoldMT"/>
          <w:b/>
          <w:bCs/>
        </w:rPr>
      </w:pPr>
      <w:r>
        <w:rPr>
          <w:rFonts w:ascii="Bookman Old Style" w:hAnsi="Bookman Old Style" w:cs="Arial-BoldMT"/>
          <w:b/>
          <w:bCs/>
        </w:rPr>
        <w:t>DUTY SUMMARY OF TEAM COACH</w:t>
      </w:r>
    </w:p>
    <w:p w:rsidR="0031036D" w:rsidRPr="00D37919" w:rsidRDefault="0031036D" w:rsidP="00D37919">
      <w:pPr>
        <w:autoSpaceDE w:val="0"/>
        <w:autoSpaceDN w:val="0"/>
        <w:adjustRightInd w:val="0"/>
        <w:spacing w:before="60" w:after="0" w:line="240" w:lineRule="auto"/>
        <w:rPr>
          <w:rFonts w:ascii="Bookman Old Style" w:hAnsi="Bookman Old Style" w:cs="Arial-BoldMT"/>
          <w:b/>
          <w:bCs/>
        </w:rPr>
      </w:pP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 xml:space="preserve">Have current </w:t>
      </w:r>
      <w:r w:rsidR="00ED31C1">
        <w:rPr>
          <w:rFonts w:ascii="Bookman Old Style" w:eastAsiaTheme="minorHAnsi" w:hAnsi="Bookman Old Style" w:cs="ArialMT"/>
          <w:snapToGrid/>
          <w:sz w:val="22"/>
          <w:szCs w:val="22"/>
          <w:lang w:val="en-AU"/>
        </w:rPr>
        <w:t>CAF</w:t>
      </w:r>
      <w:r w:rsidRPr="00D37919">
        <w:rPr>
          <w:rFonts w:ascii="Bookman Old Style" w:eastAsiaTheme="minorHAnsi" w:hAnsi="Bookman Old Style" w:cs="ArialMT"/>
          <w:snapToGrid/>
          <w:sz w:val="22"/>
          <w:szCs w:val="22"/>
          <w:lang w:val="en-AU"/>
        </w:rPr>
        <w:t xml:space="preserve"> accreditation (preferably Level 2).</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Run training session for squad members on a regular basis.</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Ensure members strength and fitness levels are pertinent to their individual competition requirements. If necessary, arrange for specialist trainers to attend training sessions or have players attend specialist training at other relevant venues.</w:t>
      </w:r>
    </w:p>
    <w:p w:rsidR="0031036D" w:rsidRPr="00D37919" w:rsidRDefault="000E3F8E"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Pr>
          <w:rFonts w:ascii="Bookman Old Style" w:eastAsiaTheme="minorHAnsi" w:hAnsi="Bookman Old Style" w:cs="ArialMT"/>
          <w:snapToGrid/>
          <w:sz w:val="22"/>
          <w:szCs w:val="22"/>
          <w:lang w:val="en-AU"/>
        </w:rPr>
        <w:t>Build on the</w:t>
      </w:r>
      <w:r w:rsidR="0031036D" w:rsidRPr="00D37919">
        <w:rPr>
          <w:rFonts w:ascii="Bookman Old Style" w:eastAsiaTheme="minorHAnsi" w:hAnsi="Bookman Old Style" w:cs="ArialMT"/>
          <w:snapToGrid/>
          <w:sz w:val="22"/>
          <w:szCs w:val="22"/>
          <w:lang w:val="en-AU"/>
        </w:rPr>
        <w:t xml:space="preserve"> Player Profile</w:t>
      </w:r>
      <w:r>
        <w:rPr>
          <w:rFonts w:ascii="Bookman Old Style" w:eastAsiaTheme="minorHAnsi" w:hAnsi="Bookman Old Style" w:cs="ArialMT"/>
          <w:snapToGrid/>
          <w:sz w:val="22"/>
          <w:szCs w:val="22"/>
          <w:lang w:val="en-AU"/>
        </w:rPr>
        <w:t>,</w:t>
      </w:r>
      <w:r w:rsidR="0031036D" w:rsidRPr="00D37919">
        <w:rPr>
          <w:rFonts w:ascii="Bookman Old Style" w:eastAsiaTheme="minorHAnsi" w:hAnsi="Bookman Old Style" w:cs="ArialMT"/>
          <w:snapToGrid/>
          <w:sz w:val="22"/>
          <w:szCs w:val="22"/>
          <w:lang w:val="en-AU"/>
        </w:rPr>
        <w:t xml:space="preserve"> </w:t>
      </w:r>
      <w:r>
        <w:rPr>
          <w:rFonts w:ascii="Bookman Old Style" w:eastAsiaTheme="minorHAnsi" w:hAnsi="Bookman Old Style" w:cs="ArialMT"/>
          <w:snapToGrid/>
          <w:sz w:val="22"/>
          <w:szCs w:val="22"/>
          <w:lang w:val="en-AU"/>
        </w:rPr>
        <w:t xml:space="preserve">developed Club Coach, </w:t>
      </w:r>
      <w:r w:rsidR="0031036D" w:rsidRPr="00D37919">
        <w:rPr>
          <w:rFonts w:ascii="Bookman Old Style" w:eastAsiaTheme="minorHAnsi" w:hAnsi="Bookman Old Style" w:cs="ArialMT"/>
          <w:snapToGrid/>
          <w:sz w:val="22"/>
          <w:szCs w:val="22"/>
          <w:lang w:val="en-AU"/>
        </w:rPr>
        <w:t>for each squad member highlighting strengths and weaknesses and discuss these with the player.</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Ensure squad members are fully versed and understand the current Rules and Sporting Code that apply to Judo and apply coaching techniques accordingly.</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Attend trial and official weigh-ins at tournaments with players to confirm weights and provide advice on quick weight-loss if required.</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Constantly monitor squad member’s injuries if applicable and be aware of any permanent or on-going medical problems (ie: Asthma, epilepsy, etc).</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Be present at mat-side during squad member’s bouts and provide relevant information and encouragement to the member during these bouts.</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Provide after-bout feedback to squad member.</w:t>
      </w:r>
    </w:p>
    <w:p w:rsidR="0031036D" w:rsidRPr="00D37919" w:rsidRDefault="0031036D" w:rsidP="00C81D5D">
      <w:pPr>
        <w:pStyle w:val="Level1"/>
        <w:widowControl/>
        <w:numPr>
          <w:ilvl w:val="0"/>
          <w:numId w:val="18"/>
        </w:numPr>
        <w:tabs>
          <w:tab w:val="left" w:pos="-1440"/>
        </w:tabs>
        <w:ind w:hanging="294"/>
        <w:rPr>
          <w:rFonts w:ascii="Bookman Old Style" w:eastAsiaTheme="minorHAnsi" w:hAnsi="Bookman Old Style" w:cs="ArialMT"/>
          <w:snapToGrid/>
          <w:sz w:val="22"/>
          <w:szCs w:val="22"/>
          <w:lang w:val="en-AU"/>
        </w:rPr>
      </w:pPr>
      <w:r w:rsidRPr="00D37919">
        <w:rPr>
          <w:rFonts w:ascii="Bookman Old Style" w:eastAsiaTheme="minorHAnsi" w:hAnsi="Bookman Old Style" w:cs="ArialMT"/>
          <w:snapToGrid/>
          <w:sz w:val="22"/>
          <w:szCs w:val="22"/>
          <w:lang w:val="en-AU"/>
        </w:rPr>
        <w:t>Be in constant communication with Team Manager and be aware of any information the Team Manager deems necessary regarding team member or members.</w:t>
      </w:r>
    </w:p>
    <w:p w:rsidR="004F39E7" w:rsidRPr="00D37919" w:rsidRDefault="004F39E7" w:rsidP="00A13DEC">
      <w:pPr>
        <w:pStyle w:val="ListParagraph"/>
        <w:autoSpaceDE w:val="0"/>
        <w:autoSpaceDN w:val="0"/>
        <w:adjustRightInd w:val="0"/>
        <w:spacing w:after="0" w:line="240" w:lineRule="auto"/>
        <w:ind w:left="360"/>
        <w:contextualSpacing w:val="0"/>
        <w:rPr>
          <w:rFonts w:ascii="Bookman Old Style" w:hAnsi="Bookman Old Style" w:cs="Arial-BoldMT"/>
          <w:bCs/>
        </w:rPr>
      </w:pPr>
    </w:p>
    <w:p w:rsidR="004F39E7" w:rsidRDefault="00E332D4" w:rsidP="00C81D5D">
      <w:pPr>
        <w:pStyle w:val="ListParagraph"/>
        <w:numPr>
          <w:ilvl w:val="0"/>
          <w:numId w:val="1"/>
        </w:numPr>
        <w:autoSpaceDE w:val="0"/>
        <w:autoSpaceDN w:val="0"/>
        <w:adjustRightInd w:val="0"/>
        <w:spacing w:after="0" w:line="240" w:lineRule="auto"/>
        <w:ind w:left="426" w:hanging="426"/>
        <w:contextualSpacing w:val="0"/>
        <w:rPr>
          <w:rFonts w:ascii="Bookman Old Style" w:hAnsi="Bookman Old Style" w:cs="Arial-BoldMT"/>
          <w:b/>
          <w:bCs/>
        </w:rPr>
      </w:pPr>
      <w:r>
        <w:rPr>
          <w:rFonts w:ascii="Bookman Old Style" w:hAnsi="Bookman Old Style" w:cs="Arial-BoldMT"/>
          <w:b/>
          <w:bCs/>
        </w:rPr>
        <w:t>DUTY SUM</w:t>
      </w:r>
      <w:r w:rsidR="004F39E7">
        <w:rPr>
          <w:rFonts w:ascii="Bookman Old Style" w:hAnsi="Bookman Old Style" w:cs="Arial-BoldMT"/>
          <w:b/>
          <w:bCs/>
        </w:rPr>
        <w:t>MARY OF TEAM MANAGER</w:t>
      </w:r>
    </w:p>
    <w:p w:rsidR="004F39E7" w:rsidRPr="00D37919" w:rsidRDefault="00FF53E7" w:rsidP="00FF53E7">
      <w:pPr>
        <w:tabs>
          <w:tab w:val="left" w:pos="5358"/>
        </w:tabs>
        <w:autoSpaceDE w:val="0"/>
        <w:autoSpaceDN w:val="0"/>
        <w:adjustRightInd w:val="0"/>
        <w:spacing w:before="60" w:after="0" w:line="240" w:lineRule="auto"/>
        <w:rPr>
          <w:rFonts w:ascii="Bookman Old Style" w:hAnsi="Bookman Old Style" w:cs="Arial-BoldMT"/>
          <w:b/>
          <w:bCs/>
        </w:rPr>
      </w:pPr>
      <w:r>
        <w:rPr>
          <w:rFonts w:ascii="Bookman Old Style" w:hAnsi="Bookman Old Style" w:cs="Arial-BoldMT"/>
          <w:b/>
          <w:bCs/>
        </w:rPr>
        <w:tab/>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arrange and purchase uniforms and back patches for the team.</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arrange reasonably priced accommodation for the team.</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provide bank details for any payments.</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undertake all necessary correspondence with the team to ensure that the team knows the requirements of the Coach and Manager.</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know all the rules relating to the tournament in which the team is taking part and be responsible for informing the team of such rules.</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know the rules of entry to the tournament and to make sure that all entries are correct and paid on time.</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 xml:space="preserve">To attend all meetings held at the tournament in relation to competing teams, </w:t>
      </w:r>
      <w:r w:rsidRPr="004F39E7">
        <w:rPr>
          <w:rFonts w:ascii="Bookman Old Style" w:hAnsi="Bookman Old Style" w:cs="ArialMT"/>
        </w:rPr>
        <w:t>i.e.</w:t>
      </w:r>
      <w:r w:rsidRPr="00D37919">
        <w:rPr>
          <w:rFonts w:ascii="Bookman Old Style" w:hAnsi="Bookman Old Style" w:cs="ArialMT"/>
        </w:rPr>
        <w:t xml:space="preserve"> the Draws etc.</w:t>
      </w:r>
    </w:p>
    <w:p w:rsidR="004F39E7" w:rsidRPr="00D37919" w:rsidRDefault="000E3F8E" w:rsidP="00C81D5D">
      <w:pPr>
        <w:pStyle w:val="ListParagraph"/>
        <w:numPr>
          <w:ilvl w:val="0"/>
          <w:numId w:val="16"/>
        </w:numPr>
        <w:snapToGrid w:val="0"/>
        <w:spacing w:after="0" w:line="240" w:lineRule="auto"/>
        <w:ind w:left="709" w:hanging="283"/>
        <w:rPr>
          <w:rFonts w:ascii="Bookman Old Style" w:hAnsi="Bookman Old Style" w:cs="ArialMT"/>
        </w:rPr>
      </w:pPr>
      <w:r>
        <w:rPr>
          <w:rFonts w:ascii="Bookman Old Style" w:hAnsi="Bookman Old Style" w:cs="ArialMT"/>
        </w:rPr>
        <w:t>To update</w:t>
      </w:r>
      <w:r w:rsidR="004F39E7" w:rsidRPr="00D37919">
        <w:rPr>
          <w:rFonts w:ascii="Bookman Old Style" w:hAnsi="Bookman Old Style" w:cs="ArialMT"/>
        </w:rPr>
        <w:t xml:space="preserve"> the Draw during the competition, or delegate responsibility to a capable person.</w:t>
      </w:r>
    </w:p>
    <w:p w:rsidR="004F39E7" w:rsidRPr="00D37919"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Be responsible for the behaviour of the team, and any person travelling with the team.</w:t>
      </w:r>
    </w:p>
    <w:p w:rsidR="004F39E7" w:rsidRDefault="004F39E7"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To prepare a written report and present it at the ordinary meeting following the competition.</w:t>
      </w:r>
    </w:p>
    <w:p w:rsidR="000E3F8E" w:rsidRPr="00D37919" w:rsidRDefault="000E3F8E" w:rsidP="00C81D5D">
      <w:pPr>
        <w:pStyle w:val="ListParagraph"/>
        <w:numPr>
          <w:ilvl w:val="0"/>
          <w:numId w:val="16"/>
        </w:numPr>
        <w:snapToGrid w:val="0"/>
        <w:spacing w:after="0" w:line="240" w:lineRule="auto"/>
        <w:ind w:left="709" w:hanging="283"/>
        <w:rPr>
          <w:rFonts w:ascii="Bookman Old Style" w:hAnsi="Bookman Old Style" w:cs="ArialMT"/>
        </w:rPr>
      </w:pPr>
      <w:r w:rsidRPr="00D37919">
        <w:rPr>
          <w:rFonts w:ascii="Bookman Old Style" w:hAnsi="Bookman Old Style" w:cs="ArialMT"/>
        </w:rPr>
        <w:t>Constantly monitor squad member’s injuries if applicable and be aware of any permanent or on-going medical problems (ie: Asthma, epilepsy, etc).</w:t>
      </w:r>
    </w:p>
    <w:p w:rsidR="004F39E7" w:rsidRDefault="004F39E7" w:rsidP="00A13DEC">
      <w:pPr>
        <w:spacing w:after="0"/>
        <w:rPr>
          <w:rFonts w:ascii="Bookman Old Style" w:hAnsi="Bookman Old Style" w:cs="ArialMT"/>
        </w:rPr>
      </w:pPr>
    </w:p>
    <w:p w:rsidR="00213EE3" w:rsidRDefault="00213EE3" w:rsidP="00A13DEC">
      <w:pPr>
        <w:spacing w:after="0"/>
        <w:rPr>
          <w:rFonts w:ascii="Bookman Old Style" w:hAnsi="Bookman Old Style" w:cs="ArialMT"/>
        </w:rPr>
      </w:pPr>
    </w:p>
    <w:p w:rsidR="00213EE3" w:rsidRDefault="00213EE3" w:rsidP="00A13DEC">
      <w:pPr>
        <w:spacing w:after="0"/>
        <w:rPr>
          <w:rFonts w:ascii="Bookman Old Style" w:hAnsi="Bookman Old Style" w:cs="ArialMT"/>
        </w:rPr>
      </w:pPr>
    </w:p>
    <w:p w:rsidR="00213EE3" w:rsidRDefault="00213EE3" w:rsidP="00A13DEC">
      <w:pPr>
        <w:spacing w:after="0"/>
        <w:rPr>
          <w:rFonts w:ascii="Bookman Old Style" w:hAnsi="Bookman Old Style" w:cs="ArialMT"/>
        </w:rPr>
      </w:pPr>
    </w:p>
    <w:p w:rsidR="00213EE3" w:rsidRDefault="00213EE3" w:rsidP="00A13DEC">
      <w:pPr>
        <w:spacing w:after="0"/>
        <w:rPr>
          <w:rFonts w:ascii="Bookman Old Style" w:hAnsi="Bookman Old Style" w:cs="ArialMT"/>
        </w:rPr>
      </w:pPr>
    </w:p>
    <w:p w:rsidR="00EF7CDB" w:rsidRPr="00D37919" w:rsidRDefault="00E332D4" w:rsidP="00A13DEC">
      <w:pPr>
        <w:autoSpaceDE w:val="0"/>
        <w:autoSpaceDN w:val="0"/>
        <w:adjustRightInd w:val="0"/>
        <w:spacing w:after="0" w:line="240" w:lineRule="auto"/>
        <w:ind w:left="2127" w:hanging="2127"/>
        <w:rPr>
          <w:rFonts w:ascii="Bookman Old Style" w:hAnsi="Bookman Old Style" w:cs="Arial-BoldMT"/>
          <w:b/>
          <w:bCs/>
        </w:rPr>
      </w:pPr>
      <w:r>
        <w:rPr>
          <w:rFonts w:ascii="Bookman Old Style" w:hAnsi="Bookman Old Style" w:cs="ArialMT"/>
          <w:b/>
        </w:rPr>
        <w:lastRenderedPageBreak/>
        <w:t>26</w:t>
      </w:r>
      <w:r w:rsidR="00EF7CDB" w:rsidRPr="00D37919">
        <w:rPr>
          <w:rFonts w:ascii="Bookman Old Style" w:hAnsi="Bookman Old Style" w:cs="ArialMT"/>
          <w:b/>
        </w:rPr>
        <w:t>.</w:t>
      </w:r>
      <w:r w:rsidR="00EF7CDB" w:rsidRPr="00D37919">
        <w:rPr>
          <w:rFonts w:ascii="Bookman Old Style" w:hAnsi="Bookman Old Style" w:cs="Arial-BoldMT"/>
          <w:b/>
          <w:bCs/>
        </w:rPr>
        <w:t xml:space="preserve"> CODES OF CONDUCT</w:t>
      </w:r>
    </w:p>
    <w:p w:rsidR="00EF7CDB" w:rsidRDefault="00EF7CDB" w:rsidP="00EF7CDB">
      <w:pPr>
        <w:pStyle w:val="Heading2"/>
        <w:rPr>
          <w:rFonts w:ascii="Arial" w:hAnsi="Arial" w:cs="Arial"/>
        </w:rPr>
      </w:pPr>
      <w:bookmarkStart w:id="1" w:name="_Toc408827044"/>
    </w:p>
    <w:p w:rsidR="00EF7CDB" w:rsidRPr="00D37919" w:rsidRDefault="00EF7CDB" w:rsidP="00C81D5D">
      <w:pPr>
        <w:pStyle w:val="Heading2"/>
        <w:numPr>
          <w:ilvl w:val="1"/>
          <w:numId w:val="1"/>
        </w:numPr>
        <w:ind w:left="709" w:hanging="425"/>
        <w:rPr>
          <w:rFonts w:ascii="Bookman Old Style" w:eastAsiaTheme="minorHAnsi" w:hAnsi="Bookman Old Style" w:cs="ArialMT"/>
          <w:b w:val="0"/>
          <w:bCs w:val="0"/>
          <w:sz w:val="22"/>
          <w:szCs w:val="22"/>
          <w:u w:val="single"/>
          <w:lang w:val="en-AU"/>
        </w:rPr>
      </w:pPr>
      <w:r w:rsidRPr="00D37919">
        <w:rPr>
          <w:rFonts w:ascii="Bookman Old Style" w:eastAsiaTheme="minorHAnsi" w:hAnsi="Bookman Old Style" w:cs="ArialMT"/>
          <w:b w:val="0"/>
          <w:bCs w:val="0"/>
          <w:sz w:val="22"/>
          <w:szCs w:val="22"/>
          <w:u w:val="single"/>
          <w:lang w:val="en-AU"/>
        </w:rPr>
        <w:t xml:space="preserve">Officials, Coaches and Managers’ Codes of </w:t>
      </w:r>
      <w:bookmarkEnd w:id="1"/>
      <w:r w:rsidR="00086C4D" w:rsidRPr="00D37919">
        <w:rPr>
          <w:rFonts w:ascii="Bookman Old Style" w:eastAsiaTheme="minorHAnsi" w:hAnsi="Bookman Old Style" w:cs="ArialMT"/>
          <w:b w:val="0"/>
          <w:bCs w:val="0"/>
          <w:sz w:val="22"/>
          <w:szCs w:val="22"/>
          <w:u w:val="single"/>
          <w:lang w:val="en-AU"/>
        </w:rPr>
        <w:t>Behaviour</w:t>
      </w:r>
    </w:p>
    <w:p w:rsidR="00EF7CDB" w:rsidRDefault="00EF7CDB" w:rsidP="00D37919">
      <w:pPr>
        <w:spacing w:after="0" w:line="240" w:lineRule="auto"/>
        <w:ind w:left="709"/>
        <w:rPr>
          <w:rFonts w:ascii="Arial" w:hAnsi="Arial" w:cs="Arial"/>
        </w:rPr>
      </w:pPr>
    </w:p>
    <w:p w:rsidR="00086C4D" w:rsidRDefault="00EF7CDB" w:rsidP="00D37919">
      <w:pPr>
        <w:spacing w:after="0" w:line="240" w:lineRule="auto"/>
        <w:ind w:left="709"/>
        <w:rPr>
          <w:rFonts w:ascii="Bookman Old Style" w:hAnsi="Bookman Old Style" w:cs="ArialMT"/>
        </w:rPr>
      </w:pPr>
      <w:r w:rsidRPr="00D37919">
        <w:rPr>
          <w:rFonts w:ascii="Bookman Old Style" w:hAnsi="Bookman Old Style" w:cs="ArialMT"/>
        </w:rPr>
        <w:t>Encourage the enjoyment of Judo and ensure that the time players spend with you is a positive experience. Set an example of good sporting behaviour.  Operate within the rules and spirit of Judo and encourage your players to do the same.</w:t>
      </w:r>
    </w:p>
    <w:p w:rsidR="00EF7CDB" w:rsidRPr="00D37919" w:rsidRDefault="00EF7CDB" w:rsidP="00D37919">
      <w:pPr>
        <w:spacing w:after="0" w:line="240" w:lineRule="auto"/>
        <w:ind w:left="709"/>
        <w:rPr>
          <w:rFonts w:ascii="Bookman Old Style" w:hAnsi="Bookman Old Style" w:cs="ArialMT"/>
        </w:rPr>
      </w:pPr>
      <w:r w:rsidRPr="00D37919">
        <w:rPr>
          <w:rFonts w:ascii="Bookman Old Style" w:hAnsi="Bookman Old Style" w:cs="ArialMT"/>
        </w:rPr>
        <w:t>Make a commitment to providing quality development and support for your players by:</w:t>
      </w:r>
    </w:p>
    <w:p w:rsidR="00EF7CDB" w:rsidRPr="00D37919" w:rsidRDefault="00EF7CDB" w:rsidP="00C81D5D">
      <w:pPr>
        <w:pStyle w:val="ListParagraph"/>
        <w:numPr>
          <w:ilvl w:val="0"/>
          <w:numId w:val="20"/>
        </w:numPr>
        <w:spacing w:after="0" w:line="240" w:lineRule="auto"/>
        <w:ind w:left="1418" w:hanging="425"/>
        <w:rPr>
          <w:rFonts w:ascii="Bookman Old Style" w:hAnsi="Bookman Old Style" w:cs="ArialMT"/>
        </w:rPr>
      </w:pPr>
      <w:r w:rsidRPr="00D37919">
        <w:rPr>
          <w:rFonts w:ascii="Bookman Old Style" w:hAnsi="Bookman Old Style" w:cs="ArialMT"/>
        </w:rPr>
        <w:t>treating each player as an individual</w:t>
      </w:r>
    </w:p>
    <w:p w:rsidR="00EF7CDB" w:rsidRPr="00D37919" w:rsidRDefault="00EF7CDB" w:rsidP="00C81D5D">
      <w:pPr>
        <w:pStyle w:val="ListParagraph"/>
        <w:numPr>
          <w:ilvl w:val="0"/>
          <w:numId w:val="20"/>
        </w:numPr>
        <w:spacing w:after="0" w:line="240" w:lineRule="auto"/>
        <w:ind w:left="1418" w:hanging="425"/>
        <w:rPr>
          <w:rFonts w:ascii="Bookman Old Style" w:hAnsi="Bookman Old Style" w:cs="ArialMT"/>
        </w:rPr>
      </w:pPr>
      <w:r w:rsidRPr="00D37919">
        <w:rPr>
          <w:rFonts w:ascii="Bookman Old Style" w:hAnsi="Bookman Old Style" w:cs="ArialMT"/>
        </w:rPr>
        <w:t>respecting the development stage, talent and goals of each individual player</w:t>
      </w:r>
    </w:p>
    <w:p w:rsidR="00EF7CDB" w:rsidRPr="00D37919" w:rsidRDefault="00EF7CDB" w:rsidP="00C81D5D">
      <w:pPr>
        <w:pStyle w:val="ListParagraph"/>
        <w:numPr>
          <w:ilvl w:val="0"/>
          <w:numId w:val="20"/>
        </w:numPr>
        <w:spacing w:after="0" w:line="240" w:lineRule="auto"/>
        <w:ind w:left="1418" w:hanging="425"/>
        <w:rPr>
          <w:rFonts w:ascii="Bookman Old Style" w:hAnsi="Bookman Old Style" w:cs="ArialMT"/>
        </w:rPr>
      </w:pPr>
      <w:r w:rsidRPr="00D37919">
        <w:rPr>
          <w:rFonts w:ascii="Bookman Old Style" w:hAnsi="Bookman Old Style" w:cs="ArialMT"/>
        </w:rPr>
        <w:t>helping each player to reach his or her full potential</w:t>
      </w:r>
    </w:p>
    <w:p w:rsidR="00EF7CDB" w:rsidRPr="00D37919" w:rsidRDefault="00EF7CDB" w:rsidP="00C81D5D">
      <w:pPr>
        <w:pStyle w:val="ListParagraph"/>
        <w:numPr>
          <w:ilvl w:val="0"/>
          <w:numId w:val="20"/>
        </w:numPr>
        <w:spacing w:after="0" w:line="240" w:lineRule="auto"/>
        <w:ind w:left="1418" w:hanging="425"/>
        <w:rPr>
          <w:rFonts w:ascii="Bookman Old Style" w:hAnsi="Bookman Old Style" w:cs="ArialMT"/>
        </w:rPr>
      </w:pPr>
      <w:r w:rsidRPr="00D37919">
        <w:rPr>
          <w:rFonts w:ascii="Bookman Old Style" w:hAnsi="Bookman Old Style" w:cs="ArialMT"/>
        </w:rPr>
        <w:t>being fair, considerate and honest with players</w:t>
      </w:r>
    </w:p>
    <w:p w:rsidR="00EF7CDB" w:rsidRPr="00D37919" w:rsidRDefault="00EF7CDB" w:rsidP="00C81D5D">
      <w:pPr>
        <w:pStyle w:val="ListParagraph"/>
        <w:numPr>
          <w:ilvl w:val="0"/>
          <w:numId w:val="20"/>
        </w:numPr>
        <w:spacing w:after="0" w:line="240" w:lineRule="auto"/>
        <w:ind w:left="1418" w:hanging="425"/>
        <w:rPr>
          <w:rFonts w:ascii="Bookman Old Style" w:hAnsi="Bookman Old Style" w:cs="ArialMT"/>
        </w:rPr>
      </w:pPr>
      <w:r w:rsidRPr="00D37919">
        <w:rPr>
          <w:rFonts w:ascii="Bookman Old Style" w:hAnsi="Bookman Old Style" w:cs="ArialMT"/>
        </w:rPr>
        <w:t>providing a training program, which is planned and sequential</w:t>
      </w:r>
    </w:p>
    <w:p w:rsidR="00EF7CDB" w:rsidRPr="00D37919" w:rsidRDefault="00EF7CDB" w:rsidP="00C81D5D">
      <w:pPr>
        <w:pStyle w:val="ListParagraph"/>
        <w:numPr>
          <w:ilvl w:val="0"/>
          <w:numId w:val="20"/>
        </w:numPr>
        <w:spacing w:after="0" w:line="240" w:lineRule="auto"/>
        <w:ind w:left="1418" w:hanging="425"/>
        <w:rPr>
          <w:rFonts w:ascii="Bookman Old Style" w:hAnsi="Bookman Old Style" w:cs="ArialMT"/>
        </w:rPr>
      </w:pPr>
      <w:r w:rsidRPr="00D37919">
        <w:rPr>
          <w:rFonts w:ascii="Bookman Old Style" w:hAnsi="Bookman Old Style" w:cs="ArialMT"/>
        </w:rPr>
        <w:t>seeking continual improvement in your coaching skills, by participating in ongoing development.</w:t>
      </w:r>
    </w:p>
    <w:p w:rsidR="00EF7CDB" w:rsidRDefault="00EF7CDB" w:rsidP="00D37919">
      <w:pPr>
        <w:spacing w:after="0" w:line="240" w:lineRule="auto"/>
        <w:ind w:left="709"/>
        <w:rPr>
          <w:rFonts w:ascii="Arial" w:hAnsi="Arial" w:cs="Arial"/>
        </w:rPr>
      </w:pPr>
    </w:p>
    <w:p w:rsidR="00EF7CDB" w:rsidRPr="00D37919" w:rsidRDefault="00EF7CDB" w:rsidP="00D37919">
      <w:pPr>
        <w:spacing w:after="0" w:line="240" w:lineRule="auto"/>
        <w:ind w:left="709"/>
        <w:rPr>
          <w:rFonts w:ascii="Bookman Old Style" w:hAnsi="Bookman Old Style" w:cs="ArialMT"/>
        </w:rPr>
      </w:pPr>
      <w:r w:rsidRPr="00D37919">
        <w:rPr>
          <w:rFonts w:ascii="Bookman Old Style" w:hAnsi="Bookman Old Style" w:cs="ArialMT"/>
        </w:rPr>
        <w:t>Act professionally and accept responsibility for your actions by:</w:t>
      </w:r>
    </w:p>
    <w:p w:rsidR="00EF7CDB" w:rsidRPr="00D37919" w:rsidRDefault="00EF7CDB" w:rsidP="00C81D5D">
      <w:pPr>
        <w:pStyle w:val="ListParagraph"/>
        <w:numPr>
          <w:ilvl w:val="0"/>
          <w:numId w:val="20"/>
        </w:numPr>
        <w:spacing w:after="0" w:line="240" w:lineRule="auto"/>
        <w:ind w:left="1134" w:hanging="284"/>
        <w:rPr>
          <w:rFonts w:ascii="Bookman Old Style" w:hAnsi="Bookman Old Style" w:cs="ArialMT"/>
        </w:rPr>
      </w:pPr>
      <w:r w:rsidRPr="00D37919">
        <w:rPr>
          <w:rFonts w:ascii="Bookman Old Style" w:hAnsi="Bookman Old Style" w:cs="ArialMT"/>
        </w:rPr>
        <w:t>displaying self-control and respect for the dignity of players, opponents, officials and others</w:t>
      </w:r>
    </w:p>
    <w:p w:rsidR="00EF7CDB" w:rsidRPr="00D37919" w:rsidRDefault="00EF7CDB" w:rsidP="00C81D5D">
      <w:pPr>
        <w:pStyle w:val="ListParagraph"/>
        <w:numPr>
          <w:ilvl w:val="0"/>
          <w:numId w:val="20"/>
        </w:numPr>
        <w:spacing w:after="0" w:line="240" w:lineRule="auto"/>
        <w:ind w:left="1134" w:hanging="284"/>
        <w:rPr>
          <w:rFonts w:ascii="Bookman Old Style" w:hAnsi="Bookman Old Style" w:cs="ArialMT"/>
        </w:rPr>
      </w:pPr>
      <w:r w:rsidRPr="00D37919">
        <w:rPr>
          <w:rFonts w:ascii="Bookman Old Style" w:hAnsi="Bookman Old Style" w:cs="ArialMT"/>
        </w:rPr>
        <w:t>encouraging your players to demonstrate the same qualities</w:t>
      </w:r>
    </w:p>
    <w:p w:rsidR="00EF7CDB" w:rsidRPr="00D37919" w:rsidRDefault="00EF7CDB" w:rsidP="00C81D5D">
      <w:pPr>
        <w:pStyle w:val="ListParagraph"/>
        <w:numPr>
          <w:ilvl w:val="0"/>
          <w:numId w:val="20"/>
        </w:numPr>
        <w:spacing w:after="0" w:line="240" w:lineRule="auto"/>
        <w:ind w:left="1134" w:hanging="284"/>
        <w:rPr>
          <w:rFonts w:ascii="Bookman Old Style" w:hAnsi="Bookman Old Style" w:cs="ArialMT"/>
        </w:rPr>
      </w:pPr>
      <w:r w:rsidRPr="00D37919">
        <w:rPr>
          <w:rFonts w:ascii="Bookman Old Style" w:hAnsi="Bookman Old Style" w:cs="ArialMT"/>
        </w:rPr>
        <w:t>providing a safe environment for training and competition</w:t>
      </w:r>
    </w:p>
    <w:p w:rsidR="00EF7CDB" w:rsidRPr="00D37919" w:rsidRDefault="00EF7CDB" w:rsidP="00C81D5D">
      <w:pPr>
        <w:pStyle w:val="ListParagraph"/>
        <w:numPr>
          <w:ilvl w:val="0"/>
          <w:numId w:val="20"/>
        </w:numPr>
        <w:spacing w:after="0" w:line="240" w:lineRule="auto"/>
        <w:ind w:left="1134" w:hanging="284"/>
        <w:rPr>
          <w:rFonts w:ascii="Bookman Old Style" w:hAnsi="Bookman Old Style" w:cs="ArialMT"/>
        </w:rPr>
      </w:pPr>
      <w:r w:rsidRPr="00D37919">
        <w:rPr>
          <w:rFonts w:ascii="Bookman Old Style" w:hAnsi="Bookman Old Style" w:cs="ArialMT"/>
        </w:rPr>
        <w:t>not personally abusing, ridiculing or otherwise undermining players from any club</w:t>
      </w:r>
    </w:p>
    <w:p w:rsidR="00EF7CDB" w:rsidRPr="00D37919" w:rsidRDefault="00EF7CDB" w:rsidP="00C81D5D">
      <w:pPr>
        <w:pStyle w:val="ListParagraph"/>
        <w:numPr>
          <w:ilvl w:val="0"/>
          <w:numId w:val="20"/>
        </w:numPr>
        <w:spacing w:after="0" w:line="240" w:lineRule="auto"/>
        <w:ind w:left="1134" w:hanging="284"/>
        <w:rPr>
          <w:rFonts w:ascii="Bookman Old Style" w:hAnsi="Bookman Old Style" w:cs="ArialMT"/>
        </w:rPr>
      </w:pPr>
      <w:r w:rsidRPr="00D37919">
        <w:rPr>
          <w:rFonts w:ascii="Bookman Old Style" w:hAnsi="Bookman Old Style" w:cs="ArialMT"/>
        </w:rPr>
        <w:t>avoiding physical contact with players that is not appropriate to the situation or necessary for the player’s skill development.</w:t>
      </w:r>
    </w:p>
    <w:p w:rsidR="00EF7CDB" w:rsidRPr="002019C4" w:rsidRDefault="00EF7CDB" w:rsidP="00D37919">
      <w:pPr>
        <w:pStyle w:val="ListParagraph"/>
        <w:spacing w:after="0" w:line="240" w:lineRule="auto"/>
        <w:ind w:left="709"/>
        <w:rPr>
          <w:rFonts w:ascii="Arial" w:hAnsi="Arial" w:cs="Arial"/>
        </w:rPr>
      </w:pPr>
    </w:p>
    <w:p w:rsidR="00EF7CDB" w:rsidRPr="00D37919" w:rsidRDefault="00EF7CDB" w:rsidP="00D37919">
      <w:pPr>
        <w:spacing w:after="0" w:line="240" w:lineRule="auto"/>
        <w:ind w:left="709"/>
        <w:rPr>
          <w:rFonts w:ascii="Bookman Old Style" w:hAnsi="Bookman Old Style" w:cs="ArialMT"/>
        </w:rPr>
      </w:pPr>
      <w:r w:rsidRPr="00D37919">
        <w:rPr>
          <w:rFonts w:ascii="Bookman Old Style" w:hAnsi="Bookman Old Style" w:cs="ArialMT"/>
        </w:rPr>
        <w:t>Show concern and caution towards sick and injured players by:</w:t>
      </w:r>
    </w:p>
    <w:p w:rsidR="00EF7CDB" w:rsidRPr="00D37919" w:rsidRDefault="00EF7CDB" w:rsidP="00C81D5D">
      <w:pPr>
        <w:pStyle w:val="ListParagraph"/>
        <w:numPr>
          <w:ilvl w:val="0"/>
          <w:numId w:val="20"/>
        </w:numPr>
        <w:spacing w:after="0" w:line="240" w:lineRule="auto"/>
        <w:ind w:left="1134" w:hanging="283"/>
        <w:rPr>
          <w:rFonts w:ascii="Bookman Old Style" w:hAnsi="Bookman Old Style" w:cs="ArialMT"/>
        </w:rPr>
      </w:pPr>
      <w:r w:rsidRPr="00D37919">
        <w:rPr>
          <w:rFonts w:ascii="Bookman Old Style" w:hAnsi="Bookman Old Style" w:cs="ArialMT"/>
        </w:rPr>
        <w:t>allowing participation only when fit to train and play</w:t>
      </w:r>
    </w:p>
    <w:p w:rsidR="00EF7CDB" w:rsidRPr="00D37919" w:rsidRDefault="00EF7CDB" w:rsidP="00C81D5D">
      <w:pPr>
        <w:pStyle w:val="ListParagraph"/>
        <w:numPr>
          <w:ilvl w:val="0"/>
          <w:numId w:val="20"/>
        </w:numPr>
        <w:spacing w:after="0" w:line="240" w:lineRule="auto"/>
        <w:ind w:left="1134" w:hanging="283"/>
        <w:rPr>
          <w:rFonts w:ascii="Bookman Old Style" w:hAnsi="Bookman Old Style" w:cs="ArialMT"/>
        </w:rPr>
      </w:pPr>
      <w:r w:rsidRPr="00D37919">
        <w:rPr>
          <w:rFonts w:ascii="Bookman Old Style" w:hAnsi="Bookman Old Style" w:cs="ArialMT"/>
        </w:rPr>
        <w:t>advising players to seek medical advice when required</w:t>
      </w:r>
    </w:p>
    <w:p w:rsidR="00EF7CDB" w:rsidRPr="00D37919" w:rsidRDefault="00EF7CDB" w:rsidP="00C81D5D">
      <w:pPr>
        <w:pStyle w:val="ListParagraph"/>
        <w:numPr>
          <w:ilvl w:val="0"/>
          <w:numId w:val="20"/>
        </w:numPr>
        <w:spacing w:after="0" w:line="240" w:lineRule="auto"/>
        <w:ind w:left="1134" w:hanging="283"/>
        <w:rPr>
          <w:rFonts w:ascii="Bookman Old Style" w:hAnsi="Bookman Old Style" w:cs="ArialMT"/>
        </w:rPr>
      </w:pPr>
      <w:r w:rsidRPr="00D37919">
        <w:rPr>
          <w:rFonts w:ascii="Bookman Old Style" w:hAnsi="Bookman Old Style" w:cs="ArialMT"/>
        </w:rPr>
        <w:t>providing a modified training program where appropriate</w:t>
      </w:r>
    </w:p>
    <w:p w:rsidR="00EF7CDB" w:rsidRPr="002019C4" w:rsidRDefault="00EF7CDB" w:rsidP="00C81D5D">
      <w:pPr>
        <w:pStyle w:val="ListParagraph"/>
        <w:numPr>
          <w:ilvl w:val="0"/>
          <w:numId w:val="20"/>
        </w:numPr>
        <w:spacing w:after="0" w:line="240" w:lineRule="auto"/>
        <w:ind w:left="1134" w:hanging="283"/>
        <w:rPr>
          <w:rFonts w:ascii="Arial" w:hAnsi="Arial" w:cs="Arial"/>
        </w:rPr>
      </w:pPr>
      <w:r w:rsidRPr="00D37919">
        <w:rPr>
          <w:rFonts w:ascii="Bookman Old Style" w:hAnsi="Bookman Old Style" w:cs="ArialMT"/>
        </w:rPr>
        <w:t>maintaining the same interest towards sick and injured players</w:t>
      </w:r>
      <w:r w:rsidRPr="002019C4">
        <w:rPr>
          <w:rFonts w:ascii="Arial" w:hAnsi="Arial" w:cs="Arial"/>
        </w:rPr>
        <w:t>.</w:t>
      </w:r>
    </w:p>
    <w:p w:rsidR="00EF7CDB" w:rsidRDefault="00EF7CDB" w:rsidP="00D37919">
      <w:pPr>
        <w:spacing w:after="0" w:line="240" w:lineRule="auto"/>
        <w:rPr>
          <w:rFonts w:ascii="Arial" w:hAnsi="Arial" w:cs="Arial"/>
        </w:rPr>
      </w:pPr>
    </w:p>
    <w:p w:rsidR="00EF7CDB" w:rsidRPr="00D37919" w:rsidRDefault="00EF7CDB" w:rsidP="00C81D5D">
      <w:pPr>
        <w:pStyle w:val="Heading2"/>
        <w:numPr>
          <w:ilvl w:val="1"/>
          <w:numId w:val="1"/>
        </w:numPr>
        <w:ind w:left="709" w:hanging="425"/>
        <w:rPr>
          <w:rFonts w:ascii="Bookman Old Style" w:eastAsiaTheme="minorHAnsi" w:hAnsi="Bookman Old Style" w:cs="ArialMT"/>
          <w:b w:val="0"/>
          <w:bCs w:val="0"/>
          <w:sz w:val="22"/>
          <w:szCs w:val="22"/>
          <w:u w:val="single"/>
          <w:lang w:val="en-AU"/>
        </w:rPr>
      </w:pPr>
      <w:bookmarkStart w:id="2" w:name="_Toc408827045"/>
      <w:r w:rsidRPr="00D37919">
        <w:rPr>
          <w:rFonts w:ascii="Bookman Old Style" w:eastAsiaTheme="minorHAnsi" w:hAnsi="Bookman Old Style" w:cs="ArialMT"/>
          <w:b w:val="0"/>
          <w:bCs w:val="0"/>
          <w:sz w:val="22"/>
          <w:szCs w:val="22"/>
          <w:u w:val="single"/>
          <w:lang w:val="en-AU"/>
        </w:rPr>
        <w:t>Role of Parents, Guardians and Supporters</w:t>
      </w:r>
      <w:bookmarkEnd w:id="2"/>
    </w:p>
    <w:p w:rsidR="00EF7CDB" w:rsidRDefault="00EF7CDB" w:rsidP="00D37919">
      <w:pPr>
        <w:spacing w:after="0" w:line="240" w:lineRule="auto"/>
        <w:ind w:left="709"/>
        <w:jc w:val="both"/>
        <w:rPr>
          <w:rFonts w:ascii="Arial" w:hAnsi="Arial" w:cs="Arial"/>
        </w:rPr>
      </w:pPr>
    </w:p>
    <w:p w:rsidR="00EF7CDB" w:rsidRPr="00D37919" w:rsidRDefault="00EF7CDB" w:rsidP="00D37919">
      <w:pPr>
        <w:spacing w:after="0" w:line="240" w:lineRule="auto"/>
        <w:ind w:left="709"/>
        <w:jc w:val="both"/>
        <w:rPr>
          <w:rFonts w:ascii="Bookman Old Style" w:hAnsi="Bookman Old Style" w:cs="ArialMT"/>
        </w:rPr>
      </w:pPr>
      <w:r w:rsidRPr="00D37919">
        <w:rPr>
          <w:rFonts w:ascii="Bookman Old Style" w:hAnsi="Bookman Old Style" w:cs="ArialMT"/>
        </w:rPr>
        <w:t>The delivery of Judo in the ACT (and surrounding areas) would not be possible without the ongoing commitment of parents, guardians and supporters who provide voluntary assistance in many ways.  Their expectations and attitudes significantly affect the enjoyment that children receive from sport participation.</w:t>
      </w:r>
    </w:p>
    <w:p w:rsidR="00EF7CDB" w:rsidRPr="00D37919" w:rsidRDefault="00EF7CDB" w:rsidP="00D37919">
      <w:pPr>
        <w:spacing w:after="0" w:line="240" w:lineRule="auto"/>
        <w:ind w:left="709"/>
        <w:jc w:val="both"/>
        <w:rPr>
          <w:rFonts w:ascii="Bookman Old Style" w:hAnsi="Bookman Old Style" w:cs="ArialMT"/>
        </w:rPr>
      </w:pPr>
    </w:p>
    <w:p w:rsidR="00EF7CDB" w:rsidRPr="00D37919" w:rsidRDefault="00EF7CDB" w:rsidP="00D37919">
      <w:pPr>
        <w:spacing w:after="0" w:line="240" w:lineRule="auto"/>
        <w:ind w:left="709"/>
        <w:jc w:val="both"/>
        <w:rPr>
          <w:rFonts w:ascii="Bookman Old Style" w:hAnsi="Bookman Old Style" w:cs="ArialMT"/>
        </w:rPr>
      </w:pPr>
      <w:r w:rsidRPr="00D37919">
        <w:rPr>
          <w:rFonts w:ascii="Bookman Old Style" w:hAnsi="Bookman Old Style" w:cs="ArialMT"/>
        </w:rPr>
        <w:t xml:space="preserve">To ensure that children receive the greatest benefit from their Judo activities, </w:t>
      </w:r>
      <w:r w:rsidR="00B03F18">
        <w:rPr>
          <w:rFonts w:ascii="Bookman Old Style" w:hAnsi="Bookman Old Style" w:cs="ArialMT"/>
        </w:rPr>
        <w:t>JA</w:t>
      </w:r>
      <w:r w:rsidRPr="00D37919">
        <w:rPr>
          <w:rFonts w:ascii="Bookman Old Style" w:hAnsi="Bookman Old Style" w:cs="ArialMT"/>
        </w:rPr>
        <w:t>(ACT) asks that parents, guardians and supporters bear these points in mind:</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If children are interested in Judo, encourage them to play.  However, if children are not willing to play, do not force them.</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Focus upon the child’s efforts and performance rather than the overall outcome of the event.  This assists the child in setting realistic goals related to her/his ability by reducing the emphasis on winning.</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Teach children that an honest effort is as important as victory, so that the result of each contest is accepted without undue disappointment.</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Encourage children to always play according to the rules.</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Never ridicule or shout at a child for making a mistake or losing a contest.</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lastRenderedPageBreak/>
        <w:t>Support all efforts to remove verbal and physical abuse from the playing arena.</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Recognise the value and importance of coaches and referees and allow them to control the contest.</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Be a model of good sports behaviour.</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Do not walk on the mat at any time if you are not a part of the class, particularly in shoes.</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At tournaments obey all crowd control barriers.  Do not congregate or sit in walkways, stand in front of seated spectators, sit in the coaching chairs without permission, sit inside barriers, bush against or try to move barriers.</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 xml:space="preserve">Be courteous in communication with players, coaches, officials and administrators.  </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During tournaments it is not appropriate to yell or swear at officials including referees.  If there are any concerns raise them through the appropriate channels.  These include, your own coach, the tournament commission and the referees’ commission.</w:t>
      </w:r>
    </w:p>
    <w:p w:rsidR="00EF7CDB" w:rsidRPr="00D37919" w:rsidRDefault="00EF7CDB" w:rsidP="00C81D5D">
      <w:pPr>
        <w:numPr>
          <w:ilvl w:val="0"/>
          <w:numId w:val="19"/>
        </w:numPr>
        <w:tabs>
          <w:tab w:val="clear" w:pos="720"/>
        </w:tabs>
        <w:spacing w:after="0" w:line="240" w:lineRule="auto"/>
        <w:ind w:left="1134" w:hanging="283"/>
        <w:jc w:val="both"/>
        <w:rPr>
          <w:rFonts w:ascii="Bookman Old Style" w:hAnsi="Bookman Old Style" w:cs="ArialMT"/>
        </w:rPr>
      </w:pPr>
      <w:r w:rsidRPr="00D37919">
        <w:rPr>
          <w:rFonts w:ascii="Bookman Old Style" w:hAnsi="Bookman Old Style" w:cs="ArialMT"/>
        </w:rPr>
        <w:t>Physical intimidation of officials will not be tolerated.</w:t>
      </w:r>
    </w:p>
    <w:p w:rsidR="00EF7CDB" w:rsidRDefault="00EF7CDB" w:rsidP="00D37919">
      <w:pPr>
        <w:spacing w:after="0" w:line="240" w:lineRule="auto"/>
        <w:rPr>
          <w:rFonts w:ascii="Arial" w:hAnsi="Arial" w:cs="Arial"/>
        </w:rPr>
      </w:pPr>
    </w:p>
    <w:p w:rsidR="00EF7CDB" w:rsidRPr="00D37919" w:rsidRDefault="00F21640" w:rsidP="00C81D5D">
      <w:pPr>
        <w:pStyle w:val="Heading2"/>
        <w:numPr>
          <w:ilvl w:val="1"/>
          <w:numId w:val="1"/>
        </w:numPr>
        <w:ind w:left="709" w:hanging="425"/>
        <w:rPr>
          <w:rFonts w:ascii="Bookman Old Style" w:eastAsiaTheme="minorHAnsi" w:hAnsi="Bookman Old Style" w:cs="ArialMT"/>
          <w:b w:val="0"/>
          <w:bCs w:val="0"/>
          <w:sz w:val="22"/>
          <w:szCs w:val="22"/>
          <w:u w:val="single"/>
          <w:lang w:val="en-AU"/>
        </w:rPr>
      </w:pPr>
      <w:bookmarkStart w:id="3" w:name="_Toc408827046"/>
      <w:r>
        <w:rPr>
          <w:rFonts w:ascii="Bookman Old Style" w:eastAsiaTheme="minorHAnsi" w:hAnsi="Bookman Old Style" w:cs="ArialMT"/>
          <w:b w:val="0"/>
          <w:bCs w:val="0"/>
          <w:sz w:val="22"/>
          <w:szCs w:val="22"/>
          <w:u w:val="single"/>
          <w:lang w:val="en-AU"/>
        </w:rPr>
        <w:t>Players' C</w:t>
      </w:r>
      <w:r w:rsidR="00EF7CDB" w:rsidRPr="00D37919">
        <w:rPr>
          <w:rFonts w:ascii="Bookman Old Style" w:eastAsiaTheme="minorHAnsi" w:hAnsi="Bookman Old Style" w:cs="ArialMT"/>
          <w:b w:val="0"/>
          <w:bCs w:val="0"/>
          <w:sz w:val="22"/>
          <w:szCs w:val="22"/>
          <w:u w:val="single"/>
          <w:lang w:val="en-AU"/>
        </w:rPr>
        <w:t xml:space="preserve">ode of </w:t>
      </w:r>
      <w:bookmarkEnd w:id="3"/>
      <w:r>
        <w:rPr>
          <w:rFonts w:ascii="Bookman Old Style" w:eastAsiaTheme="minorHAnsi" w:hAnsi="Bookman Old Style" w:cs="ArialMT"/>
          <w:b w:val="0"/>
          <w:bCs w:val="0"/>
          <w:sz w:val="22"/>
          <w:szCs w:val="22"/>
          <w:u w:val="single"/>
          <w:lang w:val="en-AU"/>
        </w:rPr>
        <w:t>B</w:t>
      </w:r>
      <w:r w:rsidR="00EF7CDB" w:rsidRPr="00D37919">
        <w:rPr>
          <w:rFonts w:ascii="Bookman Old Style" w:eastAsiaTheme="minorHAnsi" w:hAnsi="Bookman Old Style" w:cs="ArialMT"/>
          <w:b w:val="0"/>
          <w:bCs w:val="0"/>
          <w:sz w:val="22"/>
          <w:szCs w:val="22"/>
          <w:u w:val="single"/>
          <w:lang w:val="en-AU"/>
        </w:rPr>
        <w:t>ehavior</w:t>
      </w:r>
    </w:p>
    <w:p w:rsidR="00EF7CDB" w:rsidRPr="00D37919" w:rsidRDefault="00EF7CDB" w:rsidP="00D37919">
      <w:pPr>
        <w:spacing w:after="0"/>
        <w:rPr>
          <w:b/>
        </w:rPr>
      </w:pPr>
    </w:p>
    <w:p w:rsidR="00EF7CDB" w:rsidRPr="00D37919" w:rsidRDefault="00EF7CDB" w:rsidP="00C81D5D">
      <w:pPr>
        <w:pStyle w:val="ListParagraph"/>
        <w:numPr>
          <w:ilvl w:val="0"/>
          <w:numId w:val="21"/>
        </w:numPr>
        <w:spacing w:after="0" w:line="240" w:lineRule="auto"/>
        <w:ind w:left="1134" w:hanging="283"/>
        <w:rPr>
          <w:rFonts w:ascii="Bookman Old Style" w:hAnsi="Bookman Old Style" w:cs="ArialMT"/>
        </w:rPr>
      </w:pPr>
      <w:r w:rsidRPr="00D37919">
        <w:rPr>
          <w:rFonts w:ascii="Bookman Old Style" w:hAnsi="Bookman Old Style" w:cs="ArialMT"/>
        </w:rPr>
        <w:t>Play by the rules and within the spirit of Judo</w:t>
      </w:r>
    </w:p>
    <w:p w:rsidR="00EF7CDB" w:rsidRPr="00D37919" w:rsidRDefault="00EF7CDB" w:rsidP="00C81D5D">
      <w:pPr>
        <w:pStyle w:val="ListParagraph"/>
        <w:numPr>
          <w:ilvl w:val="0"/>
          <w:numId w:val="21"/>
        </w:numPr>
        <w:spacing w:after="0" w:line="240" w:lineRule="auto"/>
        <w:ind w:left="1134" w:hanging="283"/>
        <w:rPr>
          <w:rFonts w:ascii="Bookman Old Style" w:hAnsi="Bookman Old Style" w:cs="ArialMT"/>
        </w:rPr>
      </w:pPr>
      <w:r w:rsidRPr="00D37919">
        <w:rPr>
          <w:rFonts w:ascii="Bookman Old Style" w:hAnsi="Bookman Old Style" w:cs="ArialMT"/>
        </w:rPr>
        <w:t>Co-operate with your coach and be respectful of other players, without them there would be no competition.</w:t>
      </w:r>
    </w:p>
    <w:p w:rsidR="00EF7CDB" w:rsidRPr="00D37919" w:rsidRDefault="00EF7CDB" w:rsidP="00C81D5D">
      <w:pPr>
        <w:pStyle w:val="ListParagraph"/>
        <w:numPr>
          <w:ilvl w:val="0"/>
          <w:numId w:val="21"/>
        </w:numPr>
        <w:spacing w:after="0" w:line="240" w:lineRule="auto"/>
        <w:ind w:left="1134" w:hanging="283"/>
        <w:rPr>
          <w:rFonts w:ascii="Bookman Old Style" w:hAnsi="Bookman Old Style" w:cs="ArialMT"/>
        </w:rPr>
      </w:pPr>
      <w:r w:rsidRPr="00D37919">
        <w:rPr>
          <w:rFonts w:ascii="Bookman Old Style" w:hAnsi="Bookman Old Style" w:cs="ArialMT"/>
        </w:rPr>
        <w:t>Never argue with an official.  If you disagree, have your coach or manager approach the official through the appropriate channels.</w:t>
      </w:r>
    </w:p>
    <w:p w:rsidR="00EF7CDB" w:rsidRPr="00D37919" w:rsidRDefault="00EF7CDB" w:rsidP="00C81D5D">
      <w:pPr>
        <w:pStyle w:val="ListParagraph"/>
        <w:numPr>
          <w:ilvl w:val="0"/>
          <w:numId w:val="21"/>
        </w:numPr>
        <w:spacing w:after="0" w:line="240" w:lineRule="auto"/>
        <w:ind w:left="1134" w:hanging="283"/>
        <w:rPr>
          <w:rFonts w:ascii="Bookman Old Style" w:hAnsi="Bookman Old Style" w:cs="ArialMT"/>
        </w:rPr>
      </w:pPr>
      <w:r w:rsidRPr="00D37919">
        <w:rPr>
          <w:rFonts w:ascii="Bookman Old Style" w:hAnsi="Bookman Old Style" w:cs="ArialMT"/>
        </w:rPr>
        <w:t>Control your temper.  Verbal abuse of officials or other players, deliberately distracting or provoking an opponent is neither acceptable nor permitted.</w:t>
      </w:r>
    </w:p>
    <w:p w:rsidR="00EF7CDB" w:rsidRPr="00D37919" w:rsidRDefault="00EF7CDB" w:rsidP="00C81D5D">
      <w:pPr>
        <w:pStyle w:val="ListParagraph"/>
        <w:numPr>
          <w:ilvl w:val="0"/>
          <w:numId w:val="21"/>
        </w:numPr>
        <w:spacing w:after="0" w:line="240" w:lineRule="auto"/>
        <w:ind w:left="1134" w:hanging="283"/>
        <w:rPr>
          <w:rFonts w:ascii="Bookman Old Style" w:hAnsi="Bookman Old Style" w:cs="ArialMT"/>
        </w:rPr>
      </w:pPr>
      <w:r w:rsidRPr="00D37919">
        <w:rPr>
          <w:rFonts w:ascii="Bookman Old Style" w:hAnsi="Bookman Old Style" w:cs="ArialMT"/>
        </w:rPr>
        <w:t>Treat all players as you would like to be treated.  Do not interfere with, bully, or take unfair advantage of another player.</w:t>
      </w:r>
    </w:p>
    <w:p w:rsidR="00EF7CDB" w:rsidRPr="00D37919" w:rsidRDefault="00EF7CDB" w:rsidP="00C81D5D">
      <w:pPr>
        <w:pStyle w:val="ListParagraph"/>
        <w:numPr>
          <w:ilvl w:val="0"/>
          <w:numId w:val="21"/>
        </w:numPr>
        <w:spacing w:after="0" w:line="240" w:lineRule="auto"/>
        <w:ind w:left="1134" w:hanging="283"/>
        <w:rPr>
          <w:rFonts w:ascii="Bookman Old Style" w:hAnsi="Bookman Old Style" w:cs="ArialMT"/>
        </w:rPr>
      </w:pPr>
      <w:r w:rsidRPr="00D37919">
        <w:rPr>
          <w:rFonts w:ascii="Bookman Old Style" w:hAnsi="Bookman Old Style" w:cs="ArialMT"/>
        </w:rPr>
        <w:t>Play for the fun of it and not just to please parents and coaches.</w:t>
      </w:r>
    </w:p>
    <w:p w:rsidR="00EF7CDB" w:rsidRPr="002019C4" w:rsidRDefault="00EF7CDB" w:rsidP="00D37919">
      <w:pPr>
        <w:spacing w:after="0" w:line="240" w:lineRule="auto"/>
        <w:rPr>
          <w:rFonts w:ascii="Arial" w:hAnsi="Arial" w:cs="Arial"/>
        </w:rPr>
      </w:pPr>
    </w:p>
    <w:p w:rsidR="00EF7CDB" w:rsidRPr="00D37919" w:rsidRDefault="00086C4D" w:rsidP="00C81D5D">
      <w:pPr>
        <w:pStyle w:val="ListParagraph"/>
        <w:numPr>
          <w:ilvl w:val="1"/>
          <w:numId w:val="1"/>
        </w:numPr>
        <w:spacing w:after="0" w:line="240" w:lineRule="auto"/>
        <w:ind w:left="709" w:hanging="425"/>
        <w:rPr>
          <w:rFonts w:ascii="Bookman Old Style" w:hAnsi="Bookman Old Style" w:cs="ArialMT"/>
        </w:rPr>
      </w:pPr>
      <w:r>
        <w:rPr>
          <w:rFonts w:ascii="Bookman Old Style" w:hAnsi="Bookman Old Style" w:cs="ArialMT"/>
        </w:rPr>
        <w:t>A</w:t>
      </w:r>
      <w:r w:rsidR="00EF7CDB" w:rsidRPr="00D37919">
        <w:rPr>
          <w:rFonts w:ascii="Bookman Old Style" w:hAnsi="Bookman Old Style" w:cs="ArialMT"/>
        </w:rPr>
        <w:t xml:space="preserve">ny matters arising under the codes of behaviour will be referred to the </w:t>
      </w:r>
      <w:r w:rsidR="00B03F18">
        <w:rPr>
          <w:rFonts w:ascii="Bookman Old Style" w:hAnsi="Bookman Old Style" w:cs="ArialMT"/>
        </w:rPr>
        <w:t>JA</w:t>
      </w:r>
      <w:r w:rsidR="00EF7CDB" w:rsidRPr="00D37919">
        <w:rPr>
          <w:rFonts w:ascii="Bookman Old Style" w:hAnsi="Bookman Old Style" w:cs="ArialMT"/>
        </w:rPr>
        <w:t xml:space="preserve">(ACT) </w:t>
      </w:r>
      <w:r>
        <w:rPr>
          <w:rFonts w:ascii="Bookman Old Style" w:hAnsi="Bookman Old Style" w:cs="ArialMT"/>
        </w:rPr>
        <w:t>C</w:t>
      </w:r>
      <w:r w:rsidR="00EF7CDB" w:rsidRPr="00D37919">
        <w:rPr>
          <w:rFonts w:ascii="Bookman Old Style" w:hAnsi="Bookman Old Style" w:cs="ArialMT"/>
        </w:rPr>
        <w:t>ommittee for further action.</w:t>
      </w:r>
    </w:p>
    <w:p w:rsidR="00EF7CDB" w:rsidRDefault="00EF7CDB" w:rsidP="00483A33">
      <w:pPr>
        <w:rPr>
          <w:rFonts w:ascii="Bookman Old Style" w:hAnsi="Bookman Old Style" w:cs="ArialMT"/>
        </w:rPr>
      </w:pPr>
    </w:p>
    <w:p w:rsidR="00BA377B" w:rsidRPr="00BA377B" w:rsidRDefault="00E332D4" w:rsidP="00BA377B">
      <w:pPr>
        <w:autoSpaceDE w:val="0"/>
        <w:autoSpaceDN w:val="0"/>
        <w:adjustRightInd w:val="0"/>
        <w:spacing w:after="0" w:line="240" w:lineRule="auto"/>
        <w:ind w:left="2127" w:hanging="2127"/>
        <w:rPr>
          <w:rFonts w:ascii="Bookman Old Style" w:hAnsi="Bookman Old Style" w:cs="Arial-BoldMT"/>
          <w:b/>
          <w:bCs/>
        </w:rPr>
      </w:pPr>
      <w:r>
        <w:rPr>
          <w:rFonts w:ascii="Bookman Old Style" w:hAnsi="Bookman Old Style" w:cs="ArialMT"/>
          <w:b/>
        </w:rPr>
        <w:t>27</w:t>
      </w:r>
      <w:r w:rsidR="00BA377B" w:rsidRPr="00D37919">
        <w:rPr>
          <w:rFonts w:ascii="Bookman Old Style" w:hAnsi="Bookman Old Style" w:cs="ArialMT"/>
          <w:b/>
        </w:rPr>
        <w:t>.</w:t>
      </w:r>
      <w:r w:rsidR="00BA377B" w:rsidRPr="00D37919">
        <w:rPr>
          <w:rFonts w:ascii="Bookman Old Style" w:hAnsi="Bookman Old Style" w:cs="Arial-BoldMT"/>
          <w:b/>
          <w:bCs/>
        </w:rPr>
        <w:t xml:space="preserve"> </w:t>
      </w:r>
      <w:r w:rsidR="00BA377B">
        <w:rPr>
          <w:rFonts w:ascii="Bookman Old Style" w:hAnsi="Bookman Old Style" w:cs="Arial-BoldMT"/>
          <w:b/>
          <w:bCs/>
        </w:rPr>
        <w:t>ACT HEAD STATE COACH</w:t>
      </w:r>
    </w:p>
    <w:p w:rsidR="00BA377B" w:rsidRPr="00197EC2" w:rsidRDefault="00BA377B" w:rsidP="00BA377B">
      <w:pPr>
        <w:pStyle w:val="Default"/>
        <w:rPr>
          <w:rFonts w:ascii="Times New Roman" w:hAnsi="Times New Roman" w:cs="Times New Roman"/>
          <w:sz w:val="22"/>
          <w:szCs w:val="22"/>
        </w:rPr>
      </w:pPr>
    </w:p>
    <w:p w:rsidR="00BA377B" w:rsidRDefault="00BA377B" w:rsidP="00725038">
      <w:pPr>
        <w:spacing w:after="0" w:line="240" w:lineRule="auto"/>
        <w:ind w:left="142"/>
        <w:rPr>
          <w:rFonts w:ascii="Bookman Old Style" w:hAnsi="Bookman Old Style" w:cs="ArialMT"/>
          <w:u w:val="single"/>
        </w:rPr>
      </w:pPr>
      <w:r w:rsidRPr="00725038">
        <w:rPr>
          <w:rFonts w:ascii="Bookman Old Style" w:hAnsi="Bookman Old Style" w:cs="ArialMT"/>
          <w:u w:val="single"/>
        </w:rPr>
        <w:t>Purpose of the position</w:t>
      </w:r>
    </w:p>
    <w:p w:rsidR="00725038" w:rsidRPr="00725038" w:rsidRDefault="00725038" w:rsidP="00725038">
      <w:pPr>
        <w:spacing w:after="0" w:line="240" w:lineRule="auto"/>
        <w:ind w:left="142"/>
        <w:rPr>
          <w:rFonts w:ascii="Bookman Old Style" w:hAnsi="Bookman Old Style" w:cs="ArialMT"/>
          <w:u w:val="single"/>
        </w:rPr>
      </w:pPr>
    </w:p>
    <w:p w:rsidR="00BA377B" w:rsidRPr="00BA377B" w:rsidRDefault="00BA377B" w:rsidP="00725038">
      <w:pPr>
        <w:spacing w:after="0" w:line="240" w:lineRule="auto"/>
        <w:ind w:left="142"/>
        <w:rPr>
          <w:rFonts w:ascii="Bookman Old Style" w:hAnsi="Bookman Old Style" w:cs="ArialMT"/>
        </w:rPr>
      </w:pPr>
      <w:r w:rsidRPr="00BA377B">
        <w:rPr>
          <w:rFonts w:ascii="Bookman Old Style" w:hAnsi="Bookman Old Style" w:cs="ArialMT"/>
        </w:rPr>
        <w:t xml:space="preserve">To provide coaching expertise and leadership to ACT State Squad athletes, ACT State Coaches, and grassroots participants to enhance the level of judo in the ACT and ensure positive performance results at major tournaments and the National Championships. </w:t>
      </w:r>
    </w:p>
    <w:p w:rsidR="00BA377B" w:rsidRPr="00BA377B" w:rsidRDefault="00BA377B" w:rsidP="00725038">
      <w:pPr>
        <w:spacing w:after="0" w:line="240" w:lineRule="auto"/>
        <w:ind w:left="142"/>
        <w:rPr>
          <w:rFonts w:ascii="Bookman Old Style" w:hAnsi="Bookman Old Style" w:cs="ArialMT"/>
        </w:rPr>
      </w:pPr>
    </w:p>
    <w:p w:rsidR="00BA377B" w:rsidRPr="00BA377B" w:rsidRDefault="00BA377B" w:rsidP="00725038">
      <w:pPr>
        <w:spacing w:after="0" w:line="240" w:lineRule="auto"/>
        <w:ind w:left="142"/>
        <w:rPr>
          <w:rFonts w:ascii="Bookman Old Style" w:hAnsi="Bookman Old Style" w:cs="ArialMT"/>
        </w:rPr>
      </w:pPr>
      <w:r w:rsidRPr="00BA377B">
        <w:rPr>
          <w:rFonts w:ascii="Bookman Old Style" w:hAnsi="Bookman Old Style" w:cs="ArialMT"/>
        </w:rPr>
        <w:t>To implement approved Technical Programs and Initiatives of ACT Judo.</w:t>
      </w:r>
    </w:p>
    <w:p w:rsidR="00BA377B" w:rsidRPr="00BA377B" w:rsidRDefault="00BA377B" w:rsidP="00BA377B">
      <w:pPr>
        <w:spacing w:after="0" w:line="240" w:lineRule="auto"/>
        <w:ind w:left="709"/>
        <w:rPr>
          <w:rFonts w:ascii="Bookman Old Style" w:hAnsi="Bookman Old Style" w:cs="ArialMT"/>
        </w:rPr>
      </w:pPr>
    </w:p>
    <w:p w:rsidR="00725038" w:rsidRDefault="00725038" w:rsidP="00725038">
      <w:pPr>
        <w:spacing w:after="0" w:line="240" w:lineRule="auto"/>
        <w:ind w:left="142"/>
        <w:rPr>
          <w:rFonts w:ascii="Bookman Old Style" w:hAnsi="Bookman Old Style" w:cs="ArialMT"/>
          <w:u w:val="single"/>
        </w:rPr>
      </w:pPr>
      <w:r>
        <w:rPr>
          <w:rFonts w:ascii="Bookman Old Style" w:hAnsi="Bookman Old Style" w:cs="ArialMT"/>
          <w:u w:val="single"/>
        </w:rPr>
        <w:t>Reports to</w:t>
      </w:r>
    </w:p>
    <w:p w:rsidR="00725038" w:rsidRPr="00725038" w:rsidRDefault="00725038" w:rsidP="00725038">
      <w:pPr>
        <w:spacing w:after="0" w:line="240" w:lineRule="auto"/>
        <w:ind w:left="142"/>
        <w:rPr>
          <w:rFonts w:ascii="Bookman Old Style" w:hAnsi="Bookman Old Style" w:cs="ArialMT"/>
          <w:u w:val="single"/>
        </w:rPr>
      </w:pPr>
    </w:p>
    <w:p w:rsidR="00BA377B" w:rsidRPr="00725038" w:rsidRDefault="00BA377B" w:rsidP="00725038">
      <w:pPr>
        <w:spacing w:after="0" w:line="240" w:lineRule="auto"/>
        <w:ind w:left="142"/>
        <w:rPr>
          <w:rFonts w:ascii="Times New Roman" w:hAnsi="Times New Roman" w:cs="Times New Roman"/>
        </w:rPr>
      </w:pPr>
      <w:r w:rsidRPr="00725038">
        <w:rPr>
          <w:rFonts w:ascii="Bookman Old Style" w:hAnsi="Bookman Old Style" w:cs="ArialMT"/>
        </w:rPr>
        <w:t>The ACT Judo President</w:t>
      </w:r>
      <w:r w:rsidRPr="00725038">
        <w:rPr>
          <w:rFonts w:ascii="Times New Roman" w:hAnsi="Times New Roman" w:cs="Times New Roman"/>
        </w:rPr>
        <w:t>.</w:t>
      </w:r>
    </w:p>
    <w:p w:rsidR="00BA377B" w:rsidRDefault="00BA377B" w:rsidP="00BA377B">
      <w:pPr>
        <w:pStyle w:val="Default"/>
        <w:rPr>
          <w:rFonts w:ascii="Times New Roman" w:hAnsi="Times New Roman" w:cs="Times New Roman"/>
          <w:b/>
          <w:bCs/>
          <w:sz w:val="22"/>
          <w:szCs w:val="22"/>
        </w:rPr>
      </w:pPr>
    </w:p>
    <w:p w:rsidR="00725038" w:rsidRPr="00725038" w:rsidRDefault="00725038" w:rsidP="00725038">
      <w:pPr>
        <w:spacing w:after="0" w:line="240" w:lineRule="auto"/>
        <w:ind w:left="142"/>
        <w:rPr>
          <w:rFonts w:ascii="Bookman Old Style" w:hAnsi="Bookman Old Style" w:cs="ArialMT"/>
          <w:u w:val="single"/>
        </w:rPr>
      </w:pPr>
      <w:r w:rsidRPr="00725038">
        <w:rPr>
          <w:rFonts w:ascii="Bookman Old Style" w:hAnsi="Bookman Old Style" w:cs="ArialMT"/>
          <w:u w:val="single"/>
        </w:rPr>
        <w:t xml:space="preserve">Key responsibilities and </w:t>
      </w:r>
      <w:r w:rsidR="00026CA3">
        <w:rPr>
          <w:rFonts w:ascii="Bookman Old Style" w:hAnsi="Bookman Old Style" w:cs="ArialMT"/>
          <w:u w:val="single"/>
        </w:rPr>
        <w:t>del</w:t>
      </w:r>
      <w:r w:rsidR="00026CA3" w:rsidRPr="00725038">
        <w:rPr>
          <w:rFonts w:ascii="Bookman Old Style" w:hAnsi="Bookman Old Style" w:cs="ArialMT"/>
          <w:u w:val="single"/>
        </w:rPr>
        <w:t>iverables</w:t>
      </w:r>
    </w:p>
    <w:p w:rsidR="00BA377B" w:rsidRDefault="00BA377B" w:rsidP="00BA377B">
      <w:pPr>
        <w:pStyle w:val="Default"/>
        <w:rPr>
          <w:rFonts w:ascii="Times New Roman" w:hAnsi="Times New Roman" w:cs="Times New Roman"/>
          <w:b/>
          <w:bCs/>
          <w:sz w:val="22"/>
          <w:szCs w:val="22"/>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 xml:space="preserve">Create an elite performance and high performing environment that optimises athlete performances and success; ensure the training facility and activities are </w:t>
      </w:r>
      <w:r w:rsidRPr="00725038">
        <w:rPr>
          <w:rFonts w:ascii="Bookman Old Style" w:hAnsi="Bookman Old Style" w:cs="ArialMT"/>
        </w:rPr>
        <w:lastRenderedPageBreak/>
        <w:t xml:space="preserve">risk assessed and appropriate control measures are in place to protect the welfare and safety of athletes. </w:t>
      </w:r>
    </w:p>
    <w:p w:rsidR="00BA377B" w:rsidRPr="00725038" w:rsidRDefault="00BA377B" w:rsidP="00725038">
      <w:pPr>
        <w:spacing w:after="0" w:line="240" w:lineRule="auto"/>
        <w:ind w:left="142"/>
        <w:rPr>
          <w:rFonts w:ascii="Bookman Old Style" w:hAnsi="Bookman Old Style" w:cs="ArialMT"/>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Work directly with appointed ACT State Coaches and the appointed State Manager to support the development and delivery of technical programs that are under the ACT’s jurisdiction.</w:t>
      </w:r>
    </w:p>
    <w:p w:rsidR="00BA377B" w:rsidRPr="00725038" w:rsidRDefault="00BA377B" w:rsidP="00BA377B">
      <w:pPr>
        <w:pStyle w:val="Default"/>
        <w:rPr>
          <w:rFonts w:ascii="Bookman Old Style" w:hAnsi="Bookman Old Style" w:cs="ArialMT"/>
          <w:color w:val="auto"/>
          <w:sz w:val="22"/>
          <w:szCs w:val="22"/>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 xml:space="preserve">To undertake quarterly performance reviews with coaches: agree &amp; monitor action plans for improvement. </w:t>
      </w:r>
    </w:p>
    <w:p w:rsidR="00BA377B" w:rsidRPr="00725038" w:rsidRDefault="00BA377B" w:rsidP="00725038">
      <w:pPr>
        <w:spacing w:after="0" w:line="240" w:lineRule="auto"/>
        <w:ind w:left="142"/>
        <w:rPr>
          <w:rFonts w:ascii="Bookman Old Style" w:hAnsi="Bookman Old Style" w:cs="ArialMT"/>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 xml:space="preserve">To report bi-monthly on the progress of identified high performance ACT athletes. </w:t>
      </w:r>
    </w:p>
    <w:p w:rsidR="00BA377B" w:rsidRPr="00725038" w:rsidRDefault="00BA377B" w:rsidP="00725038">
      <w:pPr>
        <w:spacing w:after="0" w:line="240" w:lineRule="auto"/>
        <w:ind w:left="142"/>
        <w:rPr>
          <w:rFonts w:ascii="Bookman Old Style" w:hAnsi="Bookman Old Style" w:cs="ArialMT"/>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 xml:space="preserve">To lead and manage ACT teams (staff and athletes) at competition and preparation camps as directed and agreed with ACT Judo and produce post event detailed reports on athlete’s performances. </w:t>
      </w:r>
    </w:p>
    <w:p w:rsidR="00BA377B" w:rsidRPr="00725038" w:rsidRDefault="00BA377B" w:rsidP="00725038">
      <w:pPr>
        <w:spacing w:after="0" w:line="240" w:lineRule="auto"/>
        <w:ind w:left="142"/>
        <w:rPr>
          <w:rFonts w:ascii="Bookman Old Style" w:hAnsi="Bookman Old Style" w:cs="ArialMT"/>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 xml:space="preserve">To perform an ambassadorial role for ACT Judo with all stakeholders at all times, thereby maintaining and enhancing the reputation of the ACT. </w:t>
      </w:r>
    </w:p>
    <w:p w:rsidR="00BA377B" w:rsidRPr="00725038" w:rsidRDefault="00BA377B" w:rsidP="00725038">
      <w:pPr>
        <w:spacing w:after="0" w:line="240" w:lineRule="auto"/>
        <w:ind w:left="142"/>
        <w:rPr>
          <w:rFonts w:ascii="Bookman Old Style" w:hAnsi="Bookman Old Style" w:cs="ArialMT"/>
        </w:rPr>
      </w:pPr>
    </w:p>
    <w:p w:rsidR="00BA377B" w:rsidRPr="00725038" w:rsidRDefault="00BA377B" w:rsidP="00725038">
      <w:pPr>
        <w:spacing w:after="0" w:line="240" w:lineRule="auto"/>
        <w:ind w:left="142"/>
        <w:rPr>
          <w:rFonts w:ascii="Bookman Old Style" w:hAnsi="Bookman Old Style" w:cs="ArialMT"/>
        </w:rPr>
      </w:pPr>
      <w:r w:rsidRPr="00725038">
        <w:rPr>
          <w:rFonts w:ascii="Bookman Old Style" w:hAnsi="Bookman Old Style" w:cs="ArialMT"/>
        </w:rPr>
        <w:t>Provide technical information and communications for posting on ACT communication channels.</w:t>
      </w:r>
    </w:p>
    <w:p w:rsidR="00ED3EEC" w:rsidRDefault="00ED3EEC" w:rsidP="00BA377B">
      <w:pPr>
        <w:pStyle w:val="Default"/>
        <w:rPr>
          <w:rFonts w:ascii="Times New Roman" w:hAnsi="Times New Roman" w:cs="Times New Roman"/>
          <w:b/>
          <w:bCs/>
          <w:sz w:val="22"/>
          <w:szCs w:val="22"/>
        </w:rPr>
      </w:pPr>
    </w:p>
    <w:p w:rsidR="00432E85" w:rsidRPr="00725038" w:rsidRDefault="00432E85" w:rsidP="00432E85">
      <w:pPr>
        <w:spacing w:after="0" w:line="240" w:lineRule="auto"/>
        <w:ind w:left="142"/>
        <w:rPr>
          <w:rFonts w:ascii="Bookman Old Style" w:hAnsi="Bookman Old Style" w:cs="ArialMT"/>
          <w:u w:val="single"/>
        </w:rPr>
      </w:pPr>
      <w:r>
        <w:rPr>
          <w:rFonts w:ascii="Bookman Old Style" w:hAnsi="Bookman Old Style" w:cs="ArialMT"/>
          <w:u w:val="single"/>
        </w:rPr>
        <w:t xml:space="preserve">Coaching Responsibilities </w:t>
      </w:r>
    </w:p>
    <w:p w:rsidR="00432E85" w:rsidRDefault="00432E85" w:rsidP="00BA377B">
      <w:pPr>
        <w:pStyle w:val="Default"/>
        <w:rPr>
          <w:rFonts w:ascii="Times New Roman" w:hAnsi="Times New Roman" w:cs="Times New Roman"/>
          <w:b/>
          <w:bCs/>
          <w:sz w:val="22"/>
          <w:szCs w:val="22"/>
        </w:rPr>
      </w:pP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 xml:space="preserve">Conducting training camps and State training where competition skills are demonstrated to athletes and coaching techniques are demonstrated for coaches - a schedule to be posted on the ACT Judo website to provide notice to athletes and coaches in the State. </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 xml:space="preserve">Responsible for the planning and delivery of all ACT Judo Performance Program activities. </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Work with ACT Judo to effectively manage Centres of Development.</w:t>
      </w:r>
    </w:p>
    <w:p w:rsidR="00BA377B" w:rsidRDefault="00BA377B" w:rsidP="00BA377B">
      <w:pPr>
        <w:pStyle w:val="Default"/>
        <w:rPr>
          <w:rFonts w:ascii="Times New Roman" w:hAnsi="Times New Roman" w:cs="Times New Roman"/>
          <w:b/>
          <w:bCs/>
          <w:sz w:val="22"/>
          <w:szCs w:val="22"/>
        </w:rPr>
      </w:pPr>
    </w:p>
    <w:p w:rsidR="00ED3EEC" w:rsidRDefault="00ED3EEC" w:rsidP="00BA377B">
      <w:pPr>
        <w:pStyle w:val="Default"/>
        <w:rPr>
          <w:rFonts w:ascii="Times New Roman" w:hAnsi="Times New Roman" w:cs="Times New Roman"/>
          <w:b/>
          <w:bCs/>
          <w:sz w:val="22"/>
          <w:szCs w:val="22"/>
        </w:rPr>
      </w:pPr>
      <w:r>
        <w:rPr>
          <w:rFonts w:ascii="Bookman Old Style" w:hAnsi="Bookman Old Style" w:cs="ArialMT"/>
          <w:u w:val="single"/>
        </w:rPr>
        <w:t>Activities</w:t>
      </w:r>
    </w:p>
    <w:p w:rsidR="00BA377B" w:rsidRPr="008E271C" w:rsidRDefault="00BA377B" w:rsidP="00BA377B">
      <w:pPr>
        <w:pStyle w:val="Default"/>
        <w:rPr>
          <w:rFonts w:ascii="Times New Roman" w:hAnsi="Times New Roman" w:cs="Times New Roman"/>
          <w:b/>
          <w:bCs/>
          <w:sz w:val="16"/>
          <w:szCs w:val="16"/>
        </w:rPr>
      </w:pP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Prepare the training camp plan leading into the Nationals with agendas (periodisation).</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Run high level training squads in various locations.</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Give instruction on advanced skills.</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Present tactics and strategies.</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Organise location of camps.</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Team building.</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 xml:space="preserve">Develop annual training programs for designated high performance ACT athletes in coordination with Club Coaches, this involves evaluation of the athlete's judo fitness and test for improvements, creating individual yearly training plans (in/out of season) Note: the training programs should be specific to the person and to their current goals. These programs should include, but are not limited to: </w:t>
      </w:r>
    </w:p>
    <w:p w:rsidR="00BA377B" w:rsidRPr="00432E85" w:rsidRDefault="00BA377B" w:rsidP="00C81D5D">
      <w:pPr>
        <w:pStyle w:val="Default"/>
        <w:numPr>
          <w:ilvl w:val="0"/>
          <w:numId w:val="28"/>
        </w:numPr>
        <w:spacing w:after="27"/>
        <w:rPr>
          <w:rFonts w:ascii="Bookman Old Style" w:hAnsi="Bookman Old Style" w:cs="ArialMT"/>
          <w:color w:val="auto"/>
          <w:sz w:val="22"/>
          <w:szCs w:val="22"/>
        </w:rPr>
      </w:pPr>
      <w:r w:rsidRPr="00432E85">
        <w:rPr>
          <w:rFonts w:ascii="Bookman Old Style" w:hAnsi="Bookman Old Style" w:cs="ArialMT"/>
          <w:color w:val="auto"/>
          <w:sz w:val="22"/>
          <w:szCs w:val="22"/>
        </w:rPr>
        <w:t xml:space="preserve">weight training </w:t>
      </w:r>
    </w:p>
    <w:p w:rsidR="00BA377B" w:rsidRPr="00432E85" w:rsidRDefault="00BA377B" w:rsidP="00C81D5D">
      <w:pPr>
        <w:pStyle w:val="Default"/>
        <w:numPr>
          <w:ilvl w:val="0"/>
          <w:numId w:val="28"/>
        </w:numPr>
        <w:spacing w:after="27"/>
        <w:rPr>
          <w:rFonts w:ascii="Bookman Old Style" w:hAnsi="Bookman Old Style" w:cs="ArialMT"/>
          <w:color w:val="auto"/>
          <w:sz w:val="22"/>
          <w:szCs w:val="22"/>
        </w:rPr>
      </w:pPr>
      <w:r w:rsidRPr="00432E85">
        <w:rPr>
          <w:rFonts w:ascii="Bookman Old Style" w:hAnsi="Bookman Old Style" w:cs="ArialMT"/>
          <w:color w:val="auto"/>
          <w:sz w:val="22"/>
          <w:szCs w:val="22"/>
        </w:rPr>
        <w:t xml:space="preserve">cross training </w:t>
      </w:r>
    </w:p>
    <w:p w:rsidR="00BA377B" w:rsidRPr="00432E85" w:rsidRDefault="00BA377B" w:rsidP="00C81D5D">
      <w:pPr>
        <w:pStyle w:val="Default"/>
        <w:numPr>
          <w:ilvl w:val="0"/>
          <w:numId w:val="28"/>
        </w:numPr>
        <w:spacing w:after="27"/>
        <w:rPr>
          <w:rFonts w:ascii="Bookman Old Style" w:hAnsi="Bookman Old Style" w:cs="ArialMT"/>
          <w:color w:val="auto"/>
          <w:sz w:val="22"/>
          <w:szCs w:val="22"/>
        </w:rPr>
      </w:pPr>
      <w:r w:rsidRPr="00432E85">
        <w:rPr>
          <w:rFonts w:ascii="Bookman Old Style" w:hAnsi="Bookman Old Style" w:cs="ArialMT"/>
          <w:color w:val="auto"/>
          <w:sz w:val="22"/>
          <w:szCs w:val="22"/>
        </w:rPr>
        <w:t xml:space="preserve">nutrition </w:t>
      </w:r>
    </w:p>
    <w:p w:rsidR="00BA377B" w:rsidRPr="00432E85" w:rsidRDefault="00BA377B" w:rsidP="00C81D5D">
      <w:pPr>
        <w:pStyle w:val="Default"/>
        <w:numPr>
          <w:ilvl w:val="0"/>
          <w:numId w:val="28"/>
        </w:numPr>
        <w:spacing w:after="27"/>
        <w:rPr>
          <w:rFonts w:ascii="Bookman Old Style" w:hAnsi="Bookman Old Style" w:cs="ArialMT"/>
          <w:color w:val="auto"/>
          <w:sz w:val="22"/>
          <w:szCs w:val="22"/>
        </w:rPr>
      </w:pPr>
      <w:r w:rsidRPr="00432E85">
        <w:rPr>
          <w:rFonts w:ascii="Bookman Old Style" w:hAnsi="Bookman Old Style" w:cs="ArialMT"/>
          <w:color w:val="auto"/>
          <w:sz w:val="22"/>
          <w:szCs w:val="22"/>
        </w:rPr>
        <w:t>goal setting</w:t>
      </w:r>
    </w:p>
    <w:p w:rsidR="00BA377B" w:rsidRPr="00432E85" w:rsidRDefault="00BA377B" w:rsidP="00C81D5D">
      <w:pPr>
        <w:pStyle w:val="Default"/>
        <w:numPr>
          <w:ilvl w:val="0"/>
          <w:numId w:val="28"/>
        </w:numPr>
        <w:spacing w:after="27"/>
        <w:rPr>
          <w:rFonts w:ascii="Bookman Old Style" w:hAnsi="Bookman Old Style" w:cs="ArialMT"/>
          <w:color w:val="auto"/>
          <w:sz w:val="22"/>
          <w:szCs w:val="22"/>
        </w:rPr>
      </w:pPr>
      <w:r w:rsidRPr="00432E85">
        <w:rPr>
          <w:rFonts w:ascii="Bookman Old Style" w:hAnsi="Bookman Old Style" w:cs="ArialMT"/>
          <w:color w:val="auto"/>
          <w:sz w:val="22"/>
          <w:szCs w:val="22"/>
        </w:rPr>
        <w:t>relaxation / focus techniques.</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 xml:space="preserve">Prepare performance reports or summaries. </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Liaise with the ACT Committee and State Coaches on the effective management of State Squad Training and other ACT Judo activities as required.</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lastRenderedPageBreak/>
        <w:t>Frequently communicate with interested and approved parties (personnel, judo clubs, athletes), providing them with updates on programs offered by ACT Judo, as well as technical updates, tournament flyers, etc.</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Observe and assess the local judo environment to identify areas that could be improved.</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 xml:space="preserve">Mentor and coach the ACT coaches/instructors in the region. </w:t>
      </w:r>
    </w:p>
    <w:p w:rsidR="00BA377B" w:rsidRPr="00432E85" w:rsidRDefault="00BA377B" w:rsidP="00C81D5D">
      <w:pPr>
        <w:pStyle w:val="ListParagraph"/>
        <w:numPr>
          <w:ilvl w:val="0"/>
          <w:numId w:val="29"/>
        </w:numPr>
        <w:spacing w:after="0" w:line="240" w:lineRule="auto"/>
        <w:rPr>
          <w:rFonts w:ascii="Bookman Old Style" w:hAnsi="Bookman Old Style" w:cs="ArialMT"/>
        </w:rPr>
      </w:pPr>
      <w:r w:rsidRPr="00432E85">
        <w:rPr>
          <w:rFonts w:ascii="Bookman Old Style" w:hAnsi="Bookman Old Style" w:cs="ArialMT"/>
        </w:rPr>
        <w:t xml:space="preserve">Scout the region for potential exceptionally talented competitors and contact their Coaches with information needed to improve the athlete’s chances to progress and succeed at elite competitive level. Athletes so identified should be offered in conjunction with the club coach an individualised training program. </w:t>
      </w:r>
    </w:p>
    <w:p w:rsidR="00BA377B" w:rsidRDefault="00BA377B" w:rsidP="00BA377B">
      <w:pPr>
        <w:pStyle w:val="Default"/>
        <w:rPr>
          <w:rFonts w:ascii="Times New Roman" w:hAnsi="Times New Roman" w:cs="Times New Roman"/>
          <w:b/>
          <w:bCs/>
          <w:sz w:val="16"/>
          <w:szCs w:val="16"/>
        </w:rPr>
      </w:pPr>
    </w:p>
    <w:p w:rsidR="00ED3EEC" w:rsidRDefault="00ED3EEC" w:rsidP="00ED3EEC">
      <w:pPr>
        <w:pStyle w:val="Default"/>
        <w:ind w:left="142"/>
        <w:rPr>
          <w:rFonts w:ascii="Times New Roman" w:hAnsi="Times New Roman" w:cs="Times New Roman"/>
          <w:b/>
          <w:bCs/>
          <w:sz w:val="16"/>
          <w:szCs w:val="16"/>
        </w:rPr>
      </w:pPr>
      <w:r>
        <w:rPr>
          <w:rFonts w:ascii="Bookman Old Style" w:hAnsi="Bookman Old Style" w:cs="ArialMT"/>
          <w:u w:val="single"/>
        </w:rPr>
        <w:t>Values and Behaviours</w:t>
      </w:r>
    </w:p>
    <w:p w:rsidR="00ED3EEC" w:rsidRPr="008E271C" w:rsidRDefault="00ED3EEC" w:rsidP="00ED3EEC">
      <w:pPr>
        <w:pStyle w:val="Default"/>
        <w:ind w:left="142"/>
        <w:rPr>
          <w:rFonts w:ascii="Times New Roman" w:hAnsi="Times New Roman" w:cs="Times New Roman"/>
          <w:b/>
          <w:bCs/>
          <w:sz w:val="16"/>
          <w:szCs w:val="16"/>
        </w:rPr>
      </w:pPr>
    </w:p>
    <w:p w:rsidR="00BA377B" w:rsidRPr="00432E85" w:rsidRDefault="00BA377B" w:rsidP="00ED3EEC">
      <w:pPr>
        <w:autoSpaceDE w:val="0"/>
        <w:autoSpaceDN w:val="0"/>
        <w:adjustRightInd w:val="0"/>
        <w:spacing w:after="0" w:line="240" w:lineRule="auto"/>
        <w:ind w:left="142"/>
        <w:rPr>
          <w:rFonts w:ascii="Bookman Old Style" w:hAnsi="Bookman Old Style" w:cs="Times New Roman"/>
          <w:color w:val="000000"/>
          <w:u w:val="single"/>
        </w:rPr>
      </w:pPr>
      <w:r w:rsidRPr="00432E85">
        <w:rPr>
          <w:rFonts w:ascii="Bookman Old Style" w:hAnsi="Bookman Old Style" w:cs="Times New Roman"/>
          <w:color w:val="000000"/>
          <w:u w:val="single"/>
        </w:rPr>
        <w:t xml:space="preserve">Excellence </w:t>
      </w:r>
    </w:p>
    <w:p w:rsidR="00BA377B" w:rsidRPr="00432E85" w:rsidRDefault="00BA377B" w:rsidP="00ED3EEC">
      <w:pPr>
        <w:autoSpaceDE w:val="0"/>
        <w:autoSpaceDN w:val="0"/>
        <w:adjustRightInd w:val="0"/>
        <w:spacing w:after="0" w:line="240" w:lineRule="auto"/>
        <w:ind w:left="720"/>
        <w:rPr>
          <w:rFonts w:ascii="Bookman Old Style" w:hAnsi="Bookman Old Style" w:cs="Times New Roman"/>
          <w:color w:val="000000"/>
        </w:rPr>
      </w:pPr>
      <w:r w:rsidRPr="00432E85">
        <w:rPr>
          <w:rFonts w:ascii="Bookman Old Style" w:hAnsi="Bookman Old Style" w:cs="Times New Roman"/>
          <w:color w:val="000000"/>
        </w:rPr>
        <w:t xml:space="preserve">Leads by </w:t>
      </w:r>
      <w:r w:rsidRPr="00432E85">
        <w:rPr>
          <w:rFonts w:ascii="Bookman Old Style" w:hAnsi="Bookman Old Style" w:cs="ArialMT"/>
        </w:rPr>
        <w:t>example</w:t>
      </w:r>
      <w:r w:rsidRPr="00432E85">
        <w:rPr>
          <w:rFonts w:ascii="Bookman Old Style" w:hAnsi="Bookman Old Style" w:cs="Times New Roman"/>
          <w:color w:val="000000"/>
        </w:rPr>
        <w:t xml:space="preserve"> and always seeking to improve personal performance and finds ways to champion the pursuit of excellence in others.</w:t>
      </w:r>
    </w:p>
    <w:p w:rsidR="00BA377B" w:rsidRPr="00432E85" w:rsidRDefault="00BA377B" w:rsidP="00ED3EEC">
      <w:pPr>
        <w:autoSpaceDE w:val="0"/>
        <w:autoSpaceDN w:val="0"/>
        <w:adjustRightInd w:val="0"/>
        <w:spacing w:after="0" w:line="240" w:lineRule="auto"/>
        <w:ind w:left="142"/>
        <w:rPr>
          <w:rFonts w:ascii="Bookman Old Style" w:hAnsi="Bookman Old Style" w:cs="Times New Roman"/>
          <w:color w:val="000000"/>
          <w:u w:val="single"/>
        </w:rPr>
      </w:pPr>
      <w:r w:rsidRPr="00432E85">
        <w:rPr>
          <w:rFonts w:ascii="Bookman Old Style" w:hAnsi="Bookman Old Style" w:cs="Times New Roman"/>
          <w:color w:val="000000"/>
          <w:u w:val="single"/>
        </w:rPr>
        <w:t>Integrity</w:t>
      </w:r>
    </w:p>
    <w:p w:rsidR="00BA377B" w:rsidRPr="00432E85" w:rsidRDefault="00BA377B" w:rsidP="00ED3EEC">
      <w:pPr>
        <w:autoSpaceDE w:val="0"/>
        <w:autoSpaceDN w:val="0"/>
        <w:adjustRightInd w:val="0"/>
        <w:spacing w:after="0" w:line="240" w:lineRule="auto"/>
        <w:ind w:left="720"/>
        <w:rPr>
          <w:rFonts w:ascii="Bookman Old Style" w:hAnsi="Bookman Old Style" w:cs="Times New Roman"/>
          <w:color w:val="000000"/>
        </w:rPr>
      </w:pPr>
      <w:r w:rsidRPr="00432E85">
        <w:rPr>
          <w:rFonts w:ascii="Bookman Old Style" w:hAnsi="Bookman Old Style" w:cs="Times New Roman"/>
          <w:color w:val="000000"/>
        </w:rPr>
        <w:t>Lives and upholds the highest standards of professionalism and ethics.</w:t>
      </w:r>
    </w:p>
    <w:p w:rsidR="00BA377B" w:rsidRPr="00432E85" w:rsidRDefault="00BA377B" w:rsidP="00ED3EEC">
      <w:pPr>
        <w:autoSpaceDE w:val="0"/>
        <w:autoSpaceDN w:val="0"/>
        <w:adjustRightInd w:val="0"/>
        <w:spacing w:after="0" w:line="240" w:lineRule="auto"/>
        <w:ind w:left="142"/>
        <w:rPr>
          <w:rFonts w:ascii="Bookman Old Style" w:hAnsi="Bookman Old Style" w:cs="Times New Roman"/>
          <w:color w:val="000000"/>
          <w:u w:val="single"/>
        </w:rPr>
      </w:pPr>
      <w:r w:rsidRPr="00432E85">
        <w:rPr>
          <w:rFonts w:ascii="Bookman Old Style" w:hAnsi="Bookman Old Style" w:cs="Times New Roman"/>
          <w:color w:val="000000"/>
          <w:u w:val="single"/>
        </w:rPr>
        <w:t xml:space="preserve">Trust </w:t>
      </w:r>
    </w:p>
    <w:p w:rsidR="00BA377B" w:rsidRPr="00432E85" w:rsidRDefault="00BA377B" w:rsidP="00BA377B">
      <w:pPr>
        <w:autoSpaceDE w:val="0"/>
        <w:autoSpaceDN w:val="0"/>
        <w:adjustRightInd w:val="0"/>
        <w:spacing w:after="0" w:line="240" w:lineRule="auto"/>
        <w:ind w:left="720"/>
        <w:rPr>
          <w:rFonts w:ascii="Bookman Old Style" w:hAnsi="Bookman Old Style" w:cs="Times New Roman"/>
          <w:color w:val="000000"/>
        </w:rPr>
      </w:pPr>
      <w:r w:rsidRPr="00432E85">
        <w:rPr>
          <w:rFonts w:ascii="Bookman Old Style" w:hAnsi="Bookman Old Style" w:cs="Times New Roman"/>
          <w:color w:val="000000"/>
        </w:rPr>
        <w:t>Generates trust in the method, creates an open and honest environment and is highly supportive of others.</w:t>
      </w:r>
    </w:p>
    <w:p w:rsidR="00BA377B" w:rsidRPr="00432E85" w:rsidRDefault="00BA377B" w:rsidP="00ED3EEC">
      <w:pPr>
        <w:autoSpaceDE w:val="0"/>
        <w:autoSpaceDN w:val="0"/>
        <w:adjustRightInd w:val="0"/>
        <w:spacing w:after="0" w:line="240" w:lineRule="auto"/>
        <w:ind w:left="142"/>
        <w:rPr>
          <w:rFonts w:ascii="Bookman Old Style" w:hAnsi="Bookman Old Style" w:cs="Times New Roman"/>
          <w:color w:val="000000"/>
          <w:u w:val="single"/>
        </w:rPr>
      </w:pPr>
      <w:r w:rsidRPr="00432E85">
        <w:rPr>
          <w:rFonts w:ascii="Bookman Old Style" w:hAnsi="Bookman Old Style" w:cs="Times New Roman"/>
          <w:color w:val="000000"/>
          <w:u w:val="single"/>
        </w:rPr>
        <w:t xml:space="preserve">Respect </w:t>
      </w:r>
    </w:p>
    <w:p w:rsidR="00BA377B" w:rsidRPr="00432E85" w:rsidRDefault="00BA377B" w:rsidP="00ED3EEC">
      <w:pPr>
        <w:autoSpaceDE w:val="0"/>
        <w:autoSpaceDN w:val="0"/>
        <w:adjustRightInd w:val="0"/>
        <w:spacing w:after="0" w:line="240" w:lineRule="auto"/>
        <w:ind w:left="720"/>
        <w:rPr>
          <w:rFonts w:ascii="Bookman Old Style" w:hAnsi="Bookman Old Style" w:cs="Times New Roman"/>
          <w:color w:val="000000"/>
        </w:rPr>
      </w:pPr>
      <w:r w:rsidRPr="00432E85">
        <w:rPr>
          <w:rFonts w:ascii="Bookman Old Style" w:hAnsi="Bookman Old Style" w:cs="Times New Roman"/>
          <w:color w:val="000000"/>
        </w:rPr>
        <w:t>Actively listens to the views and opinions of others and attends to what others need in order to perform.</w:t>
      </w:r>
    </w:p>
    <w:p w:rsidR="00BA377B" w:rsidRPr="00432E85" w:rsidRDefault="00BA377B" w:rsidP="00ED3EEC">
      <w:pPr>
        <w:autoSpaceDE w:val="0"/>
        <w:autoSpaceDN w:val="0"/>
        <w:adjustRightInd w:val="0"/>
        <w:spacing w:after="0" w:line="240" w:lineRule="auto"/>
        <w:ind w:left="142"/>
        <w:rPr>
          <w:rFonts w:ascii="Bookman Old Style" w:hAnsi="Bookman Old Style" w:cs="Times New Roman"/>
          <w:color w:val="000000"/>
          <w:u w:val="single"/>
        </w:rPr>
      </w:pPr>
      <w:r w:rsidRPr="00432E85">
        <w:rPr>
          <w:rFonts w:ascii="Bookman Old Style" w:hAnsi="Bookman Old Style" w:cs="Times New Roman"/>
          <w:color w:val="000000"/>
          <w:u w:val="single"/>
        </w:rPr>
        <w:t>Unity</w:t>
      </w:r>
    </w:p>
    <w:p w:rsidR="00BA377B" w:rsidRPr="00432E85" w:rsidRDefault="00BA377B" w:rsidP="00ED3EEC">
      <w:pPr>
        <w:pStyle w:val="Default"/>
        <w:ind w:left="720"/>
        <w:rPr>
          <w:rFonts w:ascii="Bookman Old Style" w:hAnsi="Bookman Old Style" w:cs="Times New Roman"/>
          <w:sz w:val="22"/>
          <w:szCs w:val="22"/>
        </w:rPr>
      </w:pPr>
      <w:r w:rsidRPr="00432E85">
        <w:rPr>
          <w:rFonts w:ascii="Bookman Old Style" w:hAnsi="Bookman Old Style" w:cs="Times New Roman"/>
          <w:sz w:val="22"/>
          <w:szCs w:val="22"/>
        </w:rPr>
        <w:t>Collegiate and collaborative creates shared goals and taps into what motivates those around them.</w:t>
      </w:r>
    </w:p>
    <w:p w:rsidR="00BA377B" w:rsidRDefault="00BA377B" w:rsidP="00ED3EEC">
      <w:pPr>
        <w:pStyle w:val="Default"/>
        <w:ind w:left="142"/>
        <w:rPr>
          <w:rFonts w:ascii="Times New Roman" w:hAnsi="Times New Roman" w:cs="Times New Roman"/>
          <w:b/>
          <w:bCs/>
          <w:sz w:val="22"/>
          <w:szCs w:val="22"/>
        </w:rPr>
      </w:pPr>
    </w:p>
    <w:p w:rsidR="00ED3EEC" w:rsidRDefault="00ED3EEC" w:rsidP="00ED3EEC">
      <w:pPr>
        <w:pStyle w:val="Default"/>
        <w:ind w:left="142"/>
        <w:rPr>
          <w:rFonts w:ascii="Times New Roman" w:hAnsi="Times New Roman" w:cs="Times New Roman"/>
          <w:b/>
          <w:bCs/>
          <w:sz w:val="22"/>
          <w:szCs w:val="22"/>
        </w:rPr>
      </w:pPr>
      <w:r>
        <w:rPr>
          <w:rFonts w:ascii="Bookman Old Style" w:hAnsi="Bookman Old Style" w:cs="ArialMT"/>
          <w:u w:val="single"/>
        </w:rPr>
        <w:t xml:space="preserve">Skills, Knowledge, Training and </w:t>
      </w:r>
      <w:r w:rsidR="00026CA3">
        <w:rPr>
          <w:rFonts w:ascii="Bookman Old Style" w:hAnsi="Bookman Old Style" w:cs="ArialMT"/>
          <w:u w:val="single"/>
        </w:rPr>
        <w:t>Experience</w:t>
      </w:r>
    </w:p>
    <w:p w:rsidR="00BA377B" w:rsidRDefault="00BA377B" w:rsidP="00BA377B">
      <w:pPr>
        <w:pStyle w:val="Default"/>
        <w:rPr>
          <w:rFonts w:ascii="Times New Roman" w:hAnsi="Times New Roman" w:cs="Times New Roman"/>
          <w:b/>
          <w:bCs/>
          <w:sz w:val="22"/>
          <w:szCs w:val="22"/>
        </w:rPr>
      </w:pPr>
    </w:p>
    <w:p w:rsidR="00BA377B" w:rsidRPr="00432E85" w:rsidRDefault="00BA377B" w:rsidP="00432E85">
      <w:pPr>
        <w:spacing w:after="0" w:line="240" w:lineRule="auto"/>
        <w:ind w:left="142"/>
        <w:rPr>
          <w:rFonts w:ascii="Bookman Old Style" w:hAnsi="Bookman Old Style" w:cs="ArialMT"/>
        </w:rPr>
      </w:pPr>
      <w:r w:rsidRPr="00432E85">
        <w:rPr>
          <w:rFonts w:ascii="Bookman Old Style" w:hAnsi="Bookman Old Style" w:cs="ArialMT"/>
        </w:rPr>
        <w:t xml:space="preserve">As a minimum completion of “Coach Judo” CAF accreditation with a minimum of 3 years of experience coaching judo at the State level. </w:t>
      </w:r>
    </w:p>
    <w:p w:rsidR="00BA377B" w:rsidRPr="00432E85" w:rsidRDefault="00BA377B" w:rsidP="00432E85">
      <w:pPr>
        <w:spacing w:after="0" w:line="240" w:lineRule="auto"/>
        <w:ind w:left="142"/>
        <w:rPr>
          <w:rFonts w:ascii="Bookman Old Style" w:hAnsi="Bookman Old Style" w:cs="ArialMT"/>
        </w:rPr>
      </w:pPr>
      <w:r w:rsidRPr="00432E85">
        <w:rPr>
          <w:rFonts w:ascii="Bookman Old Style" w:hAnsi="Bookman Old Style" w:cs="ArialMT"/>
        </w:rPr>
        <w:t xml:space="preserve"> </w:t>
      </w:r>
    </w:p>
    <w:p w:rsidR="00BA377B" w:rsidRPr="00432E85" w:rsidRDefault="00BA377B" w:rsidP="00432E85">
      <w:pPr>
        <w:spacing w:after="0" w:line="240" w:lineRule="auto"/>
        <w:ind w:left="142"/>
        <w:rPr>
          <w:rFonts w:ascii="Bookman Old Style" w:hAnsi="Bookman Old Style" w:cs="ArialMT"/>
        </w:rPr>
      </w:pPr>
      <w:r w:rsidRPr="00432E85">
        <w:rPr>
          <w:rFonts w:ascii="Bookman Old Style" w:hAnsi="Bookman Old Style" w:cs="ArialMT"/>
        </w:rPr>
        <w:t>The candidate should be working towards IJF Instructor Level 1 certification, with IJF Instructor Level 1 being preferred and with IJF Instructor Level 2 being desirable.</w:t>
      </w:r>
    </w:p>
    <w:p w:rsidR="00BA377B" w:rsidRPr="00432E85" w:rsidRDefault="00BA377B" w:rsidP="00432E85">
      <w:pPr>
        <w:spacing w:after="0" w:line="240" w:lineRule="auto"/>
        <w:ind w:left="142"/>
        <w:rPr>
          <w:rFonts w:ascii="Bookman Old Style" w:hAnsi="Bookman Old Style" w:cs="ArialMT"/>
        </w:rPr>
      </w:pPr>
    </w:p>
    <w:p w:rsidR="00BA377B" w:rsidRPr="00432E85" w:rsidRDefault="00BA377B" w:rsidP="00432E85">
      <w:pPr>
        <w:spacing w:after="0" w:line="240" w:lineRule="auto"/>
        <w:ind w:left="142"/>
        <w:rPr>
          <w:rFonts w:ascii="Bookman Old Style" w:hAnsi="Bookman Old Style" w:cs="ArialMT"/>
        </w:rPr>
      </w:pPr>
      <w:r w:rsidRPr="00432E85">
        <w:rPr>
          <w:rFonts w:ascii="Bookman Old Style" w:hAnsi="Bookman Old Style" w:cs="ArialMT"/>
        </w:rPr>
        <w:t>Extensive and deep understanding of Judo specific technical and tactical expertise requirements across all development stages.</w:t>
      </w:r>
    </w:p>
    <w:p w:rsidR="00BA377B" w:rsidRPr="00432E85" w:rsidRDefault="00BA377B" w:rsidP="00432E85">
      <w:pPr>
        <w:spacing w:after="0" w:line="240" w:lineRule="auto"/>
        <w:ind w:left="142"/>
        <w:rPr>
          <w:rFonts w:ascii="Bookman Old Style" w:hAnsi="Bookman Old Style" w:cs="ArialMT"/>
        </w:rPr>
      </w:pPr>
    </w:p>
    <w:p w:rsidR="00BA377B" w:rsidRPr="00432E85" w:rsidRDefault="00BA377B" w:rsidP="00432E85">
      <w:pPr>
        <w:spacing w:after="0" w:line="240" w:lineRule="auto"/>
        <w:ind w:left="142"/>
        <w:rPr>
          <w:rFonts w:ascii="Bookman Old Style" w:hAnsi="Bookman Old Style" w:cs="ArialMT"/>
        </w:rPr>
      </w:pPr>
      <w:r w:rsidRPr="00432E85">
        <w:rPr>
          <w:rFonts w:ascii="Bookman Old Style" w:hAnsi="Bookman Old Style" w:cs="ArialMT"/>
        </w:rPr>
        <w:t>The knowhow to develop and plan individual training and competition periodised plans and integrate coaching, and sports science to prepare athletes to succeed with clearly defined annual goals.</w:t>
      </w:r>
    </w:p>
    <w:p w:rsidR="00BA377B" w:rsidRPr="00432E85" w:rsidRDefault="00BA377B" w:rsidP="00432E85">
      <w:pPr>
        <w:spacing w:after="0" w:line="240" w:lineRule="auto"/>
        <w:ind w:left="142"/>
        <w:rPr>
          <w:rFonts w:ascii="Bookman Old Style" w:hAnsi="Bookman Old Style" w:cs="ArialMT"/>
        </w:rPr>
      </w:pPr>
    </w:p>
    <w:p w:rsidR="00BA377B" w:rsidRPr="00432E85" w:rsidRDefault="00BA377B" w:rsidP="00432E85">
      <w:pPr>
        <w:spacing w:after="0" w:line="240" w:lineRule="auto"/>
        <w:ind w:left="142"/>
        <w:rPr>
          <w:rFonts w:ascii="Bookman Old Style" w:hAnsi="Bookman Old Style" w:cs="ArialMT"/>
        </w:rPr>
      </w:pPr>
      <w:r w:rsidRPr="00432E85">
        <w:rPr>
          <w:rFonts w:ascii="Bookman Old Style" w:hAnsi="Bookman Old Style" w:cs="ArialMT"/>
        </w:rPr>
        <w:t>Thorough understanding and appreciation of Australian class Judo standards.</w:t>
      </w:r>
    </w:p>
    <w:p w:rsidR="00BA377B" w:rsidRPr="00ED3EEC" w:rsidRDefault="00BA377B" w:rsidP="00BA377B">
      <w:pPr>
        <w:pStyle w:val="Default"/>
        <w:spacing w:after="24"/>
        <w:rPr>
          <w:rFonts w:ascii="Bookman Old Style" w:hAnsi="Bookman Old Style" w:cs="ArialMT"/>
          <w:color w:val="auto"/>
          <w:sz w:val="22"/>
          <w:szCs w:val="22"/>
        </w:rPr>
      </w:pPr>
    </w:p>
    <w:p w:rsidR="00BA377B" w:rsidRDefault="00BA377B" w:rsidP="00432E85">
      <w:pPr>
        <w:spacing w:after="0" w:line="240" w:lineRule="auto"/>
        <w:ind w:left="142"/>
        <w:rPr>
          <w:rFonts w:ascii="Bookman Old Style" w:hAnsi="Bookman Old Style" w:cs="ArialMT"/>
        </w:rPr>
      </w:pPr>
      <w:proofErr w:type="gramStart"/>
      <w:r w:rsidRPr="00432E85">
        <w:rPr>
          <w:rFonts w:ascii="Bookman Old Style" w:hAnsi="Bookman Old Style" w:cs="ArialMT"/>
        </w:rPr>
        <w:t>Ability to work effectively as part of a team of coaches.</w:t>
      </w:r>
      <w:proofErr w:type="gramEnd"/>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Default="00791D3E" w:rsidP="00432E85">
      <w:pPr>
        <w:spacing w:after="0" w:line="240" w:lineRule="auto"/>
        <w:ind w:left="142"/>
        <w:rPr>
          <w:rFonts w:ascii="Bookman Old Style" w:hAnsi="Bookman Old Style" w:cs="ArialMT"/>
        </w:rPr>
      </w:pPr>
    </w:p>
    <w:p w:rsidR="00791D3E" w:rsidRPr="00432E85" w:rsidRDefault="00791D3E" w:rsidP="00432E85">
      <w:pPr>
        <w:spacing w:after="0" w:line="240" w:lineRule="auto"/>
        <w:ind w:left="142"/>
        <w:rPr>
          <w:rFonts w:ascii="Bookman Old Style" w:hAnsi="Bookman Old Style" w:cs="ArialMT"/>
        </w:rPr>
      </w:pPr>
    </w:p>
    <w:p w:rsidR="00BA377B" w:rsidRDefault="00BA377B" w:rsidP="00BA377B">
      <w:pPr>
        <w:pStyle w:val="Default"/>
        <w:rPr>
          <w:rFonts w:ascii="Times New Roman" w:hAnsi="Times New Roman" w:cs="Times New Roman"/>
          <w:sz w:val="22"/>
          <w:szCs w:val="22"/>
        </w:rPr>
      </w:pPr>
    </w:p>
    <w:p w:rsidR="00B922D7" w:rsidRPr="00BA377B" w:rsidRDefault="00791D3E" w:rsidP="00B922D7">
      <w:pPr>
        <w:autoSpaceDE w:val="0"/>
        <w:autoSpaceDN w:val="0"/>
        <w:adjustRightInd w:val="0"/>
        <w:spacing w:after="0" w:line="240" w:lineRule="auto"/>
        <w:ind w:left="2127" w:hanging="2127"/>
        <w:rPr>
          <w:rFonts w:ascii="Bookman Old Style" w:hAnsi="Bookman Old Style" w:cs="Arial-BoldMT"/>
          <w:b/>
          <w:bCs/>
        </w:rPr>
      </w:pPr>
      <w:r>
        <w:rPr>
          <w:rFonts w:ascii="Bookman Old Style" w:hAnsi="Bookman Old Style" w:cs="ArialMT"/>
          <w:b/>
        </w:rPr>
        <w:lastRenderedPageBreak/>
        <w:t>28</w:t>
      </w:r>
      <w:r w:rsidR="00B922D7" w:rsidRPr="00D37919">
        <w:rPr>
          <w:rFonts w:ascii="Bookman Old Style" w:hAnsi="Bookman Old Style" w:cs="ArialMT"/>
          <w:b/>
        </w:rPr>
        <w:t>.</w:t>
      </w:r>
      <w:r w:rsidR="00B922D7" w:rsidRPr="00D37919">
        <w:rPr>
          <w:rFonts w:ascii="Bookman Old Style" w:hAnsi="Bookman Old Style" w:cs="Arial-BoldMT"/>
          <w:b/>
          <w:bCs/>
        </w:rPr>
        <w:t xml:space="preserve"> </w:t>
      </w:r>
      <w:r w:rsidR="00F279BB">
        <w:rPr>
          <w:rFonts w:ascii="Bookman Old Style" w:hAnsi="Bookman Old Style" w:cs="Arial-BoldMT"/>
          <w:b/>
          <w:bCs/>
        </w:rPr>
        <w:t>TOURNAMENT COMMITTEE</w:t>
      </w:r>
    </w:p>
    <w:p w:rsidR="00B922D7" w:rsidRPr="00F279BB" w:rsidRDefault="00B922D7" w:rsidP="00B922D7">
      <w:pPr>
        <w:spacing w:before="100" w:beforeAutospacing="1" w:after="100" w:afterAutospacing="1"/>
        <w:rPr>
          <w:rFonts w:ascii="Bookman Old Style" w:hAnsi="Bookman Old Style"/>
          <w:u w:val="single"/>
        </w:rPr>
      </w:pPr>
      <w:r w:rsidRPr="00F279BB">
        <w:rPr>
          <w:rFonts w:ascii="Bookman Old Style" w:hAnsi="Bookman Old Style"/>
          <w:bCs/>
          <w:u w:val="single"/>
        </w:rPr>
        <w:t>Job Summary</w:t>
      </w:r>
    </w:p>
    <w:p w:rsidR="00B922D7" w:rsidRPr="00F279BB" w:rsidRDefault="00B922D7" w:rsidP="00B922D7">
      <w:pPr>
        <w:spacing w:before="100" w:beforeAutospacing="1" w:after="100" w:afterAutospacing="1"/>
        <w:rPr>
          <w:rFonts w:ascii="Bookman Old Style" w:hAnsi="Bookman Old Style"/>
        </w:rPr>
      </w:pPr>
      <w:r w:rsidRPr="00F279BB">
        <w:rPr>
          <w:rFonts w:ascii="Bookman Old Style" w:hAnsi="Bookman Old Style"/>
        </w:rPr>
        <w:t>The Tournament Committee is responsible for the whole process from the planning stage, right through to running the event and carrying out the post-event evaluation. The role is hands-on and involves working as part of a team.</w:t>
      </w:r>
    </w:p>
    <w:p w:rsidR="00B922D7" w:rsidRPr="00F279BB" w:rsidRDefault="00B922D7" w:rsidP="00B922D7">
      <w:pPr>
        <w:spacing w:before="100" w:beforeAutospacing="1" w:after="100" w:afterAutospacing="1"/>
        <w:rPr>
          <w:rFonts w:ascii="Bookman Old Style" w:hAnsi="Bookman Old Style"/>
        </w:rPr>
      </w:pPr>
      <w:r w:rsidRPr="00F279BB">
        <w:rPr>
          <w:rFonts w:ascii="Bookman Old Style" w:hAnsi="Bookman Old Style"/>
        </w:rPr>
        <w:t>The main functions of the Tournament Committee will be to:</w:t>
      </w:r>
    </w:p>
    <w:p w:rsidR="00B922D7" w:rsidRPr="00F279BB" w:rsidRDefault="00B922D7" w:rsidP="00C81D5D">
      <w:pPr>
        <w:pStyle w:val="gmail-m-1760071773547971523msolistparagraph"/>
        <w:numPr>
          <w:ilvl w:val="0"/>
          <w:numId w:val="31"/>
        </w:numPr>
        <w:rPr>
          <w:rFonts w:ascii="Bookman Old Style" w:hAnsi="Bookman Old Style"/>
          <w:sz w:val="22"/>
          <w:szCs w:val="22"/>
        </w:rPr>
      </w:pPr>
      <w:r w:rsidRPr="00F279BB">
        <w:rPr>
          <w:rFonts w:ascii="Bookman Old Style" w:hAnsi="Bookman Old Style"/>
          <w:sz w:val="22"/>
          <w:szCs w:val="22"/>
        </w:rPr>
        <w:t>manage ACT tournaments and ensure deadlines and budgets are adhered to.</w:t>
      </w:r>
    </w:p>
    <w:p w:rsidR="00B922D7" w:rsidRPr="00F279BB" w:rsidRDefault="00B922D7" w:rsidP="00C81D5D">
      <w:pPr>
        <w:pStyle w:val="gmail-m-1760071773547971523msolistparagraph"/>
        <w:numPr>
          <w:ilvl w:val="0"/>
          <w:numId w:val="31"/>
        </w:numPr>
        <w:rPr>
          <w:rFonts w:ascii="Bookman Old Style" w:hAnsi="Bookman Old Style"/>
          <w:sz w:val="22"/>
          <w:szCs w:val="22"/>
        </w:rPr>
      </w:pPr>
      <w:r w:rsidRPr="00F279BB">
        <w:rPr>
          <w:rFonts w:ascii="Bookman Old Style" w:hAnsi="Bookman Old Style"/>
          <w:sz w:val="22"/>
          <w:szCs w:val="22"/>
        </w:rPr>
        <w:t xml:space="preserve">direct the coordination of activities to prepare for the day of the tournament. </w:t>
      </w:r>
    </w:p>
    <w:p w:rsidR="00B922D7" w:rsidRPr="00F279BB" w:rsidRDefault="00B922D7" w:rsidP="00C81D5D">
      <w:pPr>
        <w:pStyle w:val="gmail-m-1760071773547971523msolistparagraph"/>
        <w:numPr>
          <w:ilvl w:val="0"/>
          <w:numId w:val="31"/>
        </w:numPr>
        <w:rPr>
          <w:rFonts w:ascii="Bookman Old Style" w:hAnsi="Bookman Old Style"/>
          <w:sz w:val="22"/>
          <w:szCs w:val="22"/>
        </w:rPr>
      </w:pPr>
      <w:r w:rsidRPr="00F279BB">
        <w:rPr>
          <w:rFonts w:ascii="Bookman Old Style" w:hAnsi="Bookman Old Style"/>
          <w:sz w:val="22"/>
          <w:szCs w:val="22"/>
        </w:rPr>
        <w:t xml:space="preserve">plan and organise promotional events, including ensuring the target audience is engaged and the message of the event is marketed properly. </w:t>
      </w:r>
    </w:p>
    <w:p w:rsidR="00B922D7" w:rsidRPr="00F279BB" w:rsidRDefault="00B922D7" w:rsidP="00B922D7">
      <w:pPr>
        <w:spacing w:before="100" w:beforeAutospacing="1" w:after="100" w:afterAutospacing="1"/>
        <w:rPr>
          <w:rFonts w:ascii="Bookman Old Style" w:hAnsi="Bookman Old Style"/>
          <w:bCs/>
          <w:u w:val="single"/>
        </w:rPr>
      </w:pPr>
      <w:r w:rsidRPr="00F279BB">
        <w:rPr>
          <w:rFonts w:ascii="Bookman Old Style" w:hAnsi="Bookman Old Style"/>
          <w:bCs/>
          <w:u w:val="single"/>
        </w:rPr>
        <w:t>Primary responsibilities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Manage all pre-tournament planning, organising key guest and information packs.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Manage volunteers responsible for tournament activities, such as table workers, access control, announcers.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color w:val="1F497D"/>
        </w:rPr>
      </w:pPr>
      <w:r w:rsidRPr="00F279BB">
        <w:rPr>
          <w:rFonts w:ascii="Bookman Old Style" w:hAnsi="Bookman Old Style"/>
        </w:rPr>
        <w:t>Coordinate details of events such as accreditations, setting up the venue, running the tournaments, ticketing, entries management, weigh ins, draws, fight ordering, results, presentation.</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Set up and run the event management system including infrastructure set up and maintenance of equipment (computers, TV’s, CARE, etc).</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As appropriate making arrangements for accommodation and transportation.</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Train, and educate volunteers on event procedures.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Calculate budgets and adjust when necessary.</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Book venues and negotiate fees, including producing proposals for tournaments (such as tournament calendar, venues, suppliers, legal obligations, staffing and budgets).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Prepare invitations and send out at appropriate time.</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Drive attendance to the event.</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Promote the tournaments using flyers, cold calling, and social media as examples of ways to spark attention, including liaising with key people to publicise and promote the events.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Analyse event performance and prepare metrics.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Define brand through events.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Ensure day of event goes smoothly.</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Set up booths, decorations, and other event decor.</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Plan menus, order food, and hire caterers.</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Manage and coordinate suppliers and all tournament logistics (for example, venue, catering, travel, transportation of equipment</w:t>
      </w:r>
      <w:r w:rsidRPr="00F279BB">
        <w:rPr>
          <w:rFonts w:ascii="Bookman Old Style" w:hAnsi="Bookman Old Style"/>
          <w:color w:val="1F497D"/>
        </w:rPr>
        <w:t xml:space="preserve">, </w:t>
      </w:r>
      <w:r w:rsidRPr="00F279BB">
        <w:rPr>
          <w:rFonts w:ascii="Bookman Old Style" w:hAnsi="Bookman Old Style"/>
        </w:rPr>
        <w:t>technology set up)</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Make sure that insurance, legal, health and safety obligations are followed.</w:t>
      </w:r>
    </w:p>
    <w:p w:rsidR="00B922D7" w:rsidRPr="00F279BB" w:rsidRDefault="00B922D7" w:rsidP="00C81D5D">
      <w:pPr>
        <w:numPr>
          <w:ilvl w:val="0"/>
          <w:numId w:val="30"/>
        </w:numPr>
        <w:spacing w:before="100" w:beforeAutospacing="1" w:after="100" w:afterAutospacing="1" w:line="240" w:lineRule="auto"/>
        <w:rPr>
          <w:rFonts w:ascii="Bookman Old Style" w:hAnsi="Bookman Old Style"/>
        </w:rPr>
      </w:pPr>
      <w:r w:rsidRPr="00F279BB">
        <w:rPr>
          <w:rFonts w:ascii="Bookman Old Style" w:hAnsi="Bookman Old Style"/>
        </w:rPr>
        <w:t>Oversee the dismantling and removal of the event and clear the venue efficiently.</w:t>
      </w:r>
    </w:p>
    <w:p w:rsidR="00BA377B" w:rsidRDefault="00BA377B" w:rsidP="00483A33">
      <w:pPr>
        <w:rPr>
          <w:rFonts w:ascii="Bookman Old Style" w:hAnsi="Bookman Old Style" w:cs="ArialMT"/>
        </w:rPr>
      </w:pPr>
    </w:p>
    <w:p w:rsidR="00BA377B" w:rsidRDefault="00BA377B" w:rsidP="00483A33">
      <w:pPr>
        <w:rPr>
          <w:rFonts w:ascii="Bookman Old Style" w:hAnsi="Bookman Old Style" w:cs="ArialMT"/>
        </w:rPr>
      </w:pPr>
    </w:p>
    <w:p w:rsidR="00BC4277" w:rsidRDefault="00BC4277">
      <w:pPr>
        <w:rPr>
          <w:rFonts w:ascii="Bookman Old Style" w:hAnsi="Bookman Old Style" w:cs="ArialMT"/>
        </w:rPr>
      </w:pPr>
      <w:r>
        <w:rPr>
          <w:rFonts w:ascii="Bookman Old Style" w:hAnsi="Bookman Old Style" w:cs="ArialMT"/>
        </w:rPr>
        <w:br w:type="page"/>
      </w:r>
    </w:p>
    <w:p w:rsidR="00D96ED7" w:rsidRDefault="00D96ED7" w:rsidP="006249B7">
      <w:pPr>
        <w:rPr>
          <w:rFonts w:ascii="Bookman Old Style" w:hAnsi="Bookman Old Style" w:cs="ArialMT"/>
        </w:rPr>
      </w:pPr>
    </w:p>
    <w:p w:rsidR="00D96ED7" w:rsidRPr="00FB70FA" w:rsidRDefault="00D96ED7" w:rsidP="006249B7">
      <w:pPr>
        <w:rPr>
          <w:rFonts w:ascii="Bookman Old Style" w:hAnsi="Bookman Old Style" w:cs="ArialMT"/>
        </w:rPr>
      </w:pPr>
    </w:p>
    <w:p w:rsidR="006249B7" w:rsidRPr="00FB70FA" w:rsidRDefault="006249B7" w:rsidP="006249B7">
      <w:pPr>
        <w:autoSpaceDE w:val="0"/>
        <w:autoSpaceDN w:val="0"/>
        <w:adjustRightInd w:val="0"/>
        <w:spacing w:after="0" w:line="240" w:lineRule="auto"/>
        <w:rPr>
          <w:rFonts w:ascii="Bookman Old Style" w:hAnsi="Bookman Old Style" w:cs="Arial-BoldMT"/>
          <w:b/>
          <w:bCs/>
        </w:rPr>
      </w:pPr>
      <w:r w:rsidRPr="00FB70FA">
        <w:rPr>
          <w:rFonts w:ascii="Bookman Old Style" w:hAnsi="Bookman Old Style" w:cs="Arial-BoldMT"/>
          <w:b/>
          <w:bCs/>
        </w:rPr>
        <w:t>REVISION HISTORY</w:t>
      </w:r>
    </w:p>
    <w:p w:rsidR="00110AA2" w:rsidRPr="00FB70FA" w:rsidRDefault="00110AA2" w:rsidP="006249B7">
      <w:pPr>
        <w:autoSpaceDE w:val="0"/>
        <w:autoSpaceDN w:val="0"/>
        <w:adjustRightInd w:val="0"/>
        <w:spacing w:after="0" w:line="240" w:lineRule="auto"/>
        <w:rPr>
          <w:rFonts w:ascii="Bookman Old Style" w:hAnsi="Bookman Old Style" w:cs="Arial-BoldMT"/>
          <w:b/>
          <w:bCs/>
        </w:rPr>
      </w:pPr>
    </w:p>
    <w:p w:rsidR="006249B7" w:rsidRPr="00FB70FA" w:rsidRDefault="006249B7" w:rsidP="006249B7">
      <w:pPr>
        <w:autoSpaceDE w:val="0"/>
        <w:autoSpaceDN w:val="0"/>
        <w:adjustRightInd w:val="0"/>
        <w:spacing w:after="0" w:line="240" w:lineRule="auto"/>
        <w:rPr>
          <w:rFonts w:ascii="Bookman Old Style" w:hAnsi="Bookman Old Style" w:cs="ArialMT"/>
        </w:rPr>
      </w:pPr>
      <w:r w:rsidRPr="00FB70FA">
        <w:rPr>
          <w:rFonts w:ascii="Bookman Old Style" w:hAnsi="Bookman Old Style" w:cs="Arial-BoldMT"/>
          <w:b/>
          <w:bCs/>
        </w:rPr>
        <w:t xml:space="preserve">By-Laws </w:t>
      </w:r>
      <w:r w:rsidRPr="00FB70FA">
        <w:rPr>
          <w:rFonts w:ascii="Bookman Old Style" w:hAnsi="Bookman Old Style" w:cs="ArialMT"/>
        </w:rPr>
        <w:t xml:space="preserve">approved and adopted by the </w:t>
      </w:r>
      <w:r w:rsidR="001E4A57" w:rsidRPr="00855681">
        <w:rPr>
          <w:rFonts w:ascii="Bookman Old Style" w:hAnsi="Bookman Old Style" w:cs="ArialMT"/>
        </w:rPr>
        <w:t>ACT</w:t>
      </w:r>
      <w:r w:rsidR="001E4A57">
        <w:rPr>
          <w:rFonts w:ascii="Bookman Old Style" w:hAnsi="Bookman Old Style" w:cs="ArialMT"/>
        </w:rPr>
        <w:t xml:space="preserve"> </w:t>
      </w:r>
      <w:r w:rsidRPr="00FB70FA">
        <w:rPr>
          <w:rFonts w:ascii="Bookman Old Style" w:hAnsi="Bookman Old Style" w:cs="ArialMT"/>
        </w:rPr>
        <w:t>on</w:t>
      </w:r>
      <w:r w:rsidR="00855681">
        <w:rPr>
          <w:rFonts w:ascii="Bookman Old Style" w:hAnsi="Bookman Old Style" w:cs="ArialMT"/>
        </w:rPr>
        <w:t xml:space="preserve"> 27 June 2018</w:t>
      </w:r>
      <w:r w:rsidRPr="00FB70FA">
        <w:rPr>
          <w:rFonts w:ascii="Bookman Old Style" w:hAnsi="Bookman Old Style" w:cs="ArialMT"/>
        </w:rPr>
        <w:t xml:space="preserve"> and effective from the</w:t>
      </w:r>
    </w:p>
    <w:p w:rsidR="006249B7" w:rsidRPr="00FB70FA" w:rsidRDefault="006249B7" w:rsidP="006249B7">
      <w:pPr>
        <w:rPr>
          <w:rFonts w:ascii="Bookman Old Style" w:hAnsi="Bookman Old Style" w:cs="ArialMT"/>
        </w:rPr>
      </w:pPr>
      <w:r w:rsidRPr="00FB70FA">
        <w:rPr>
          <w:rFonts w:ascii="Bookman Old Style" w:hAnsi="Bookman Old Style" w:cs="ArialMT"/>
        </w:rPr>
        <w:t>same date.</w:t>
      </w:r>
    </w:p>
    <w:p w:rsidR="00110AA2" w:rsidRPr="00FB70FA" w:rsidRDefault="00110AA2" w:rsidP="006249B7">
      <w:pPr>
        <w:rPr>
          <w:rFonts w:ascii="Bookman Old Style" w:hAnsi="Bookman Old Style" w:cs="ArialMT"/>
        </w:rPr>
      </w:pPr>
    </w:p>
    <w:p w:rsidR="00110AA2" w:rsidRPr="00FB70FA" w:rsidRDefault="00110AA2" w:rsidP="00110AA2">
      <w:pPr>
        <w:pStyle w:val="Header"/>
        <w:rPr>
          <w:rFonts w:ascii="Bookman Old Style" w:hAnsi="Bookman Old Style" w:cs="Arial"/>
          <w:b/>
          <w:sz w:val="22"/>
          <w:szCs w:val="22"/>
        </w:rPr>
      </w:pPr>
      <w:r w:rsidRPr="00FB70FA">
        <w:rPr>
          <w:rFonts w:ascii="Bookman Old Style" w:hAnsi="Bookman Old Style" w:cs="Arial"/>
          <w:b/>
          <w:sz w:val="22"/>
          <w:szCs w:val="22"/>
        </w:rPr>
        <w:t>Version</w:t>
      </w:r>
    </w:p>
    <w:p w:rsidR="00110AA2" w:rsidRPr="00FB70FA" w:rsidRDefault="00110AA2" w:rsidP="00110AA2">
      <w:pPr>
        <w:pStyle w:val="Header"/>
        <w:rPr>
          <w:rFonts w:ascii="Bookman Old Style" w:hAnsi="Bookman Old Style" w:cs="Arial"/>
          <w:b/>
          <w:sz w:val="22"/>
          <w:szCs w:val="22"/>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94"/>
        <w:gridCol w:w="4385"/>
        <w:gridCol w:w="1534"/>
      </w:tblGrid>
      <w:tr w:rsidR="00110AA2" w:rsidRPr="00FB70FA" w:rsidTr="00ED3EEC">
        <w:tc>
          <w:tcPr>
            <w:tcW w:w="1526" w:type="dxa"/>
          </w:tcPr>
          <w:p w:rsidR="00110AA2" w:rsidRPr="00FB70FA" w:rsidRDefault="00110AA2" w:rsidP="00FB604C">
            <w:pPr>
              <w:pStyle w:val="TableHeading"/>
              <w:rPr>
                <w:rFonts w:ascii="Bookman Old Style" w:hAnsi="Bookman Old Style" w:cs="Arial"/>
                <w:sz w:val="22"/>
                <w:szCs w:val="22"/>
              </w:rPr>
            </w:pPr>
            <w:r w:rsidRPr="00FB70FA">
              <w:rPr>
                <w:rFonts w:ascii="Bookman Old Style" w:hAnsi="Bookman Old Style" w:cs="Arial"/>
                <w:sz w:val="22"/>
                <w:szCs w:val="22"/>
              </w:rPr>
              <w:t>Version</w:t>
            </w:r>
          </w:p>
        </w:tc>
        <w:tc>
          <w:tcPr>
            <w:tcW w:w="1994" w:type="dxa"/>
          </w:tcPr>
          <w:p w:rsidR="00110AA2" w:rsidRPr="00FB70FA" w:rsidRDefault="00110AA2" w:rsidP="00FB604C">
            <w:pPr>
              <w:pStyle w:val="TableHeading"/>
              <w:rPr>
                <w:rFonts w:ascii="Bookman Old Style" w:hAnsi="Bookman Old Style" w:cs="Arial"/>
                <w:sz w:val="22"/>
                <w:szCs w:val="22"/>
              </w:rPr>
            </w:pPr>
            <w:r w:rsidRPr="00FB70FA">
              <w:rPr>
                <w:rFonts w:ascii="Bookman Old Style" w:hAnsi="Bookman Old Style" w:cs="Arial"/>
                <w:sz w:val="22"/>
                <w:szCs w:val="22"/>
              </w:rPr>
              <w:t>Date</w:t>
            </w:r>
          </w:p>
        </w:tc>
        <w:tc>
          <w:tcPr>
            <w:tcW w:w="4385" w:type="dxa"/>
          </w:tcPr>
          <w:p w:rsidR="00110AA2" w:rsidRPr="00FB70FA" w:rsidRDefault="00110AA2" w:rsidP="00FB604C">
            <w:pPr>
              <w:pStyle w:val="TableHeading"/>
              <w:rPr>
                <w:rFonts w:ascii="Bookman Old Style" w:hAnsi="Bookman Old Style" w:cs="Arial"/>
                <w:sz w:val="22"/>
                <w:szCs w:val="22"/>
              </w:rPr>
            </w:pPr>
            <w:r w:rsidRPr="00FB70FA">
              <w:rPr>
                <w:rFonts w:ascii="Bookman Old Style" w:hAnsi="Bookman Old Style" w:cs="Arial"/>
                <w:sz w:val="22"/>
                <w:szCs w:val="22"/>
              </w:rPr>
              <w:t>Description and reasons for change</w:t>
            </w:r>
          </w:p>
        </w:tc>
        <w:tc>
          <w:tcPr>
            <w:tcW w:w="1534" w:type="dxa"/>
          </w:tcPr>
          <w:p w:rsidR="00110AA2" w:rsidRPr="00FB70FA" w:rsidRDefault="00110AA2" w:rsidP="00FB604C">
            <w:pPr>
              <w:pStyle w:val="TableHeading"/>
              <w:rPr>
                <w:rFonts w:ascii="Bookman Old Style" w:hAnsi="Bookman Old Style" w:cs="Arial"/>
                <w:sz w:val="22"/>
                <w:szCs w:val="22"/>
              </w:rPr>
            </w:pPr>
            <w:r w:rsidRPr="00FB70FA">
              <w:rPr>
                <w:rFonts w:ascii="Bookman Old Style" w:hAnsi="Bookman Old Style" w:cs="Arial"/>
                <w:sz w:val="22"/>
                <w:szCs w:val="22"/>
              </w:rPr>
              <w:t>Author</w:t>
            </w:r>
          </w:p>
        </w:tc>
      </w:tr>
      <w:tr w:rsidR="00110AA2" w:rsidRPr="00FB70FA" w:rsidTr="00ED3EEC">
        <w:tc>
          <w:tcPr>
            <w:tcW w:w="1526" w:type="dxa"/>
          </w:tcPr>
          <w:p w:rsidR="00110AA2" w:rsidRPr="00FB70FA" w:rsidRDefault="00D82185" w:rsidP="00FB604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Version 1.1</w:t>
            </w:r>
          </w:p>
        </w:tc>
        <w:tc>
          <w:tcPr>
            <w:tcW w:w="1994" w:type="dxa"/>
          </w:tcPr>
          <w:p w:rsidR="00110AA2" w:rsidRPr="00FB70FA" w:rsidRDefault="00D82185" w:rsidP="00FB604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11 March 2020</w:t>
            </w:r>
          </w:p>
        </w:tc>
        <w:tc>
          <w:tcPr>
            <w:tcW w:w="4385" w:type="dxa"/>
          </w:tcPr>
          <w:p w:rsidR="00110AA2" w:rsidRPr="00FB70FA" w:rsidRDefault="00485585" w:rsidP="00FB604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Inclusion of Role of President</w:t>
            </w:r>
          </w:p>
        </w:tc>
        <w:tc>
          <w:tcPr>
            <w:tcW w:w="1534" w:type="dxa"/>
          </w:tcPr>
          <w:p w:rsidR="00110AA2" w:rsidRPr="00FB70FA" w:rsidRDefault="00110AA2" w:rsidP="00FB604C">
            <w:pPr>
              <w:pStyle w:val="BodyText"/>
              <w:spacing w:before="20" w:after="20"/>
              <w:rPr>
                <w:rFonts w:ascii="Bookman Old Style" w:hAnsi="Bookman Old Style" w:cs="Arial"/>
                <w:color w:val="0000FF"/>
                <w:sz w:val="22"/>
                <w:szCs w:val="22"/>
              </w:rPr>
            </w:pPr>
          </w:p>
        </w:tc>
      </w:tr>
      <w:tr w:rsidR="00110AA2" w:rsidRPr="00FB70FA" w:rsidTr="00ED3EEC">
        <w:tc>
          <w:tcPr>
            <w:tcW w:w="1526" w:type="dxa"/>
          </w:tcPr>
          <w:p w:rsidR="00110AA2" w:rsidRPr="00FB70FA" w:rsidRDefault="00ED3EEC" w:rsidP="00FB604C">
            <w:pPr>
              <w:pStyle w:val="BodyText"/>
              <w:spacing w:before="20" w:after="20"/>
              <w:rPr>
                <w:rFonts w:ascii="Bookman Old Style" w:hAnsi="Bookman Old Style" w:cs="Arial"/>
                <w:b/>
                <w:bCs/>
                <w:color w:val="0000FF"/>
                <w:sz w:val="22"/>
                <w:szCs w:val="22"/>
              </w:rPr>
            </w:pPr>
            <w:r>
              <w:rPr>
                <w:rFonts w:ascii="Bookman Old Style" w:hAnsi="Bookman Old Style" w:cs="Arial"/>
                <w:color w:val="0000FF"/>
                <w:sz w:val="22"/>
                <w:szCs w:val="22"/>
              </w:rPr>
              <w:t>Version 1.2</w:t>
            </w:r>
          </w:p>
        </w:tc>
        <w:tc>
          <w:tcPr>
            <w:tcW w:w="1994" w:type="dxa"/>
          </w:tcPr>
          <w:p w:rsidR="00110AA2" w:rsidRPr="00FB70FA" w:rsidRDefault="00ED3EEC" w:rsidP="00FB604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10 May 2020</w:t>
            </w:r>
          </w:p>
        </w:tc>
        <w:tc>
          <w:tcPr>
            <w:tcW w:w="4385" w:type="dxa"/>
          </w:tcPr>
          <w:p w:rsidR="00110AA2" w:rsidRPr="00FB70FA" w:rsidRDefault="00ED3EEC" w:rsidP="00FB604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Inclusion of State Head Coach</w:t>
            </w:r>
          </w:p>
        </w:tc>
        <w:tc>
          <w:tcPr>
            <w:tcW w:w="1534" w:type="dxa"/>
          </w:tcPr>
          <w:p w:rsidR="00110AA2" w:rsidRPr="00FB70FA" w:rsidRDefault="00110AA2" w:rsidP="00FB604C">
            <w:pPr>
              <w:pStyle w:val="BodyText"/>
              <w:spacing w:before="20" w:after="20"/>
              <w:rPr>
                <w:rFonts w:ascii="Bookman Old Style" w:hAnsi="Bookman Old Style" w:cs="Arial"/>
                <w:color w:val="0000FF"/>
                <w:sz w:val="22"/>
                <w:szCs w:val="22"/>
              </w:rPr>
            </w:pPr>
          </w:p>
        </w:tc>
      </w:tr>
      <w:tr w:rsidR="00ED3EEC" w:rsidRPr="00FB70FA" w:rsidTr="00ED3EEC">
        <w:tc>
          <w:tcPr>
            <w:tcW w:w="1526" w:type="dxa"/>
          </w:tcPr>
          <w:p w:rsidR="00ED3EEC" w:rsidRPr="00FB70FA" w:rsidRDefault="00ED3EEC" w:rsidP="00FB604C">
            <w:pPr>
              <w:pStyle w:val="BodyText"/>
              <w:spacing w:before="20" w:after="20"/>
              <w:rPr>
                <w:rFonts w:ascii="Bookman Old Style" w:hAnsi="Bookman Old Style" w:cs="Arial"/>
                <w:color w:val="0000FF"/>
                <w:sz w:val="22"/>
                <w:szCs w:val="22"/>
              </w:rPr>
            </w:pPr>
          </w:p>
        </w:tc>
        <w:tc>
          <w:tcPr>
            <w:tcW w:w="1994" w:type="dxa"/>
          </w:tcPr>
          <w:p w:rsidR="00ED3EEC" w:rsidRPr="00FB70FA" w:rsidRDefault="00ED3EEC" w:rsidP="005311CA">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10 May 2020</w:t>
            </w:r>
          </w:p>
        </w:tc>
        <w:tc>
          <w:tcPr>
            <w:tcW w:w="4385" w:type="dxa"/>
          </w:tcPr>
          <w:p w:rsidR="00ED3EEC" w:rsidRPr="00FB70FA" w:rsidRDefault="00ED3EEC" w:rsidP="00ED3EE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Inclusion of Tournament Committee</w:t>
            </w:r>
          </w:p>
        </w:tc>
        <w:tc>
          <w:tcPr>
            <w:tcW w:w="1534" w:type="dxa"/>
          </w:tcPr>
          <w:p w:rsidR="00ED3EEC" w:rsidRPr="00FB70FA" w:rsidRDefault="00ED3EEC" w:rsidP="00FB604C">
            <w:pPr>
              <w:pStyle w:val="BodyText"/>
              <w:spacing w:before="20" w:after="20"/>
              <w:rPr>
                <w:rFonts w:ascii="Bookman Old Style" w:hAnsi="Bookman Old Style" w:cs="Arial"/>
                <w:color w:val="0000FF"/>
                <w:sz w:val="22"/>
                <w:szCs w:val="22"/>
              </w:rPr>
            </w:pPr>
          </w:p>
        </w:tc>
      </w:tr>
      <w:tr w:rsidR="00213EE3" w:rsidRPr="00FB70FA" w:rsidTr="00ED3EEC">
        <w:tc>
          <w:tcPr>
            <w:tcW w:w="1526" w:type="dxa"/>
          </w:tcPr>
          <w:p w:rsidR="00213EE3" w:rsidRPr="00FB70FA" w:rsidRDefault="00213EE3" w:rsidP="00FB604C">
            <w:pPr>
              <w:pStyle w:val="BodyText"/>
              <w:spacing w:before="20" w:after="20"/>
              <w:rPr>
                <w:rFonts w:ascii="Bookman Old Style" w:hAnsi="Bookman Old Style" w:cs="Arial"/>
                <w:color w:val="0000FF"/>
                <w:sz w:val="22"/>
                <w:szCs w:val="22"/>
              </w:rPr>
            </w:pPr>
          </w:p>
        </w:tc>
        <w:tc>
          <w:tcPr>
            <w:tcW w:w="1994" w:type="dxa"/>
          </w:tcPr>
          <w:p w:rsidR="00213EE3" w:rsidRDefault="00213EE3" w:rsidP="005311CA">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14 June 2020</w:t>
            </w:r>
          </w:p>
        </w:tc>
        <w:tc>
          <w:tcPr>
            <w:tcW w:w="4385" w:type="dxa"/>
          </w:tcPr>
          <w:p w:rsidR="00213EE3" w:rsidRDefault="00213EE3" w:rsidP="00ED3EEC">
            <w:pPr>
              <w:pStyle w:val="BodyText"/>
              <w:spacing w:before="20" w:after="20"/>
              <w:rPr>
                <w:rFonts w:ascii="Bookman Old Style" w:hAnsi="Bookman Old Style" w:cs="Arial"/>
                <w:color w:val="0000FF"/>
                <w:sz w:val="22"/>
                <w:szCs w:val="22"/>
              </w:rPr>
            </w:pPr>
            <w:r>
              <w:rPr>
                <w:rFonts w:ascii="Bookman Old Style" w:hAnsi="Bookman Old Style" w:cs="Arial"/>
                <w:color w:val="0000FF"/>
                <w:sz w:val="22"/>
                <w:szCs w:val="22"/>
              </w:rPr>
              <w:t>The Role and Charter of the Committee</w:t>
            </w:r>
          </w:p>
        </w:tc>
        <w:tc>
          <w:tcPr>
            <w:tcW w:w="1534" w:type="dxa"/>
          </w:tcPr>
          <w:p w:rsidR="00213EE3" w:rsidRPr="00FB70FA" w:rsidRDefault="00213EE3" w:rsidP="00FB604C">
            <w:pPr>
              <w:pStyle w:val="BodyText"/>
              <w:spacing w:before="20" w:after="20"/>
              <w:rPr>
                <w:rFonts w:ascii="Bookman Old Style" w:hAnsi="Bookman Old Style" w:cs="Arial"/>
                <w:color w:val="0000FF"/>
                <w:sz w:val="22"/>
                <w:szCs w:val="22"/>
              </w:rPr>
            </w:pPr>
          </w:p>
        </w:tc>
      </w:tr>
    </w:tbl>
    <w:p w:rsidR="00110AA2" w:rsidRPr="00FB70FA" w:rsidRDefault="00110AA2" w:rsidP="006249B7">
      <w:pPr>
        <w:rPr>
          <w:rFonts w:ascii="Bookman Old Style" w:hAnsi="Bookman Old Style"/>
        </w:rPr>
      </w:pPr>
    </w:p>
    <w:sectPr w:rsidR="00110AA2" w:rsidRPr="00FB70FA" w:rsidSect="00D37919">
      <w:pgSz w:w="11906" w:h="16838" w:code="9"/>
      <w:pgMar w:top="1134"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37" w:rsidRDefault="00887D37" w:rsidP="00DD4D2F">
      <w:pPr>
        <w:spacing w:after="0" w:line="240" w:lineRule="auto"/>
      </w:pPr>
      <w:r>
        <w:separator/>
      </w:r>
    </w:p>
  </w:endnote>
  <w:endnote w:type="continuationSeparator" w:id="0">
    <w:p w:rsidR="00887D37" w:rsidRDefault="00887D37" w:rsidP="00DD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skerville Old Face">
    <w:altName w:val="Goudy Old Styl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37" w:rsidRDefault="00887D37" w:rsidP="00DD4D2F">
      <w:pPr>
        <w:spacing w:after="0" w:line="240" w:lineRule="auto"/>
      </w:pPr>
      <w:r>
        <w:separator/>
      </w:r>
    </w:p>
  </w:footnote>
  <w:footnote w:type="continuationSeparator" w:id="0">
    <w:p w:rsidR="00887D37" w:rsidRDefault="00887D37" w:rsidP="00DD4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Baskerville Old Face" w:hAnsi="Baskerville Old Face"/>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777B7"/>
    <w:multiLevelType w:val="hybridMultilevel"/>
    <w:tmpl w:val="3E6ABEE8"/>
    <w:lvl w:ilvl="0" w:tplc="0C09000F">
      <w:start w:val="1"/>
      <w:numFmt w:val="decimal"/>
      <w:lvlText w:val="%1."/>
      <w:lvlJc w:val="left"/>
      <w:pPr>
        <w:ind w:left="24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7F79E9"/>
    <w:multiLevelType w:val="hybridMultilevel"/>
    <w:tmpl w:val="F63C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2536B9"/>
    <w:multiLevelType w:val="hybridMultilevel"/>
    <w:tmpl w:val="B3D2F7FA"/>
    <w:lvl w:ilvl="0" w:tplc="CE589226">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6575A9"/>
    <w:multiLevelType w:val="multilevel"/>
    <w:tmpl w:val="32600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7710F9B"/>
    <w:multiLevelType w:val="hybridMultilevel"/>
    <w:tmpl w:val="E65277EA"/>
    <w:lvl w:ilvl="0" w:tplc="CE589226">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771E69"/>
    <w:multiLevelType w:val="hybridMultilevel"/>
    <w:tmpl w:val="B3D2F7FA"/>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BC5AF6"/>
    <w:multiLevelType w:val="hybridMultilevel"/>
    <w:tmpl w:val="8D7E97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535AFE"/>
    <w:multiLevelType w:val="hybridMultilevel"/>
    <w:tmpl w:val="0E82D364"/>
    <w:lvl w:ilvl="0" w:tplc="C70A7D2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3B0782"/>
    <w:multiLevelType w:val="hybridMultilevel"/>
    <w:tmpl w:val="4E70A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E52BD7"/>
    <w:multiLevelType w:val="hybridMultilevel"/>
    <w:tmpl w:val="7C82FD30"/>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0F369B"/>
    <w:multiLevelType w:val="hybridMultilevel"/>
    <w:tmpl w:val="B3D2F7FA"/>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4D2B7D"/>
    <w:multiLevelType w:val="hybridMultilevel"/>
    <w:tmpl w:val="2A68333A"/>
    <w:lvl w:ilvl="0" w:tplc="0242EAD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254C13"/>
    <w:multiLevelType w:val="hybridMultilevel"/>
    <w:tmpl w:val="8EC48D06"/>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nsid w:val="2C83612C"/>
    <w:multiLevelType w:val="hybridMultilevel"/>
    <w:tmpl w:val="47F039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7F2F51"/>
    <w:multiLevelType w:val="hybridMultilevel"/>
    <w:tmpl w:val="E716BE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8FA0C94"/>
    <w:multiLevelType w:val="hybridMultilevel"/>
    <w:tmpl w:val="B3D2F7FA"/>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3364B6"/>
    <w:multiLevelType w:val="hybridMultilevel"/>
    <w:tmpl w:val="B3D2F7FA"/>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9D4C6D"/>
    <w:multiLevelType w:val="hybridMultilevel"/>
    <w:tmpl w:val="721E8CB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A26C59"/>
    <w:multiLevelType w:val="hybridMultilevel"/>
    <w:tmpl w:val="B3F698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4C08EF"/>
    <w:multiLevelType w:val="hybridMultilevel"/>
    <w:tmpl w:val="7FC88342"/>
    <w:lvl w:ilvl="0" w:tplc="0786E406">
      <w:numFmt w:val="bullet"/>
      <w:lvlText w:val=""/>
      <w:lvlJc w:val="left"/>
      <w:pPr>
        <w:ind w:left="390" w:hanging="390"/>
      </w:pPr>
      <w:rPr>
        <w:rFonts w:ascii="Symbol" w:eastAsiaTheme="minorHAnsi" w:hAnsi="Symbol" w:cs="Times New Roman"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9D4AB5"/>
    <w:multiLevelType w:val="hybridMultilevel"/>
    <w:tmpl w:val="8F84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8D062D"/>
    <w:multiLevelType w:val="hybridMultilevel"/>
    <w:tmpl w:val="33C09C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nsid w:val="575A5586"/>
    <w:multiLevelType w:val="hybridMultilevel"/>
    <w:tmpl w:val="6972B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B51036D"/>
    <w:multiLevelType w:val="hybridMultilevel"/>
    <w:tmpl w:val="41F0040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28B4937"/>
    <w:multiLevelType w:val="hybridMultilevel"/>
    <w:tmpl w:val="62803B64"/>
    <w:lvl w:ilvl="0" w:tplc="CE589226">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F51BF8"/>
    <w:multiLevelType w:val="hybridMultilevel"/>
    <w:tmpl w:val="3B1E7ABE"/>
    <w:lvl w:ilvl="0" w:tplc="320EA250">
      <w:start w:val="13"/>
      <w:numFmt w:val="lowerLetter"/>
      <w:lvlText w:val="%1."/>
      <w:lvlJc w:val="left"/>
      <w:pPr>
        <w:ind w:left="785" w:hanging="353"/>
      </w:pPr>
      <w:rPr>
        <w:rFonts w:ascii="Arial" w:eastAsia="Arial" w:hAnsi="Arial" w:cs="Arial" w:hint="default"/>
        <w:color w:val="0C0C0C"/>
        <w:spacing w:val="-1"/>
        <w:w w:val="108"/>
        <w:sz w:val="25"/>
        <w:szCs w:val="25"/>
      </w:rPr>
    </w:lvl>
    <w:lvl w:ilvl="1" w:tplc="65B2B8BC">
      <w:numFmt w:val="bullet"/>
      <w:lvlText w:val="•"/>
      <w:lvlJc w:val="left"/>
      <w:pPr>
        <w:ind w:left="1130" w:hanging="347"/>
      </w:pPr>
      <w:rPr>
        <w:rFonts w:ascii="Arial" w:eastAsia="Arial" w:hAnsi="Arial" w:cs="Arial" w:hint="default"/>
        <w:color w:val="0C0C0C"/>
        <w:w w:val="109"/>
        <w:sz w:val="25"/>
        <w:szCs w:val="25"/>
      </w:rPr>
    </w:lvl>
    <w:lvl w:ilvl="2" w:tplc="8188B5EE">
      <w:numFmt w:val="bullet"/>
      <w:lvlText w:val="•"/>
      <w:lvlJc w:val="left"/>
      <w:pPr>
        <w:ind w:left="2046" w:hanging="347"/>
      </w:pPr>
      <w:rPr>
        <w:rFonts w:hint="default"/>
      </w:rPr>
    </w:lvl>
    <w:lvl w:ilvl="3" w:tplc="E1228DB6">
      <w:numFmt w:val="bullet"/>
      <w:lvlText w:val="•"/>
      <w:lvlJc w:val="left"/>
      <w:pPr>
        <w:ind w:left="2953" w:hanging="347"/>
      </w:pPr>
      <w:rPr>
        <w:rFonts w:hint="default"/>
      </w:rPr>
    </w:lvl>
    <w:lvl w:ilvl="4" w:tplc="F9025CF4">
      <w:numFmt w:val="bullet"/>
      <w:lvlText w:val="•"/>
      <w:lvlJc w:val="left"/>
      <w:pPr>
        <w:ind w:left="3860" w:hanging="347"/>
      </w:pPr>
      <w:rPr>
        <w:rFonts w:hint="default"/>
      </w:rPr>
    </w:lvl>
    <w:lvl w:ilvl="5" w:tplc="892AA70A">
      <w:numFmt w:val="bullet"/>
      <w:lvlText w:val="•"/>
      <w:lvlJc w:val="left"/>
      <w:pPr>
        <w:ind w:left="4766" w:hanging="347"/>
      </w:pPr>
      <w:rPr>
        <w:rFonts w:hint="default"/>
      </w:rPr>
    </w:lvl>
    <w:lvl w:ilvl="6" w:tplc="D2188B90">
      <w:numFmt w:val="bullet"/>
      <w:lvlText w:val="•"/>
      <w:lvlJc w:val="left"/>
      <w:pPr>
        <w:ind w:left="5673" w:hanging="347"/>
      </w:pPr>
      <w:rPr>
        <w:rFonts w:hint="default"/>
      </w:rPr>
    </w:lvl>
    <w:lvl w:ilvl="7" w:tplc="76A409AA">
      <w:numFmt w:val="bullet"/>
      <w:lvlText w:val="•"/>
      <w:lvlJc w:val="left"/>
      <w:pPr>
        <w:ind w:left="6580" w:hanging="347"/>
      </w:pPr>
      <w:rPr>
        <w:rFonts w:hint="default"/>
      </w:rPr>
    </w:lvl>
    <w:lvl w:ilvl="8" w:tplc="FE324E3C">
      <w:numFmt w:val="bullet"/>
      <w:lvlText w:val="•"/>
      <w:lvlJc w:val="left"/>
      <w:pPr>
        <w:ind w:left="7486" w:hanging="347"/>
      </w:pPr>
      <w:rPr>
        <w:rFonts w:hint="default"/>
      </w:rPr>
    </w:lvl>
  </w:abstractNum>
  <w:abstractNum w:abstractNumId="27">
    <w:nsid w:val="691E6559"/>
    <w:multiLevelType w:val="hybridMultilevel"/>
    <w:tmpl w:val="CD862D74"/>
    <w:lvl w:ilvl="0" w:tplc="703ADA2C">
      <w:numFmt w:val="bullet"/>
      <w:lvlText w:val=""/>
      <w:lvlJc w:val="left"/>
      <w:pPr>
        <w:tabs>
          <w:tab w:val="num" w:pos="720"/>
        </w:tabs>
        <w:ind w:left="720" w:hanging="360"/>
      </w:pPr>
      <w:rPr>
        <w:rFonts w:ascii="Symbol" w:hAnsi="Symbol" w:cs="Arial" w:hint="default"/>
        <w:color w:val="auto"/>
        <w:sz w:val="20"/>
        <w:szCs w:val="20"/>
      </w:rPr>
    </w:lvl>
    <w:lvl w:ilvl="1" w:tplc="45289FA2">
      <w:start w:val="1"/>
      <w:numFmt w:val="bullet"/>
      <w:lvlText w:val="o"/>
      <w:lvlJc w:val="left"/>
      <w:pPr>
        <w:tabs>
          <w:tab w:val="num" w:pos="1233"/>
        </w:tabs>
        <w:ind w:left="1233" w:hanging="360"/>
      </w:pPr>
      <w:rPr>
        <w:rFonts w:ascii="Courier New" w:hAnsi="Courier New" w:cs="Courier New" w:hint="default"/>
      </w:rPr>
    </w:lvl>
    <w:lvl w:ilvl="2" w:tplc="87F446E4" w:tentative="1">
      <w:start w:val="1"/>
      <w:numFmt w:val="bullet"/>
      <w:lvlText w:val=""/>
      <w:lvlJc w:val="left"/>
      <w:pPr>
        <w:tabs>
          <w:tab w:val="num" w:pos="1953"/>
        </w:tabs>
        <w:ind w:left="1953" w:hanging="360"/>
      </w:pPr>
      <w:rPr>
        <w:rFonts w:ascii="Wingdings" w:hAnsi="Wingdings" w:hint="default"/>
      </w:rPr>
    </w:lvl>
    <w:lvl w:ilvl="3" w:tplc="0E94AA4A" w:tentative="1">
      <w:start w:val="1"/>
      <w:numFmt w:val="bullet"/>
      <w:lvlText w:val=""/>
      <w:lvlJc w:val="left"/>
      <w:pPr>
        <w:tabs>
          <w:tab w:val="num" w:pos="2673"/>
        </w:tabs>
        <w:ind w:left="2673" w:hanging="360"/>
      </w:pPr>
      <w:rPr>
        <w:rFonts w:ascii="Symbol" w:hAnsi="Symbol" w:hint="default"/>
      </w:rPr>
    </w:lvl>
    <w:lvl w:ilvl="4" w:tplc="6C2A20EA" w:tentative="1">
      <w:start w:val="1"/>
      <w:numFmt w:val="bullet"/>
      <w:lvlText w:val="o"/>
      <w:lvlJc w:val="left"/>
      <w:pPr>
        <w:tabs>
          <w:tab w:val="num" w:pos="3393"/>
        </w:tabs>
        <w:ind w:left="3393" w:hanging="360"/>
      </w:pPr>
      <w:rPr>
        <w:rFonts w:ascii="Courier New" w:hAnsi="Courier New" w:cs="Courier New" w:hint="default"/>
      </w:rPr>
    </w:lvl>
    <w:lvl w:ilvl="5" w:tplc="11788902" w:tentative="1">
      <w:start w:val="1"/>
      <w:numFmt w:val="bullet"/>
      <w:lvlText w:val=""/>
      <w:lvlJc w:val="left"/>
      <w:pPr>
        <w:tabs>
          <w:tab w:val="num" w:pos="4113"/>
        </w:tabs>
        <w:ind w:left="4113" w:hanging="360"/>
      </w:pPr>
      <w:rPr>
        <w:rFonts w:ascii="Wingdings" w:hAnsi="Wingdings" w:hint="default"/>
      </w:rPr>
    </w:lvl>
    <w:lvl w:ilvl="6" w:tplc="A3104B58" w:tentative="1">
      <w:start w:val="1"/>
      <w:numFmt w:val="bullet"/>
      <w:lvlText w:val=""/>
      <w:lvlJc w:val="left"/>
      <w:pPr>
        <w:tabs>
          <w:tab w:val="num" w:pos="4833"/>
        </w:tabs>
        <w:ind w:left="4833" w:hanging="360"/>
      </w:pPr>
      <w:rPr>
        <w:rFonts w:ascii="Symbol" w:hAnsi="Symbol" w:hint="default"/>
      </w:rPr>
    </w:lvl>
    <w:lvl w:ilvl="7" w:tplc="C0540222" w:tentative="1">
      <w:start w:val="1"/>
      <w:numFmt w:val="bullet"/>
      <w:lvlText w:val="o"/>
      <w:lvlJc w:val="left"/>
      <w:pPr>
        <w:tabs>
          <w:tab w:val="num" w:pos="5553"/>
        </w:tabs>
        <w:ind w:left="5553" w:hanging="360"/>
      </w:pPr>
      <w:rPr>
        <w:rFonts w:ascii="Courier New" w:hAnsi="Courier New" w:cs="Courier New" w:hint="default"/>
      </w:rPr>
    </w:lvl>
    <w:lvl w:ilvl="8" w:tplc="230AC098" w:tentative="1">
      <w:start w:val="1"/>
      <w:numFmt w:val="bullet"/>
      <w:lvlText w:val=""/>
      <w:lvlJc w:val="left"/>
      <w:pPr>
        <w:tabs>
          <w:tab w:val="num" w:pos="6273"/>
        </w:tabs>
        <w:ind w:left="6273" w:hanging="360"/>
      </w:pPr>
      <w:rPr>
        <w:rFonts w:ascii="Wingdings" w:hAnsi="Wingdings" w:hint="default"/>
      </w:rPr>
    </w:lvl>
  </w:abstractNum>
  <w:abstractNum w:abstractNumId="28">
    <w:nsid w:val="6CDE57DD"/>
    <w:multiLevelType w:val="hybridMultilevel"/>
    <w:tmpl w:val="F4921184"/>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565629B"/>
    <w:multiLevelType w:val="hybridMultilevel"/>
    <w:tmpl w:val="B3D2F7FA"/>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AD03E07"/>
    <w:multiLevelType w:val="hybridMultilevel"/>
    <w:tmpl w:val="B3D2F7FA"/>
    <w:lvl w:ilvl="0" w:tplc="CE58922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553B0D"/>
    <w:multiLevelType w:val="hybridMultilevel"/>
    <w:tmpl w:val="408242B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4"/>
  </w:num>
  <w:num w:numId="2">
    <w:abstractNumId w:val="10"/>
  </w:num>
  <w:num w:numId="3">
    <w:abstractNumId w:val="6"/>
  </w:num>
  <w:num w:numId="4">
    <w:abstractNumId w:val="3"/>
  </w:num>
  <w:num w:numId="5">
    <w:abstractNumId w:val="16"/>
  </w:num>
  <w:num w:numId="6">
    <w:abstractNumId w:val="29"/>
  </w:num>
  <w:num w:numId="7">
    <w:abstractNumId w:val="17"/>
  </w:num>
  <w:num w:numId="8">
    <w:abstractNumId w:val="11"/>
  </w:num>
  <w:num w:numId="9">
    <w:abstractNumId w:val="1"/>
  </w:num>
  <w:num w:numId="10">
    <w:abstractNumId w:val="25"/>
  </w:num>
  <w:num w:numId="11">
    <w:abstractNumId w:val="5"/>
  </w:num>
  <w:num w:numId="12">
    <w:abstractNumId w:val="18"/>
  </w:num>
  <w:num w:numId="13">
    <w:abstractNumId w:val="30"/>
  </w:num>
  <w:num w:numId="14">
    <w:abstractNumId w:val="8"/>
  </w:num>
  <w:num w:numId="15">
    <w:abstractNumId w:val="31"/>
  </w:num>
  <w:num w:numId="16">
    <w:abstractNumId w:val="13"/>
  </w:num>
  <w:num w:numId="1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4"/>
  </w:num>
  <w:num w:numId="19">
    <w:abstractNumId w:val="27"/>
  </w:num>
  <w:num w:numId="20">
    <w:abstractNumId w:val="22"/>
  </w:num>
  <w:num w:numId="21">
    <w:abstractNumId w:val="9"/>
  </w:num>
  <w:num w:numId="22">
    <w:abstractNumId w:val="19"/>
  </w:num>
  <w:num w:numId="23">
    <w:abstractNumId w:val="15"/>
  </w:num>
  <w:num w:numId="24">
    <w:abstractNumId w:val="7"/>
  </w:num>
  <w:num w:numId="25">
    <w:abstractNumId w:val="26"/>
  </w:num>
  <w:num w:numId="26">
    <w:abstractNumId w:val="2"/>
  </w:num>
  <w:num w:numId="27">
    <w:abstractNumId w:val="12"/>
  </w:num>
  <w:num w:numId="28">
    <w:abstractNumId w:val="28"/>
  </w:num>
  <w:num w:numId="29">
    <w:abstractNumId w:val="23"/>
  </w:num>
  <w:num w:numId="30">
    <w:abstractNumId w:val="4"/>
  </w:num>
  <w:num w:numId="31">
    <w:abstractNumId w:val="20"/>
  </w:num>
  <w:num w:numId="32">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6249B7"/>
    <w:rsid w:val="000069D3"/>
    <w:rsid w:val="00012B5D"/>
    <w:rsid w:val="00026CA3"/>
    <w:rsid w:val="00050072"/>
    <w:rsid w:val="000614E1"/>
    <w:rsid w:val="000671BB"/>
    <w:rsid w:val="00074DD7"/>
    <w:rsid w:val="00086C4D"/>
    <w:rsid w:val="000938B4"/>
    <w:rsid w:val="00095E95"/>
    <w:rsid w:val="000B5DF9"/>
    <w:rsid w:val="000C054F"/>
    <w:rsid w:val="000E3F8E"/>
    <w:rsid w:val="00110AA2"/>
    <w:rsid w:val="0011136F"/>
    <w:rsid w:val="00135830"/>
    <w:rsid w:val="00142668"/>
    <w:rsid w:val="0014619E"/>
    <w:rsid w:val="001479B2"/>
    <w:rsid w:val="00183C50"/>
    <w:rsid w:val="001873DA"/>
    <w:rsid w:val="001A41C0"/>
    <w:rsid w:val="001B3F65"/>
    <w:rsid w:val="001B644B"/>
    <w:rsid w:val="001E2905"/>
    <w:rsid w:val="001E4A57"/>
    <w:rsid w:val="002032BD"/>
    <w:rsid w:val="0020630B"/>
    <w:rsid w:val="00212456"/>
    <w:rsid w:val="00213DE1"/>
    <w:rsid w:val="00213EE3"/>
    <w:rsid w:val="00215845"/>
    <w:rsid w:val="00230954"/>
    <w:rsid w:val="00254F52"/>
    <w:rsid w:val="00257CCA"/>
    <w:rsid w:val="00275024"/>
    <w:rsid w:val="00283C5E"/>
    <w:rsid w:val="00287C8A"/>
    <w:rsid w:val="002913E0"/>
    <w:rsid w:val="002A33E0"/>
    <w:rsid w:val="002A53CD"/>
    <w:rsid w:val="002A6642"/>
    <w:rsid w:val="002B05A8"/>
    <w:rsid w:val="002C632A"/>
    <w:rsid w:val="00301AC0"/>
    <w:rsid w:val="00305B57"/>
    <w:rsid w:val="0031036D"/>
    <w:rsid w:val="00317300"/>
    <w:rsid w:val="003330D2"/>
    <w:rsid w:val="00335B0F"/>
    <w:rsid w:val="00350C22"/>
    <w:rsid w:val="00370644"/>
    <w:rsid w:val="003724B5"/>
    <w:rsid w:val="003964B6"/>
    <w:rsid w:val="003A12F0"/>
    <w:rsid w:val="003C698F"/>
    <w:rsid w:val="003C762C"/>
    <w:rsid w:val="003D4DC1"/>
    <w:rsid w:val="003F51DD"/>
    <w:rsid w:val="004101E9"/>
    <w:rsid w:val="00420A8A"/>
    <w:rsid w:val="00432E85"/>
    <w:rsid w:val="0046075D"/>
    <w:rsid w:val="00461D36"/>
    <w:rsid w:val="00477332"/>
    <w:rsid w:val="00483A33"/>
    <w:rsid w:val="00485585"/>
    <w:rsid w:val="004A2EA3"/>
    <w:rsid w:val="004A632C"/>
    <w:rsid w:val="004B1A53"/>
    <w:rsid w:val="004C0468"/>
    <w:rsid w:val="004C55D1"/>
    <w:rsid w:val="004E5769"/>
    <w:rsid w:val="004F39E7"/>
    <w:rsid w:val="00505B1D"/>
    <w:rsid w:val="00511A93"/>
    <w:rsid w:val="00516121"/>
    <w:rsid w:val="00524C91"/>
    <w:rsid w:val="0053086B"/>
    <w:rsid w:val="00556F0F"/>
    <w:rsid w:val="005628EA"/>
    <w:rsid w:val="00573D26"/>
    <w:rsid w:val="005767BD"/>
    <w:rsid w:val="00581E79"/>
    <w:rsid w:val="0059023C"/>
    <w:rsid w:val="00592A18"/>
    <w:rsid w:val="00592A3B"/>
    <w:rsid w:val="005A666E"/>
    <w:rsid w:val="00612F2E"/>
    <w:rsid w:val="006249B7"/>
    <w:rsid w:val="00632EDB"/>
    <w:rsid w:val="00650C01"/>
    <w:rsid w:val="0069482C"/>
    <w:rsid w:val="006A0582"/>
    <w:rsid w:val="006A287B"/>
    <w:rsid w:val="006C3713"/>
    <w:rsid w:val="006F6F4A"/>
    <w:rsid w:val="00707D88"/>
    <w:rsid w:val="00725038"/>
    <w:rsid w:val="00737727"/>
    <w:rsid w:val="00740DEF"/>
    <w:rsid w:val="00752B5B"/>
    <w:rsid w:val="007710D7"/>
    <w:rsid w:val="00777BD0"/>
    <w:rsid w:val="00791D3E"/>
    <w:rsid w:val="007B0D0A"/>
    <w:rsid w:val="007B3B30"/>
    <w:rsid w:val="007C3640"/>
    <w:rsid w:val="007C4917"/>
    <w:rsid w:val="007D77E6"/>
    <w:rsid w:val="007E79C1"/>
    <w:rsid w:val="0080543E"/>
    <w:rsid w:val="00812B04"/>
    <w:rsid w:val="00821839"/>
    <w:rsid w:val="00854A76"/>
    <w:rsid w:val="00855681"/>
    <w:rsid w:val="00857153"/>
    <w:rsid w:val="00875A81"/>
    <w:rsid w:val="00876201"/>
    <w:rsid w:val="00887D37"/>
    <w:rsid w:val="008B3566"/>
    <w:rsid w:val="008B4210"/>
    <w:rsid w:val="008B5A56"/>
    <w:rsid w:val="008C5E8E"/>
    <w:rsid w:val="008D7EB1"/>
    <w:rsid w:val="008E5E5A"/>
    <w:rsid w:val="008F0A78"/>
    <w:rsid w:val="009238E6"/>
    <w:rsid w:val="00925994"/>
    <w:rsid w:val="00937C87"/>
    <w:rsid w:val="00953AA0"/>
    <w:rsid w:val="009C1AB5"/>
    <w:rsid w:val="009C4D70"/>
    <w:rsid w:val="009D4F7C"/>
    <w:rsid w:val="009E2A8D"/>
    <w:rsid w:val="009F7037"/>
    <w:rsid w:val="00A04BB3"/>
    <w:rsid w:val="00A062DA"/>
    <w:rsid w:val="00A13DEC"/>
    <w:rsid w:val="00A1483C"/>
    <w:rsid w:val="00A16AA1"/>
    <w:rsid w:val="00A351F1"/>
    <w:rsid w:val="00A51267"/>
    <w:rsid w:val="00A94259"/>
    <w:rsid w:val="00AE1E1B"/>
    <w:rsid w:val="00B03F18"/>
    <w:rsid w:val="00B22DA0"/>
    <w:rsid w:val="00B42924"/>
    <w:rsid w:val="00B46D66"/>
    <w:rsid w:val="00B8246B"/>
    <w:rsid w:val="00B922D7"/>
    <w:rsid w:val="00BA377B"/>
    <w:rsid w:val="00BA3EA3"/>
    <w:rsid w:val="00BC4277"/>
    <w:rsid w:val="00BD721A"/>
    <w:rsid w:val="00C135E3"/>
    <w:rsid w:val="00C450ED"/>
    <w:rsid w:val="00C63915"/>
    <w:rsid w:val="00C80F07"/>
    <w:rsid w:val="00C81765"/>
    <w:rsid w:val="00C81D5D"/>
    <w:rsid w:val="00C82D4E"/>
    <w:rsid w:val="00C95F46"/>
    <w:rsid w:val="00CA4E05"/>
    <w:rsid w:val="00CD21D2"/>
    <w:rsid w:val="00CD6F1A"/>
    <w:rsid w:val="00CE0FF9"/>
    <w:rsid w:val="00D37919"/>
    <w:rsid w:val="00D4231E"/>
    <w:rsid w:val="00D445A5"/>
    <w:rsid w:val="00D62F24"/>
    <w:rsid w:val="00D63BD7"/>
    <w:rsid w:val="00D70226"/>
    <w:rsid w:val="00D82185"/>
    <w:rsid w:val="00D85EF2"/>
    <w:rsid w:val="00D93BC5"/>
    <w:rsid w:val="00D96ED7"/>
    <w:rsid w:val="00DA244A"/>
    <w:rsid w:val="00DA4863"/>
    <w:rsid w:val="00DB5FB8"/>
    <w:rsid w:val="00DC6584"/>
    <w:rsid w:val="00DD4D2F"/>
    <w:rsid w:val="00DD600E"/>
    <w:rsid w:val="00DF5F71"/>
    <w:rsid w:val="00E0226B"/>
    <w:rsid w:val="00E24EA1"/>
    <w:rsid w:val="00E332D4"/>
    <w:rsid w:val="00E42F4A"/>
    <w:rsid w:val="00E45D86"/>
    <w:rsid w:val="00E61EEA"/>
    <w:rsid w:val="00E727C2"/>
    <w:rsid w:val="00ED31C1"/>
    <w:rsid w:val="00ED37EB"/>
    <w:rsid w:val="00ED3EEC"/>
    <w:rsid w:val="00EE2B19"/>
    <w:rsid w:val="00EF1169"/>
    <w:rsid w:val="00EF2CED"/>
    <w:rsid w:val="00EF7CDB"/>
    <w:rsid w:val="00F00A8C"/>
    <w:rsid w:val="00F21640"/>
    <w:rsid w:val="00F21684"/>
    <w:rsid w:val="00F22F12"/>
    <w:rsid w:val="00F23F03"/>
    <w:rsid w:val="00F279BB"/>
    <w:rsid w:val="00F5479F"/>
    <w:rsid w:val="00F64D92"/>
    <w:rsid w:val="00FB604C"/>
    <w:rsid w:val="00FB70FA"/>
    <w:rsid w:val="00FB76CE"/>
    <w:rsid w:val="00FC161E"/>
    <w:rsid w:val="00FC688D"/>
    <w:rsid w:val="00FF53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94"/>
  </w:style>
  <w:style w:type="paragraph" w:styleId="Heading1">
    <w:name w:val="heading 1"/>
    <w:basedOn w:val="Normal"/>
    <w:next w:val="Normal"/>
    <w:link w:val="Heading1Char"/>
    <w:uiPriority w:val="9"/>
    <w:qFormat/>
    <w:rsid w:val="00573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7CDB"/>
    <w:pPr>
      <w:keepNext/>
      <w:spacing w:after="0" w:line="240" w:lineRule="auto"/>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uiPriority w:val="9"/>
    <w:semiHidden/>
    <w:unhideWhenUsed/>
    <w:qFormat/>
    <w:rsid w:val="002A6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0AA2"/>
    <w:pPr>
      <w:tabs>
        <w:tab w:val="left" w:pos="360"/>
      </w:tabs>
      <w:spacing w:after="0" w:line="240" w:lineRule="auto"/>
    </w:pPr>
    <w:rPr>
      <w:rFonts w:ascii="Times New Roman" w:eastAsia="Times New Roman" w:hAnsi="Times New Roman" w:cs="Times New Roman"/>
      <w:sz w:val="20"/>
      <w:szCs w:val="20"/>
      <w:lang w:val="en-US" w:eastAsia="zh-CN"/>
    </w:rPr>
  </w:style>
  <w:style w:type="character" w:customStyle="1" w:styleId="BodyTextChar">
    <w:name w:val="Body Text Char"/>
    <w:basedOn w:val="DefaultParagraphFont"/>
    <w:link w:val="BodyText"/>
    <w:rsid w:val="00110AA2"/>
    <w:rPr>
      <w:rFonts w:ascii="Times New Roman" w:eastAsia="Times New Roman" w:hAnsi="Times New Roman" w:cs="Times New Roman"/>
      <w:sz w:val="20"/>
      <w:szCs w:val="20"/>
      <w:lang w:val="en-US" w:eastAsia="zh-CN"/>
    </w:rPr>
  </w:style>
  <w:style w:type="paragraph" w:styleId="Header">
    <w:name w:val="header"/>
    <w:basedOn w:val="Normal"/>
    <w:link w:val="HeaderChar"/>
    <w:rsid w:val="00110AA2"/>
    <w:pPr>
      <w:tabs>
        <w:tab w:val="center" w:pos="4320"/>
        <w:tab w:val="right" w:pos="8640"/>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rsid w:val="00110AA2"/>
    <w:rPr>
      <w:rFonts w:ascii="Times New Roman" w:eastAsia="Times New Roman" w:hAnsi="Times New Roman" w:cs="Times New Roman"/>
      <w:sz w:val="20"/>
      <w:szCs w:val="20"/>
      <w:lang w:val="en-US" w:eastAsia="zh-CN"/>
    </w:rPr>
  </w:style>
  <w:style w:type="paragraph" w:customStyle="1" w:styleId="TableHeading">
    <w:name w:val="Table Heading"/>
    <w:basedOn w:val="Normal"/>
    <w:rsid w:val="00110AA2"/>
    <w:pPr>
      <w:spacing w:before="60" w:after="60" w:line="240" w:lineRule="auto"/>
    </w:pPr>
    <w:rPr>
      <w:rFonts w:ascii="Arial" w:eastAsia="Times New Roman" w:hAnsi="Arial" w:cs="Times New Roman"/>
      <w:b/>
      <w:sz w:val="20"/>
      <w:szCs w:val="20"/>
      <w:lang w:val="en-US" w:eastAsia="zh-CN"/>
    </w:rPr>
  </w:style>
  <w:style w:type="paragraph" w:styleId="ListParagraph">
    <w:name w:val="List Paragraph"/>
    <w:basedOn w:val="Normal"/>
    <w:uiPriority w:val="34"/>
    <w:qFormat/>
    <w:rsid w:val="00110AA2"/>
    <w:pPr>
      <w:ind w:left="720"/>
      <w:contextualSpacing/>
    </w:pPr>
  </w:style>
  <w:style w:type="paragraph" w:customStyle="1" w:styleId="Default">
    <w:name w:val="Default"/>
    <w:rsid w:val="00D96ED7"/>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semiHidden/>
    <w:unhideWhenUsed/>
    <w:rsid w:val="00DD4D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4D2F"/>
  </w:style>
  <w:style w:type="paragraph" w:styleId="BalloonText">
    <w:name w:val="Balloon Text"/>
    <w:basedOn w:val="Normal"/>
    <w:link w:val="BalloonTextChar"/>
    <w:uiPriority w:val="99"/>
    <w:semiHidden/>
    <w:unhideWhenUsed/>
    <w:rsid w:val="00ED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EB"/>
    <w:rPr>
      <w:rFonts w:ascii="Tahoma" w:hAnsi="Tahoma" w:cs="Tahoma"/>
      <w:sz w:val="16"/>
      <w:szCs w:val="16"/>
    </w:rPr>
  </w:style>
  <w:style w:type="paragraph" w:customStyle="1" w:styleId="Level1">
    <w:name w:val="Level 1"/>
    <w:basedOn w:val="Normal"/>
    <w:rsid w:val="0031036D"/>
    <w:pPr>
      <w:widowControl w:val="0"/>
      <w:numPr>
        <w:numId w:val="17"/>
      </w:numPr>
      <w:spacing w:after="0" w:line="240" w:lineRule="auto"/>
      <w:outlineLvl w:val="0"/>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rsid w:val="00EF7CDB"/>
    <w:rPr>
      <w:rFonts w:ascii="Times New Roman" w:eastAsia="Times New Roman" w:hAnsi="Times New Roman" w:cs="Times New Roman"/>
      <w:b/>
      <w:bCs/>
      <w:sz w:val="24"/>
      <w:szCs w:val="20"/>
      <w:lang w:val="en-US"/>
    </w:rPr>
  </w:style>
  <w:style w:type="character" w:customStyle="1" w:styleId="Heading3Char">
    <w:name w:val="Heading 3 Char"/>
    <w:basedOn w:val="DefaultParagraphFont"/>
    <w:link w:val="Heading3"/>
    <w:uiPriority w:val="9"/>
    <w:semiHidden/>
    <w:rsid w:val="002A664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A6642"/>
    <w:rPr>
      <w:color w:val="0563C1"/>
      <w:u w:val="single"/>
    </w:rPr>
  </w:style>
  <w:style w:type="paragraph" w:styleId="NormalWeb">
    <w:name w:val="Normal (Web)"/>
    <w:basedOn w:val="Normal"/>
    <w:uiPriority w:val="99"/>
    <w:semiHidden/>
    <w:unhideWhenUsed/>
    <w:rsid w:val="002A6642"/>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573D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3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1760071773547971523msolistparagraph">
    <w:name w:val="gmail-m_-1760071773547971523msolistparagraph"/>
    <w:basedOn w:val="Normal"/>
    <w:rsid w:val="00B922D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70165698">
      <w:bodyDiv w:val="1"/>
      <w:marLeft w:val="0"/>
      <w:marRight w:val="0"/>
      <w:marTop w:val="0"/>
      <w:marBottom w:val="0"/>
      <w:divBdr>
        <w:top w:val="none" w:sz="0" w:space="0" w:color="auto"/>
        <w:left w:val="none" w:sz="0" w:space="0" w:color="auto"/>
        <w:bottom w:val="none" w:sz="0" w:space="0" w:color="auto"/>
        <w:right w:val="none" w:sz="0" w:space="0" w:color="auto"/>
      </w:divBdr>
    </w:div>
    <w:div w:id="425461729">
      <w:bodyDiv w:val="1"/>
      <w:marLeft w:val="0"/>
      <w:marRight w:val="0"/>
      <w:marTop w:val="0"/>
      <w:marBottom w:val="0"/>
      <w:divBdr>
        <w:top w:val="none" w:sz="0" w:space="0" w:color="auto"/>
        <w:left w:val="none" w:sz="0" w:space="0" w:color="auto"/>
        <w:bottom w:val="none" w:sz="0" w:space="0" w:color="auto"/>
        <w:right w:val="none" w:sz="0" w:space="0" w:color="auto"/>
      </w:divBdr>
    </w:div>
    <w:div w:id="877939318">
      <w:bodyDiv w:val="1"/>
      <w:marLeft w:val="0"/>
      <w:marRight w:val="0"/>
      <w:marTop w:val="0"/>
      <w:marBottom w:val="0"/>
      <w:divBdr>
        <w:top w:val="none" w:sz="0" w:space="0" w:color="auto"/>
        <w:left w:val="none" w:sz="0" w:space="0" w:color="auto"/>
        <w:bottom w:val="none" w:sz="0" w:space="0" w:color="auto"/>
        <w:right w:val="none" w:sz="0" w:space="0" w:color="auto"/>
      </w:divBdr>
    </w:div>
    <w:div w:id="1056201871">
      <w:bodyDiv w:val="1"/>
      <w:marLeft w:val="0"/>
      <w:marRight w:val="0"/>
      <w:marTop w:val="0"/>
      <w:marBottom w:val="0"/>
      <w:divBdr>
        <w:top w:val="none" w:sz="0" w:space="0" w:color="auto"/>
        <w:left w:val="none" w:sz="0" w:space="0" w:color="auto"/>
        <w:bottom w:val="none" w:sz="0" w:space="0" w:color="auto"/>
        <w:right w:val="none" w:sz="0" w:space="0" w:color="auto"/>
      </w:divBdr>
    </w:div>
    <w:div w:id="2075545703">
      <w:bodyDiv w:val="1"/>
      <w:marLeft w:val="0"/>
      <w:marRight w:val="0"/>
      <w:marTop w:val="0"/>
      <w:marBottom w:val="0"/>
      <w:divBdr>
        <w:top w:val="none" w:sz="0" w:space="0" w:color="auto"/>
        <w:left w:val="none" w:sz="0" w:space="0" w:color="auto"/>
        <w:bottom w:val="none" w:sz="0" w:space="0" w:color="auto"/>
        <w:right w:val="none" w:sz="0" w:space="0" w:color="auto"/>
      </w:divBdr>
      <w:divsChild>
        <w:div w:id="1998224913">
          <w:marLeft w:val="0"/>
          <w:marRight w:val="0"/>
          <w:marTop w:val="0"/>
          <w:marBottom w:val="0"/>
          <w:divBdr>
            <w:top w:val="none" w:sz="0" w:space="0" w:color="auto"/>
            <w:left w:val="none" w:sz="0" w:space="0" w:color="auto"/>
            <w:bottom w:val="none" w:sz="0" w:space="0" w:color="auto"/>
            <w:right w:val="none" w:sz="0" w:space="0" w:color="auto"/>
          </w:divBdr>
          <w:divsChild>
            <w:div w:id="383523031">
              <w:marLeft w:val="0"/>
              <w:marRight w:val="0"/>
              <w:marTop w:val="0"/>
              <w:marBottom w:val="0"/>
              <w:divBdr>
                <w:top w:val="none" w:sz="0" w:space="0" w:color="auto"/>
                <w:left w:val="none" w:sz="0" w:space="0" w:color="auto"/>
                <w:bottom w:val="none" w:sz="0" w:space="0" w:color="auto"/>
                <w:right w:val="none" w:sz="0" w:space="0" w:color="auto"/>
              </w:divBdr>
              <w:divsChild>
                <w:div w:id="1567178390">
                  <w:marLeft w:val="0"/>
                  <w:marRight w:val="0"/>
                  <w:marTop w:val="0"/>
                  <w:marBottom w:val="0"/>
                  <w:divBdr>
                    <w:top w:val="none" w:sz="0" w:space="0" w:color="auto"/>
                    <w:left w:val="none" w:sz="0" w:space="0" w:color="auto"/>
                    <w:bottom w:val="none" w:sz="0" w:space="0" w:color="auto"/>
                    <w:right w:val="none" w:sz="0" w:space="0" w:color="auto"/>
                  </w:divBdr>
                  <w:divsChild>
                    <w:div w:id="1934583878">
                      <w:marLeft w:val="0"/>
                      <w:marRight w:val="0"/>
                      <w:marTop w:val="0"/>
                      <w:marBottom w:val="0"/>
                      <w:divBdr>
                        <w:top w:val="none" w:sz="0" w:space="0" w:color="auto"/>
                        <w:left w:val="none" w:sz="0" w:space="0" w:color="auto"/>
                        <w:bottom w:val="none" w:sz="0" w:space="0" w:color="auto"/>
                        <w:right w:val="none" w:sz="0" w:space="0" w:color="auto"/>
                      </w:divBdr>
                      <w:divsChild>
                        <w:div w:id="1469667274">
                          <w:marLeft w:val="0"/>
                          <w:marRight w:val="0"/>
                          <w:marTop w:val="0"/>
                          <w:marBottom w:val="0"/>
                          <w:divBdr>
                            <w:top w:val="none" w:sz="0" w:space="0" w:color="auto"/>
                            <w:left w:val="none" w:sz="0" w:space="0" w:color="auto"/>
                            <w:bottom w:val="none" w:sz="0" w:space="0" w:color="auto"/>
                            <w:right w:val="none" w:sz="0" w:space="0" w:color="auto"/>
                          </w:divBdr>
                          <w:divsChild>
                            <w:div w:id="747701507">
                              <w:marLeft w:val="0"/>
                              <w:marRight w:val="0"/>
                              <w:marTop w:val="0"/>
                              <w:marBottom w:val="0"/>
                              <w:divBdr>
                                <w:top w:val="none" w:sz="0" w:space="0" w:color="auto"/>
                                <w:left w:val="none" w:sz="0" w:space="0" w:color="auto"/>
                                <w:bottom w:val="none" w:sz="0" w:space="0" w:color="auto"/>
                                <w:right w:val="none" w:sz="0" w:space="0" w:color="auto"/>
                              </w:divBdr>
                              <w:divsChild>
                                <w:div w:id="1000353916">
                                  <w:marLeft w:val="-225"/>
                                  <w:marRight w:val="-225"/>
                                  <w:marTop w:val="0"/>
                                  <w:marBottom w:val="0"/>
                                  <w:divBdr>
                                    <w:top w:val="none" w:sz="0" w:space="0" w:color="auto"/>
                                    <w:left w:val="none" w:sz="0" w:space="0" w:color="auto"/>
                                    <w:bottom w:val="none" w:sz="0" w:space="0" w:color="auto"/>
                                    <w:right w:val="none" w:sz="0" w:space="0" w:color="auto"/>
                                  </w:divBdr>
                                  <w:divsChild>
                                    <w:div w:id="517230689">
                                      <w:marLeft w:val="0"/>
                                      <w:marRight w:val="0"/>
                                      <w:marTop w:val="0"/>
                                      <w:marBottom w:val="0"/>
                                      <w:divBdr>
                                        <w:top w:val="none" w:sz="0" w:space="0" w:color="auto"/>
                                        <w:left w:val="none" w:sz="0" w:space="0" w:color="auto"/>
                                        <w:bottom w:val="none" w:sz="0" w:space="0" w:color="auto"/>
                                        <w:right w:val="none" w:sz="0" w:space="0" w:color="auto"/>
                                      </w:divBdr>
                                      <w:divsChild>
                                        <w:div w:id="1304115041">
                                          <w:marLeft w:val="-225"/>
                                          <w:marRight w:val="-225"/>
                                          <w:marTop w:val="0"/>
                                          <w:marBottom w:val="0"/>
                                          <w:divBdr>
                                            <w:top w:val="none" w:sz="0" w:space="0" w:color="auto"/>
                                            <w:left w:val="none" w:sz="0" w:space="0" w:color="auto"/>
                                            <w:bottom w:val="none" w:sz="0" w:space="0" w:color="auto"/>
                                            <w:right w:val="none" w:sz="0" w:space="0" w:color="auto"/>
                                          </w:divBdr>
                                          <w:divsChild>
                                            <w:div w:id="213541627">
                                              <w:marLeft w:val="0"/>
                                              <w:marRight w:val="0"/>
                                              <w:marTop w:val="0"/>
                                              <w:marBottom w:val="0"/>
                                              <w:divBdr>
                                                <w:top w:val="none" w:sz="0" w:space="0" w:color="auto"/>
                                                <w:left w:val="none" w:sz="0" w:space="0" w:color="auto"/>
                                                <w:bottom w:val="none" w:sz="0" w:space="0" w:color="auto"/>
                                                <w:right w:val="none" w:sz="0" w:space="0" w:color="auto"/>
                                              </w:divBdr>
                                              <w:divsChild>
                                                <w:div w:id="721711275">
                                                  <w:marLeft w:val="0"/>
                                                  <w:marRight w:val="0"/>
                                                  <w:marTop w:val="0"/>
                                                  <w:marBottom w:val="0"/>
                                                  <w:divBdr>
                                                    <w:top w:val="none" w:sz="0" w:space="0" w:color="auto"/>
                                                    <w:left w:val="none" w:sz="0" w:space="0" w:color="auto"/>
                                                    <w:bottom w:val="none" w:sz="0" w:space="0" w:color="auto"/>
                                                    <w:right w:val="none" w:sz="0" w:space="0" w:color="auto"/>
                                                  </w:divBdr>
                                                  <w:divsChild>
                                                    <w:div w:id="1151605730">
                                                      <w:marLeft w:val="0"/>
                                                      <w:marRight w:val="0"/>
                                                      <w:marTop w:val="0"/>
                                                      <w:marBottom w:val="0"/>
                                                      <w:divBdr>
                                                        <w:top w:val="none" w:sz="0" w:space="0" w:color="auto"/>
                                                        <w:left w:val="none" w:sz="0" w:space="0" w:color="auto"/>
                                                        <w:bottom w:val="none" w:sz="0" w:space="0" w:color="auto"/>
                                                        <w:right w:val="none" w:sz="0" w:space="0" w:color="auto"/>
                                                      </w:divBdr>
                                                      <w:divsChild>
                                                        <w:div w:id="239869696">
                                                          <w:marLeft w:val="0"/>
                                                          <w:marRight w:val="0"/>
                                                          <w:marTop w:val="0"/>
                                                          <w:marBottom w:val="0"/>
                                                          <w:divBdr>
                                                            <w:top w:val="none" w:sz="0" w:space="0" w:color="auto"/>
                                                            <w:left w:val="none" w:sz="0" w:space="0" w:color="auto"/>
                                                            <w:bottom w:val="none" w:sz="0" w:space="0" w:color="auto"/>
                                                            <w:right w:val="none" w:sz="0" w:space="0" w:color="auto"/>
                                                          </w:divBdr>
                                                          <w:divsChild>
                                                            <w:div w:id="277875209">
                                                              <w:marLeft w:val="0"/>
                                                              <w:marRight w:val="0"/>
                                                              <w:marTop w:val="0"/>
                                                              <w:marBottom w:val="0"/>
                                                              <w:divBdr>
                                                                <w:top w:val="none" w:sz="0" w:space="0" w:color="auto"/>
                                                                <w:left w:val="none" w:sz="0" w:space="0" w:color="auto"/>
                                                                <w:bottom w:val="none" w:sz="0" w:space="0" w:color="auto"/>
                                                                <w:right w:val="none" w:sz="0" w:space="0" w:color="auto"/>
                                                              </w:divBdr>
                                                            </w:div>
                                                          </w:divsChild>
                                                        </w:div>
                                                        <w:div w:id="871571296">
                                                          <w:marLeft w:val="0"/>
                                                          <w:marRight w:val="0"/>
                                                          <w:marTop w:val="0"/>
                                                          <w:marBottom w:val="0"/>
                                                          <w:divBdr>
                                                            <w:top w:val="none" w:sz="0" w:space="0" w:color="auto"/>
                                                            <w:left w:val="none" w:sz="0" w:space="0" w:color="auto"/>
                                                            <w:bottom w:val="none" w:sz="0" w:space="0" w:color="auto"/>
                                                            <w:right w:val="none" w:sz="0" w:space="0" w:color="auto"/>
                                                          </w:divBdr>
                                                          <w:divsChild>
                                                            <w:div w:id="13958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3355934">
      <w:bodyDiv w:val="1"/>
      <w:marLeft w:val="0"/>
      <w:marRight w:val="0"/>
      <w:marTop w:val="0"/>
      <w:marBottom w:val="0"/>
      <w:divBdr>
        <w:top w:val="none" w:sz="0" w:space="0" w:color="auto"/>
        <w:left w:val="none" w:sz="0" w:space="0" w:color="auto"/>
        <w:bottom w:val="none" w:sz="0" w:space="0" w:color="auto"/>
        <w:right w:val="none" w:sz="0" w:space="0" w:color="auto"/>
      </w:divBdr>
      <w:divsChild>
        <w:div w:id="9917309">
          <w:marLeft w:val="0"/>
          <w:marRight w:val="0"/>
          <w:marTop w:val="0"/>
          <w:marBottom w:val="0"/>
          <w:divBdr>
            <w:top w:val="none" w:sz="0" w:space="0" w:color="auto"/>
            <w:left w:val="none" w:sz="0" w:space="0" w:color="auto"/>
            <w:bottom w:val="none" w:sz="0" w:space="0" w:color="auto"/>
            <w:right w:val="none" w:sz="0" w:space="0" w:color="auto"/>
          </w:divBdr>
          <w:divsChild>
            <w:div w:id="290330756">
              <w:marLeft w:val="0"/>
              <w:marRight w:val="0"/>
              <w:marTop w:val="0"/>
              <w:marBottom w:val="0"/>
              <w:divBdr>
                <w:top w:val="none" w:sz="0" w:space="0" w:color="auto"/>
                <w:left w:val="none" w:sz="0" w:space="0" w:color="auto"/>
                <w:bottom w:val="none" w:sz="0" w:space="0" w:color="auto"/>
                <w:right w:val="none" w:sz="0" w:space="0" w:color="auto"/>
              </w:divBdr>
              <w:divsChild>
                <w:div w:id="1860199264">
                  <w:marLeft w:val="0"/>
                  <w:marRight w:val="0"/>
                  <w:marTop w:val="0"/>
                  <w:marBottom w:val="0"/>
                  <w:divBdr>
                    <w:top w:val="none" w:sz="0" w:space="0" w:color="auto"/>
                    <w:left w:val="none" w:sz="0" w:space="0" w:color="auto"/>
                    <w:bottom w:val="none" w:sz="0" w:space="0" w:color="auto"/>
                    <w:right w:val="none" w:sz="0" w:space="0" w:color="auto"/>
                  </w:divBdr>
                  <w:divsChild>
                    <w:div w:id="598222220">
                      <w:marLeft w:val="0"/>
                      <w:marRight w:val="0"/>
                      <w:marTop w:val="0"/>
                      <w:marBottom w:val="0"/>
                      <w:divBdr>
                        <w:top w:val="none" w:sz="0" w:space="0" w:color="auto"/>
                        <w:left w:val="none" w:sz="0" w:space="0" w:color="auto"/>
                        <w:bottom w:val="none" w:sz="0" w:space="0" w:color="auto"/>
                        <w:right w:val="none" w:sz="0" w:space="0" w:color="auto"/>
                      </w:divBdr>
                      <w:divsChild>
                        <w:div w:id="126822821">
                          <w:marLeft w:val="0"/>
                          <w:marRight w:val="0"/>
                          <w:marTop w:val="0"/>
                          <w:marBottom w:val="0"/>
                          <w:divBdr>
                            <w:top w:val="none" w:sz="0" w:space="0" w:color="auto"/>
                            <w:left w:val="none" w:sz="0" w:space="0" w:color="auto"/>
                            <w:bottom w:val="none" w:sz="0" w:space="0" w:color="auto"/>
                            <w:right w:val="none" w:sz="0" w:space="0" w:color="auto"/>
                          </w:divBdr>
                          <w:divsChild>
                            <w:div w:id="2129544624">
                              <w:marLeft w:val="0"/>
                              <w:marRight w:val="0"/>
                              <w:marTop w:val="0"/>
                              <w:marBottom w:val="0"/>
                              <w:divBdr>
                                <w:top w:val="none" w:sz="0" w:space="0" w:color="auto"/>
                                <w:left w:val="none" w:sz="0" w:space="0" w:color="auto"/>
                                <w:bottom w:val="none" w:sz="0" w:space="0" w:color="auto"/>
                                <w:right w:val="none" w:sz="0" w:space="0" w:color="auto"/>
                              </w:divBdr>
                              <w:divsChild>
                                <w:div w:id="926304718">
                                  <w:marLeft w:val="-225"/>
                                  <w:marRight w:val="-225"/>
                                  <w:marTop w:val="0"/>
                                  <w:marBottom w:val="0"/>
                                  <w:divBdr>
                                    <w:top w:val="none" w:sz="0" w:space="0" w:color="auto"/>
                                    <w:left w:val="none" w:sz="0" w:space="0" w:color="auto"/>
                                    <w:bottom w:val="none" w:sz="0" w:space="0" w:color="auto"/>
                                    <w:right w:val="none" w:sz="0" w:space="0" w:color="auto"/>
                                  </w:divBdr>
                                  <w:divsChild>
                                    <w:div w:id="1341468787">
                                      <w:marLeft w:val="0"/>
                                      <w:marRight w:val="0"/>
                                      <w:marTop w:val="0"/>
                                      <w:marBottom w:val="0"/>
                                      <w:divBdr>
                                        <w:top w:val="none" w:sz="0" w:space="0" w:color="auto"/>
                                        <w:left w:val="none" w:sz="0" w:space="0" w:color="auto"/>
                                        <w:bottom w:val="none" w:sz="0" w:space="0" w:color="auto"/>
                                        <w:right w:val="none" w:sz="0" w:space="0" w:color="auto"/>
                                      </w:divBdr>
                                      <w:divsChild>
                                        <w:div w:id="618488134">
                                          <w:marLeft w:val="-225"/>
                                          <w:marRight w:val="-225"/>
                                          <w:marTop w:val="0"/>
                                          <w:marBottom w:val="0"/>
                                          <w:divBdr>
                                            <w:top w:val="none" w:sz="0" w:space="0" w:color="auto"/>
                                            <w:left w:val="none" w:sz="0" w:space="0" w:color="auto"/>
                                            <w:bottom w:val="none" w:sz="0" w:space="0" w:color="auto"/>
                                            <w:right w:val="none" w:sz="0" w:space="0" w:color="auto"/>
                                          </w:divBdr>
                                          <w:divsChild>
                                            <w:div w:id="726878891">
                                              <w:marLeft w:val="0"/>
                                              <w:marRight w:val="0"/>
                                              <w:marTop w:val="0"/>
                                              <w:marBottom w:val="0"/>
                                              <w:divBdr>
                                                <w:top w:val="none" w:sz="0" w:space="0" w:color="auto"/>
                                                <w:left w:val="none" w:sz="0" w:space="0" w:color="auto"/>
                                                <w:bottom w:val="none" w:sz="0" w:space="0" w:color="auto"/>
                                                <w:right w:val="none" w:sz="0" w:space="0" w:color="auto"/>
                                              </w:divBdr>
                                              <w:divsChild>
                                                <w:div w:id="698358356">
                                                  <w:marLeft w:val="0"/>
                                                  <w:marRight w:val="0"/>
                                                  <w:marTop w:val="0"/>
                                                  <w:marBottom w:val="0"/>
                                                  <w:divBdr>
                                                    <w:top w:val="none" w:sz="0" w:space="0" w:color="auto"/>
                                                    <w:left w:val="none" w:sz="0" w:space="0" w:color="auto"/>
                                                    <w:bottom w:val="none" w:sz="0" w:space="0" w:color="auto"/>
                                                    <w:right w:val="none" w:sz="0" w:space="0" w:color="auto"/>
                                                  </w:divBdr>
                                                  <w:divsChild>
                                                    <w:div w:id="927812087">
                                                      <w:marLeft w:val="0"/>
                                                      <w:marRight w:val="0"/>
                                                      <w:marTop w:val="0"/>
                                                      <w:marBottom w:val="0"/>
                                                      <w:divBdr>
                                                        <w:top w:val="none" w:sz="0" w:space="0" w:color="auto"/>
                                                        <w:left w:val="none" w:sz="0" w:space="0" w:color="auto"/>
                                                        <w:bottom w:val="none" w:sz="0" w:space="0" w:color="auto"/>
                                                        <w:right w:val="none" w:sz="0" w:space="0" w:color="auto"/>
                                                      </w:divBdr>
                                                      <w:divsChild>
                                                        <w:div w:id="1075083256">
                                                          <w:marLeft w:val="0"/>
                                                          <w:marRight w:val="0"/>
                                                          <w:marTop w:val="0"/>
                                                          <w:marBottom w:val="0"/>
                                                          <w:divBdr>
                                                            <w:top w:val="none" w:sz="0" w:space="0" w:color="auto"/>
                                                            <w:left w:val="none" w:sz="0" w:space="0" w:color="auto"/>
                                                            <w:bottom w:val="none" w:sz="0" w:space="0" w:color="auto"/>
                                                            <w:right w:val="none" w:sz="0" w:space="0" w:color="auto"/>
                                                          </w:divBdr>
                                                          <w:divsChild>
                                                            <w:div w:id="296028309">
                                                              <w:marLeft w:val="0"/>
                                                              <w:marRight w:val="0"/>
                                                              <w:marTop w:val="0"/>
                                                              <w:marBottom w:val="0"/>
                                                              <w:divBdr>
                                                                <w:top w:val="none" w:sz="0" w:space="0" w:color="auto"/>
                                                                <w:left w:val="none" w:sz="0" w:space="0" w:color="auto"/>
                                                                <w:bottom w:val="none" w:sz="0" w:space="0" w:color="auto"/>
                                                                <w:right w:val="none" w:sz="0" w:space="0" w:color="auto"/>
                                                              </w:divBdr>
                                                            </w:div>
                                                          </w:divsChild>
                                                        </w:div>
                                                        <w:div w:id="1719891994">
                                                          <w:marLeft w:val="0"/>
                                                          <w:marRight w:val="0"/>
                                                          <w:marTop w:val="0"/>
                                                          <w:marBottom w:val="0"/>
                                                          <w:divBdr>
                                                            <w:top w:val="none" w:sz="0" w:space="0" w:color="auto"/>
                                                            <w:left w:val="none" w:sz="0" w:space="0" w:color="auto"/>
                                                            <w:bottom w:val="none" w:sz="0" w:space="0" w:color="auto"/>
                                                            <w:right w:val="none" w:sz="0" w:space="0" w:color="auto"/>
                                                          </w:divBdr>
                                                          <w:divsChild>
                                                            <w:div w:id="5269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iudo.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78E6-7EDC-4EE2-A15D-0A190DB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Luis</dc:creator>
  <cp:lastModifiedBy>Luis</cp:lastModifiedBy>
  <cp:revision>26</cp:revision>
  <cp:lastPrinted>2020-06-14T02:43:00Z</cp:lastPrinted>
  <dcterms:created xsi:type="dcterms:W3CDTF">2018-06-24T03:43:00Z</dcterms:created>
  <dcterms:modified xsi:type="dcterms:W3CDTF">2020-06-14T02:50:00Z</dcterms:modified>
</cp:coreProperties>
</file>